
<file path=[Content_Types].xml><?xml version="1.0" encoding="utf-8"?>
<Types xmlns="http://schemas.openxmlformats.org/package/2006/content-types">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1D9D79" w14:textId="77777777" w:rsidR="00646ACF" w:rsidRDefault="00646ACF" w:rsidP="00646ACF">
      <w:pPr>
        <w:spacing w:after="0" w:line="240" w:lineRule="auto"/>
        <w:jc w:val="center"/>
        <w:rPr>
          <w:rFonts w:ascii="Times New Roman" w:hAnsi="Times New Roman" w:cs="Times New Roman"/>
          <w:b/>
          <w:bCs/>
          <w:sz w:val="24"/>
          <w:szCs w:val="24"/>
          <w:lang w:val="en-US"/>
        </w:rPr>
      </w:pPr>
      <w:r w:rsidRPr="007F0355">
        <w:rPr>
          <w:rFonts w:ascii="Times New Roman" w:hAnsi="Times New Roman" w:cs="Times New Roman"/>
          <w:b/>
          <w:bCs/>
          <w:sz w:val="24"/>
          <w:szCs w:val="24"/>
        </w:rPr>
        <w:t xml:space="preserve">FORMULASI </w:t>
      </w:r>
      <w:r w:rsidRPr="00630D32">
        <w:rPr>
          <w:rFonts w:ascii="Times New Roman" w:hAnsi="Times New Roman" w:cs="Times New Roman"/>
          <w:b/>
          <w:bCs/>
          <w:i/>
          <w:sz w:val="24"/>
          <w:szCs w:val="24"/>
          <w:lang w:val="en-US"/>
        </w:rPr>
        <w:t>LIP BALM</w:t>
      </w:r>
      <w:r>
        <w:rPr>
          <w:rFonts w:ascii="Times New Roman" w:hAnsi="Times New Roman" w:cs="Times New Roman"/>
          <w:b/>
          <w:bCs/>
          <w:sz w:val="24"/>
          <w:szCs w:val="24"/>
        </w:rPr>
        <w:t xml:space="preserve"> EKSTRAK </w:t>
      </w:r>
      <w:r>
        <w:rPr>
          <w:rFonts w:ascii="Times New Roman" w:hAnsi="Times New Roman" w:cs="Times New Roman"/>
          <w:b/>
          <w:bCs/>
          <w:sz w:val="24"/>
          <w:szCs w:val="24"/>
          <w:lang w:val="en-US"/>
        </w:rPr>
        <w:t>RUMPUT LAUT</w:t>
      </w:r>
      <w:r w:rsidRPr="007F0355">
        <w:rPr>
          <w:rFonts w:ascii="Times New Roman" w:hAnsi="Times New Roman" w:cs="Times New Roman"/>
          <w:b/>
          <w:bCs/>
          <w:sz w:val="24"/>
          <w:szCs w:val="24"/>
        </w:rPr>
        <w:t xml:space="preserve"> </w:t>
      </w:r>
      <w:r>
        <w:rPr>
          <w:rFonts w:ascii="Times New Roman" w:hAnsi="Times New Roman" w:cs="Times New Roman"/>
          <w:b/>
          <w:bCs/>
          <w:i/>
          <w:iCs/>
          <w:sz w:val="24"/>
          <w:szCs w:val="24"/>
        </w:rPr>
        <w:t>(</w:t>
      </w:r>
      <w:proofErr w:type="spellStart"/>
      <w:r>
        <w:rPr>
          <w:rFonts w:ascii="Times New Roman" w:hAnsi="Times New Roman" w:cs="Times New Roman"/>
          <w:b/>
          <w:bCs/>
          <w:i/>
          <w:iCs/>
          <w:sz w:val="24"/>
          <w:szCs w:val="24"/>
          <w:lang w:val="en-US"/>
        </w:rPr>
        <w:t>Gracilaria</w:t>
      </w:r>
      <w:proofErr w:type="spellEnd"/>
      <w:r>
        <w:rPr>
          <w:rFonts w:ascii="Times New Roman" w:hAnsi="Times New Roman" w:cs="Times New Roman"/>
          <w:b/>
          <w:bCs/>
          <w:i/>
          <w:iCs/>
          <w:sz w:val="24"/>
          <w:szCs w:val="24"/>
          <w:lang w:val="en-US"/>
        </w:rPr>
        <w:t xml:space="preserve"> SP</w:t>
      </w:r>
      <w:r w:rsidRPr="007F0355">
        <w:rPr>
          <w:rFonts w:ascii="Times New Roman" w:hAnsi="Times New Roman" w:cs="Times New Roman"/>
          <w:b/>
          <w:bCs/>
          <w:i/>
          <w:i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lang w:val="en-US"/>
        </w:rPr>
        <w:t xml:space="preserve">SEBAGAI ANTIOKSIDAN DENGAN VARIASI COSMOL 43 V DAN SALACOS 99 </w:t>
      </w:r>
    </w:p>
    <w:p w14:paraId="30D8AD21" w14:textId="6BF452E9" w:rsidR="006C3410" w:rsidRPr="00646ACF" w:rsidRDefault="00646ACF" w:rsidP="00646ACF">
      <w:pPr>
        <w:spacing w:after="0" w:line="240" w:lineRule="auto"/>
        <w:jc w:val="center"/>
        <w:rPr>
          <w:rFonts w:ascii="Times New Roman" w:hAnsi="Times New Roman" w:cs="Times New Roman"/>
          <w:bCs/>
          <w:lang w:val="en-US"/>
        </w:rPr>
      </w:pPr>
      <w:r>
        <w:rPr>
          <w:rFonts w:ascii="Times New Roman" w:hAnsi="Times New Roman" w:cs="Times New Roman"/>
          <w:b/>
          <w:bCs/>
          <w:sz w:val="24"/>
          <w:szCs w:val="24"/>
          <w:lang w:val="en-US"/>
        </w:rPr>
        <w:br/>
      </w:r>
      <w:proofErr w:type="spellStart"/>
      <w:r w:rsidRPr="00646ACF">
        <w:rPr>
          <w:rFonts w:ascii="Times New Roman" w:hAnsi="Times New Roman" w:cs="Times New Roman"/>
          <w:bCs/>
        </w:rPr>
        <w:t>Meiry</w:t>
      </w:r>
      <w:proofErr w:type="spellEnd"/>
      <w:r w:rsidRPr="00646ACF">
        <w:rPr>
          <w:rFonts w:ascii="Times New Roman" w:hAnsi="Times New Roman" w:cs="Times New Roman"/>
          <w:bCs/>
        </w:rPr>
        <w:t xml:space="preserve"> </w:t>
      </w:r>
      <w:proofErr w:type="spellStart"/>
      <w:r w:rsidRPr="00646ACF">
        <w:rPr>
          <w:rFonts w:ascii="Times New Roman" w:hAnsi="Times New Roman" w:cs="Times New Roman"/>
          <w:bCs/>
        </w:rPr>
        <w:t>Akmara</w:t>
      </w:r>
      <w:proofErr w:type="spellEnd"/>
      <w:r w:rsidRPr="00646ACF">
        <w:rPr>
          <w:rFonts w:ascii="Times New Roman" w:hAnsi="Times New Roman" w:cs="Times New Roman"/>
          <w:bCs/>
        </w:rPr>
        <w:t xml:space="preserve"> Dhina</w:t>
      </w:r>
      <w:r w:rsidRPr="00646ACF">
        <w:rPr>
          <w:rFonts w:ascii="Times New Roman" w:hAnsi="Times New Roman" w:cs="Times New Roman"/>
          <w:bCs/>
          <w:lang w:val="en-US"/>
        </w:rPr>
        <w:t xml:space="preserve">, </w:t>
      </w:r>
      <w:r w:rsidRPr="00646ACF">
        <w:rPr>
          <w:rFonts w:ascii="Times New Roman" w:hAnsi="Times New Roman" w:cs="Times New Roman"/>
          <w:bCs/>
          <w:lang w:val="en-US"/>
        </w:rPr>
        <w:t xml:space="preserve">Lina </w:t>
      </w:r>
      <w:proofErr w:type="spellStart"/>
      <w:r w:rsidRPr="00646ACF">
        <w:rPr>
          <w:rFonts w:ascii="Times New Roman" w:hAnsi="Times New Roman" w:cs="Times New Roman"/>
          <w:bCs/>
          <w:lang w:val="en-US"/>
        </w:rPr>
        <w:t>Ratnasari</w:t>
      </w:r>
      <w:proofErr w:type="spellEnd"/>
      <w:r w:rsidRPr="00646ACF">
        <w:rPr>
          <w:rFonts w:ascii="Times New Roman" w:hAnsi="Times New Roman" w:cs="Times New Roman"/>
          <w:bCs/>
          <w:lang w:val="en-US"/>
        </w:rPr>
        <w:t xml:space="preserve">, </w:t>
      </w:r>
      <w:proofErr w:type="spellStart"/>
      <w:r w:rsidRPr="00646ACF">
        <w:rPr>
          <w:rFonts w:ascii="Times New Roman" w:hAnsi="Times New Roman" w:cs="Times New Roman"/>
          <w:bCs/>
          <w:lang w:val="en-US"/>
        </w:rPr>
        <w:t>Iwan</w:t>
      </w:r>
      <w:proofErr w:type="spellEnd"/>
      <w:r w:rsidRPr="00646ACF">
        <w:rPr>
          <w:rFonts w:ascii="Times New Roman" w:hAnsi="Times New Roman" w:cs="Times New Roman"/>
          <w:bCs/>
          <w:lang w:val="en-US"/>
        </w:rPr>
        <w:t xml:space="preserve"> Maulana</w:t>
      </w:r>
    </w:p>
    <w:p w14:paraId="426AC502" w14:textId="1DA9DAE8" w:rsidR="00646ACF" w:rsidRDefault="00646ACF" w:rsidP="00646ACF">
      <w:pPr>
        <w:spacing w:after="0" w:line="240" w:lineRule="auto"/>
        <w:jc w:val="center"/>
        <w:rPr>
          <w:rFonts w:ascii="Times New Roman" w:hAnsi="Times New Roman" w:cs="Times New Roman"/>
          <w:bCs/>
          <w:lang w:val="en-US"/>
        </w:rPr>
      </w:pPr>
      <w:proofErr w:type="spellStart"/>
      <w:r w:rsidRPr="00646ACF">
        <w:rPr>
          <w:rFonts w:ascii="Times New Roman" w:hAnsi="Times New Roman" w:cs="Times New Roman"/>
          <w:bCs/>
          <w:lang w:val="en-US"/>
        </w:rPr>
        <w:t>Fakultas</w:t>
      </w:r>
      <w:proofErr w:type="spellEnd"/>
      <w:r w:rsidRPr="00646ACF">
        <w:rPr>
          <w:rFonts w:ascii="Times New Roman" w:hAnsi="Times New Roman" w:cs="Times New Roman"/>
          <w:bCs/>
          <w:lang w:val="en-US"/>
        </w:rPr>
        <w:t xml:space="preserve"> </w:t>
      </w:r>
      <w:proofErr w:type="spellStart"/>
      <w:r w:rsidRPr="00646ACF">
        <w:rPr>
          <w:rFonts w:ascii="Times New Roman" w:hAnsi="Times New Roman" w:cs="Times New Roman"/>
          <w:bCs/>
          <w:lang w:val="en-US"/>
        </w:rPr>
        <w:t>Matematika</w:t>
      </w:r>
      <w:proofErr w:type="spellEnd"/>
      <w:r w:rsidRPr="00646ACF">
        <w:rPr>
          <w:rFonts w:ascii="Times New Roman" w:hAnsi="Times New Roman" w:cs="Times New Roman"/>
          <w:bCs/>
          <w:lang w:val="en-US"/>
        </w:rPr>
        <w:t xml:space="preserve"> dan </w:t>
      </w:r>
      <w:proofErr w:type="spellStart"/>
      <w:r w:rsidRPr="00646ACF">
        <w:rPr>
          <w:rFonts w:ascii="Times New Roman" w:hAnsi="Times New Roman" w:cs="Times New Roman"/>
          <w:bCs/>
          <w:lang w:val="en-US"/>
        </w:rPr>
        <w:t>Ilmu</w:t>
      </w:r>
      <w:proofErr w:type="spellEnd"/>
      <w:r w:rsidRPr="00646ACF">
        <w:rPr>
          <w:rFonts w:ascii="Times New Roman" w:hAnsi="Times New Roman" w:cs="Times New Roman"/>
          <w:bCs/>
          <w:lang w:val="en-US"/>
        </w:rPr>
        <w:t xml:space="preserve"> </w:t>
      </w:r>
      <w:proofErr w:type="spellStart"/>
      <w:r w:rsidRPr="00646ACF">
        <w:rPr>
          <w:rFonts w:ascii="Times New Roman" w:hAnsi="Times New Roman" w:cs="Times New Roman"/>
          <w:bCs/>
          <w:lang w:val="en-US"/>
        </w:rPr>
        <w:t>Pengetahuan</w:t>
      </w:r>
      <w:proofErr w:type="spellEnd"/>
      <w:r w:rsidRPr="00646ACF">
        <w:rPr>
          <w:rFonts w:ascii="Times New Roman" w:hAnsi="Times New Roman" w:cs="Times New Roman"/>
          <w:bCs/>
          <w:lang w:val="en-US"/>
        </w:rPr>
        <w:t xml:space="preserve"> </w:t>
      </w:r>
      <w:proofErr w:type="spellStart"/>
      <w:r w:rsidRPr="00646ACF">
        <w:rPr>
          <w:rFonts w:ascii="Times New Roman" w:hAnsi="Times New Roman" w:cs="Times New Roman"/>
          <w:bCs/>
          <w:lang w:val="en-US"/>
        </w:rPr>
        <w:t>Alam</w:t>
      </w:r>
      <w:proofErr w:type="spellEnd"/>
      <w:r w:rsidRPr="00646ACF">
        <w:rPr>
          <w:rFonts w:ascii="Times New Roman" w:hAnsi="Times New Roman" w:cs="Times New Roman"/>
          <w:bCs/>
          <w:lang w:val="en-US"/>
        </w:rPr>
        <w:t>, Universitas Al-</w:t>
      </w:r>
      <w:proofErr w:type="spellStart"/>
      <w:r w:rsidRPr="00646ACF">
        <w:rPr>
          <w:rFonts w:ascii="Times New Roman" w:hAnsi="Times New Roman" w:cs="Times New Roman"/>
          <w:bCs/>
          <w:lang w:val="en-US"/>
        </w:rPr>
        <w:t>Ghifari</w:t>
      </w:r>
      <w:proofErr w:type="spellEnd"/>
      <w:r w:rsidRPr="00646ACF">
        <w:rPr>
          <w:rFonts w:ascii="Times New Roman" w:hAnsi="Times New Roman" w:cs="Times New Roman"/>
          <w:bCs/>
          <w:lang w:val="en-US"/>
        </w:rPr>
        <w:t xml:space="preserve"> </w:t>
      </w:r>
    </w:p>
    <w:p w14:paraId="2FC4923D" w14:textId="729A2C17" w:rsidR="00646ACF" w:rsidRPr="00646ACF" w:rsidRDefault="00646ACF" w:rsidP="00646ACF">
      <w:pPr>
        <w:spacing w:after="0" w:line="240" w:lineRule="auto"/>
        <w:jc w:val="center"/>
        <w:rPr>
          <w:rFonts w:ascii="Times New Roman" w:hAnsi="Times New Roman" w:cs="Times New Roman"/>
          <w:b/>
          <w:lang w:val="en-US"/>
        </w:rPr>
      </w:pPr>
      <w:r w:rsidRPr="00646ACF">
        <w:rPr>
          <w:rFonts w:ascii="Times New Roman" w:hAnsi="Times New Roman" w:cs="Times New Roman"/>
          <w:b/>
          <w:lang w:val="en-US"/>
        </w:rPr>
        <w:t>e-mail: meiryakmaradhina@gmail.com</w:t>
      </w:r>
    </w:p>
    <w:p w14:paraId="795C9750" w14:textId="77777777" w:rsidR="00646ACF" w:rsidRPr="00646ACF" w:rsidRDefault="00646ACF" w:rsidP="00442C0E">
      <w:pPr>
        <w:spacing w:line="360" w:lineRule="auto"/>
        <w:rPr>
          <w:rFonts w:asciiTheme="majorBidi" w:hAnsiTheme="majorBidi" w:cstheme="majorBidi"/>
          <w:sz w:val="24"/>
          <w:szCs w:val="24"/>
          <w:lang w:val="en-US"/>
        </w:rPr>
      </w:pPr>
    </w:p>
    <w:p w14:paraId="211700DD" w14:textId="77777777" w:rsidR="00442C0E" w:rsidRPr="00B056FA" w:rsidRDefault="00442C0E" w:rsidP="00442C0E">
      <w:pPr>
        <w:spacing w:line="276" w:lineRule="auto"/>
        <w:jc w:val="center"/>
        <w:rPr>
          <w:rFonts w:ascii="Times New Roman" w:hAnsi="Times New Roman" w:cs="Times New Roman"/>
          <w:b/>
          <w:bCs/>
          <w:sz w:val="20"/>
          <w:szCs w:val="20"/>
          <w:lang w:val="en-US"/>
        </w:rPr>
      </w:pPr>
      <w:r w:rsidRPr="00E20F4F">
        <w:rPr>
          <w:rFonts w:ascii="Times New Roman" w:hAnsi="Times New Roman" w:cs="Times New Roman"/>
          <w:b/>
          <w:bCs/>
          <w:sz w:val="20"/>
          <w:szCs w:val="20"/>
        </w:rPr>
        <w:t>ABSTRAK</w:t>
      </w:r>
    </w:p>
    <w:p w14:paraId="422E061C" w14:textId="4893F3DD" w:rsidR="00442C0E" w:rsidRPr="00646ACF" w:rsidRDefault="00442C0E" w:rsidP="00646ACF">
      <w:pPr>
        <w:spacing w:line="240" w:lineRule="auto"/>
        <w:ind w:left="360"/>
        <w:jc w:val="both"/>
        <w:rPr>
          <w:rFonts w:ascii="Times New Roman" w:hAnsi="Times New Roman" w:cs="Times New Roman"/>
          <w:sz w:val="20"/>
          <w:szCs w:val="20"/>
        </w:rPr>
      </w:pPr>
      <w:r w:rsidRPr="001B541E">
        <w:rPr>
          <w:rFonts w:ascii="Times New Roman" w:hAnsi="Times New Roman" w:cs="Times New Roman"/>
          <w:sz w:val="20"/>
          <w:szCs w:val="20"/>
        </w:rPr>
        <w:t xml:space="preserve">Rumput laut merupakan sumber daya hayati yang sangat melimpah di perairan Indonesia. Salah satu nya </w:t>
      </w:r>
      <w:r w:rsidR="002343D3">
        <w:rPr>
          <w:rFonts w:ascii="Times New Roman" w:hAnsi="Times New Roman" w:cs="Times New Roman"/>
          <w:i/>
          <w:sz w:val="20"/>
          <w:szCs w:val="20"/>
        </w:rPr>
        <w:t xml:space="preserve">Gracillaria </w:t>
      </w:r>
      <w:r w:rsidR="002343D3">
        <w:rPr>
          <w:rFonts w:ascii="Times New Roman" w:hAnsi="Times New Roman" w:cs="Times New Roman"/>
          <w:i/>
          <w:sz w:val="20"/>
          <w:szCs w:val="20"/>
          <w:lang w:val="en-US"/>
        </w:rPr>
        <w:t>SP</w:t>
      </w:r>
      <w:r w:rsidRPr="001B541E">
        <w:rPr>
          <w:rFonts w:ascii="Times New Roman" w:hAnsi="Times New Roman" w:cs="Times New Roman"/>
          <w:sz w:val="20"/>
          <w:szCs w:val="20"/>
        </w:rPr>
        <w:t xml:space="preserve">. tergolong dalam rumput laut yang memiliki kandungan klorofil total dan pigmen aksesoris yang lebih tinggi dibanding dengan rumput laut merah  lainnya sehingga berpotensi sebagai sumber antioksidan. Rumput laut </w:t>
      </w:r>
      <w:r>
        <w:rPr>
          <w:rFonts w:ascii="Times New Roman" w:hAnsi="Times New Roman" w:cs="Times New Roman"/>
          <w:i/>
          <w:sz w:val="20"/>
          <w:szCs w:val="20"/>
        </w:rPr>
        <w:t xml:space="preserve">Gracilaria </w:t>
      </w:r>
      <w:r>
        <w:rPr>
          <w:rFonts w:ascii="Times New Roman" w:hAnsi="Times New Roman" w:cs="Times New Roman"/>
          <w:i/>
          <w:sz w:val="20"/>
          <w:szCs w:val="20"/>
          <w:lang w:val="en-US"/>
        </w:rPr>
        <w:t>SP</w:t>
      </w:r>
      <w:r w:rsidRPr="001B541E">
        <w:rPr>
          <w:rFonts w:ascii="Times New Roman" w:hAnsi="Times New Roman" w:cs="Times New Roman"/>
          <w:sz w:val="20"/>
          <w:szCs w:val="20"/>
        </w:rPr>
        <w:t>. memiliki sumbe</w:t>
      </w:r>
      <w:r>
        <w:rPr>
          <w:rFonts w:ascii="Times New Roman" w:hAnsi="Times New Roman" w:cs="Times New Roman"/>
          <w:sz w:val="20"/>
          <w:szCs w:val="20"/>
        </w:rPr>
        <w:t>r antioksidan seperti flavonoid</w:t>
      </w:r>
      <w:r w:rsidRPr="001B541E">
        <w:rPr>
          <w:rFonts w:ascii="Times New Roman" w:hAnsi="Times New Roman" w:cs="Times New Roman"/>
          <w:sz w:val="20"/>
          <w:szCs w:val="20"/>
        </w:rPr>
        <w:t>,</w:t>
      </w:r>
      <w:r>
        <w:rPr>
          <w:rFonts w:ascii="Times New Roman" w:hAnsi="Times New Roman" w:cs="Times New Roman"/>
          <w:sz w:val="20"/>
          <w:szCs w:val="20"/>
          <w:lang w:val="en-US"/>
        </w:rPr>
        <w:t xml:space="preserve"> </w:t>
      </w:r>
      <w:r w:rsidRPr="001B541E">
        <w:rPr>
          <w:rFonts w:ascii="Times New Roman" w:hAnsi="Times New Roman" w:cs="Times New Roman"/>
          <w:sz w:val="20"/>
          <w:szCs w:val="20"/>
        </w:rPr>
        <w:t xml:space="preserve">karatenoid, pigmen, polifenol, enzim, dan berbagai polisakarida dalam jumlah yang melimpah. Untuk menambah pemanfaatan, infomasi dan referensi rumput laut </w:t>
      </w:r>
      <w:r w:rsidRPr="00BC6D69">
        <w:rPr>
          <w:rFonts w:ascii="Times New Roman" w:hAnsi="Times New Roman" w:cs="Times New Roman"/>
          <w:i/>
          <w:sz w:val="20"/>
          <w:szCs w:val="20"/>
        </w:rPr>
        <w:t>Gracilaria SP.</w:t>
      </w:r>
      <w:r w:rsidR="002343D3">
        <w:rPr>
          <w:rFonts w:ascii="Times New Roman" w:hAnsi="Times New Roman" w:cs="Times New Roman"/>
          <w:sz w:val="20"/>
          <w:szCs w:val="20"/>
        </w:rPr>
        <w:t xml:space="preserve"> </w:t>
      </w:r>
      <w:r w:rsidR="002343D3">
        <w:rPr>
          <w:rFonts w:ascii="Times New Roman" w:hAnsi="Times New Roman" w:cs="Times New Roman"/>
          <w:sz w:val="20"/>
          <w:szCs w:val="20"/>
          <w:lang w:val="en-US"/>
        </w:rPr>
        <w:t>m</w:t>
      </w:r>
      <w:r w:rsidRPr="001B541E">
        <w:rPr>
          <w:rFonts w:ascii="Times New Roman" w:hAnsi="Times New Roman" w:cs="Times New Roman"/>
          <w:sz w:val="20"/>
          <w:szCs w:val="20"/>
        </w:rPr>
        <w:t xml:space="preserve">aka dapat diolah menjadi sediaan </w:t>
      </w:r>
      <w:r w:rsidRPr="00BC6D69">
        <w:rPr>
          <w:rFonts w:ascii="Times New Roman" w:hAnsi="Times New Roman" w:cs="Times New Roman"/>
          <w:i/>
          <w:sz w:val="20"/>
          <w:szCs w:val="20"/>
        </w:rPr>
        <w:t>Lip Balm</w:t>
      </w:r>
      <w:r>
        <w:rPr>
          <w:rFonts w:ascii="Times New Roman" w:hAnsi="Times New Roman" w:cs="Times New Roman"/>
          <w:sz w:val="20"/>
          <w:szCs w:val="20"/>
        </w:rPr>
        <w:t xml:space="preserve">. Pada penelitian ini, </w:t>
      </w:r>
      <w:proofErr w:type="spellStart"/>
      <w:r>
        <w:rPr>
          <w:rFonts w:ascii="Times New Roman" w:hAnsi="Times New Roman" w:cs="Times New Roman"/>
          <w:sz w:val="20"/>
          <w:szCs w:val="20"/>
          <w:lang w:val="en-US"/>
        </w:rPr>
        <w:t>pembanding</w:t>
      </w:r>
      <w:proofErr w:type="spellEnd"/>
      <w:r w:rsidRPr="001B541E">
        <w:rPr>
          <w:rFonts w:ascii="Times New Roman" w:hAnsi="Times New Roman" w:cs="Times New Roman"/>
          <w:sz w:val="20"/>
          <w:szCs w:val="20"/>
        </w:rPr>
        <w:t xml:space="preserve"> yang digunakan yaitu </w:t>
      </w:r>
      <w:proofErr w:type="spellStart"/>
      <w:r w:rsidRPr="001B541E">
        <w:rPr>
          <w:rFonts w:ascii="Times New Roman" w:hAnsi="Times New Roman" w:cs="Times New Roman"/>
          <w:sz w:val="20"/>
          <w:szCs w:val="20"/>
        </w:rPr>
        <w:t>Cosmol</w:t>
      </w:r>
      <w:proofErr w:type="spellEnd"/>
      <w:r w:rsidRPr="001B541E">
        <w:rPr>
          <w:rFonts w:ascii="Times New Roman" w:hAnsi="Times New Roman" w:cs="Times New Roman"/>
          <w:sz w:val="20"/>
          <w:szCs w:val="20"/>
        </w:rPr>
        <w:t xml:space="preserve"> 43 V dan </w:t>
      </w:r>
      <w:proofErr w:type="spellStart"/>
      <w:r w:rsidRPr="001B541E">
        <w:rPr>
          <w:rFonts w:ascii="Times New Roman" w:hAnsi="Times New Roman" w:cs="Times New Roman"/>
          <w:sz w:val="20"/>
          <w:szCs w:val="20"/>
        </w:rPr>
        <w:t>Salacos</w:t>
      </w:r>
      <w:proofErr w:type="spellEnd"/>
      <w:r w:rsidRPr="001B541E">
        <w:rPr>
          <w:rFonts w:ascii="Times New Roman" w:hAnsi="Times New Roman" w:cs="Times New Roman"/>
          <w:sz w:val="20"/>
          <w:szCs w:val="20"/>
        </w:rPr>
        <w:t xml:space="preserve"> 99. Tujuan dari penelitian ini adalah untuk</w:t>
      </w:r>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membuat</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formulasi</w:t>
      </w:r>
      <w:proofErr w:type="spellEnd"/>
      <w:r w:rsidR="002343D3">
        <w:rPr>
          <w:rFonts w:ascii="Times New Roman" w:hAnsi="Times New Roman" w:cs="Times New Roman"/>
          <w:sz w:val="20"/>
          <w:szCs w:val="20"/>
          <w:lang w:val="en-US"/>
        </w:rPr>
        <w:t xml:space="preserve"> </w:t>
      </w:r>
      <w:r w:rsidR="002343D3">
        <w:rPr>
          <w:rFonts w:ascii="Times New Roman" w:hAnsi="Times New Roman" w:cs="Times New Roman"/>
          <w:i/>
          <w:sz w:val="20"/>
          <w:szCs w:val="20"/>
          <w:lang w:val="en-US"/>
        </w:rPr>
        <w:t xml:space="preserve">Lip Balm </w:t>
      </w:r>
      <w:proofErr w:type="spellStart"/>
      <w:r w:rsidR="002343D3">
        <w:rPr>
          <w:rFonts w:ascii="Times New Roman" w:hAnsi="Times New Roman" w:cs="Times New Roman"/>
          <w:sz w:val="20"/>
          <w:szCs w:val="20"/>
          <w:lang w:val="en-US"/>
        </w:rPr>
        <w:t>ektrak</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rumput</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laut</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i/>
          <w:sz w:val="20"/>
          <w:szCs w:val="20"/>
          <w:lang w:val="en-US"/>
        </w:rPr>
        <w:t>Gracilaria</w:t>
      </w:r>
      <w:proofErr w:type="spellEnd"/>
      <w:r w:rsidR="002343D3">
        <w:rPr>
          <w:rFonts w:ascii="Times New Roman" w:hAnsi="Times New Roman" w:cs="Times New Roman"/>
          <w:i/>
          <w:sz w:val="20"/>
          <w:szCs w:val="20"/>
          <w:lang w:val="en-US"/>
        </w:rPr>
        <w:t xml:space="preserve"> SP.</w:t>
      </w:r>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sebagai</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Antioksidan</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dengan</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variasi</w:t>
      </w:r>
      <w:proofErr w:type="spellEnd"/>
      <w:r w:rsidR="002343D3">
        <w:rPr>
          <w:rFonts w:ascii="Times New Roman" w:hAnsi="Times New Roman" w:cs="Times New Roman"/>
          <w:sz w:val="20"/>
          <w:szCs w:val="20"/>
          <w:lang w:val="en-US"/>
        </w:rPr>
        <w:t xml:space="preserve"> </w:t>
      </w:r>
      <w:proofErr w:type="spellStart"/>
      <w:r w:rsidR="002343D3">
        <w:rPr>
          <w:rFonts w:ascii="Times New Roman" w:hAnsi="Times New Roman" w:cs="Times New Roman"/>
          <w:sz w:val="20"/>
          <w:szCs w:val="20"/>
          <w:lang w:val="en-US"/>
        </w:rPr>
        <w:t>Cosmol</w:t>
      </w:r>
      <w:proofErr w:type="spellEnd"/>
      <w:r w:rsidR="002343D3">
        <w:rPr>
          <w:rFonts w:ascii="Times New Roman" w:hAnsi="Times New Roman" w:cs="Times New Roman"/>
          <w:sz w:val="20"/>
          <w:szCs w:val="20"/>
          <w:lang w:val="en-US"/>
        </w:rPr>
        <w:t xml:space="preserve"> 43 V dan </w:t>
      </w:r>
      <w:proofErr w:type="spellStart"/>
      <w:r w:rsidR="002343D3">
        <w:rPr>
          <w:rFonts w:ascii="Times New Roman" w:hAnsi="Times New Roman" w:cs="Times New Roman"/>
          <w:sz w:val="20"/>
          <w:szCs w:val="20"/>
          <w:lang w:val="en-US"/>
        </w:rPr>
        <w:t>Salacos</w:t>
      </w:r>
      <w:proofErr w:type="spellEnd"/>
      <w:r w:rsidR="002343D3">
        <w:rPr>
          <w:rFonts w:ascii="Times New Roman" w:hAnsi="Times New Roman" w:cs="Times New Roman"/>
          <w:sz w:val="20"/>
          <w:szCs w:val="20"/>
          <w:lang w:val="en-US"/>
        </w:rPr>
        <w:t xml:space="preserve"> 99. </w:t>
      </w:r>
      <w:r w:rsidR="002343D3">
        <w:rPr>
          <w:rFonts w:ascii="Times New Roman" w:hAnsi="Times New Roman" w:cs="Times New Roman"/>
          <w:i/>
          <w:sz w:val="20"/>
          <w:szCs w:val="20"/>
          <w:lang w:val="en-US"/>
        </w:rPr>
        <w:t>L</w:t>
      </w:r>
      <w:proofErr w:type="spellStart"/>
      <w:r w:rsidRPr="00BC6D69">
        <w:rPr>
          <w:rFonts w:ascii="Times New Roman" w:hAnsi="Times New Roman" w:cs="Times New Roman"/>
          <w:i/>
          <w:sz w:val="20"/>
          <w:szCs w:val="20"/>
        </w:rPr>
        <w:t>ip</w:t>
      </w:r>
      <w:proofErr w:type="spellEnd"/>
      <w:r w:rsidRPr="00BC6D69">
        <w:rPr>
          <w:rFonts w:ascii="Times New Roman" w:hAnsi="Times New Roman" w:cs="Times New Roman"/>
          <w:i/>
          <w:sz w:val="20"/>
          <w:szCs w:val="20"/>
        </w:rPr>
        <w:t xml:space="preserve"> </w:t>
      </w:r>
      <w:proofErr w:type="spellStart"/>
      <w:r w:rsidRPr="00BC6D69">
        <w:rPr>
          <w:rFonts w:ascii="Times New Roman" w:hAnsi="Times New Roman" w:cs="Times New Roman"/>
          <w:i/>
          <w:sz w:val="20"/>
          <w:szCs w:val="20"/>
        </w:rPr>
        <w:t>Balm</w:t>
      </w:r>
      <w:proofErr w:type="spellEnd"/>
      <w:r w:rsidRPr="001B541E">
        <w:rPr>
          <w:rFonts w:ascii="Times New Roman" w:hAnsi="Times New Roman" w:cs="Times New Roman"/>
          <w:sz w:val="20"/>
          <w:szCs w:val="20"/>
        </w:rPr>
        <w:t xml:space="preserve"> dibuat</w:t>
      </w:r>
      <w:r w:rsidR="00B645B4">
        <w:rPr>
          <w:rFonts w:ascii="Times New Roman" w:hAnsi="Times New Roman" w:cs="Times New Roman"/>
          <w:sz w:val="20"/>
          <w:szCs w:val="20"/>
        </w:rPr>
        <w:t xml:space="preserve"> menjadi 3 formula</w:t>
      </w:r>
      <w:r>
        <w:rPr>
          <w:rFonts w:ascii="Times New Roman" w:hAnsi="Times New Roman" w:cs="Times New Roman"/>
          <w:sz w:val="20"/>
          <w:szCs w:val="20"/>
        </w:rPr>
        <w:t xml:space="preserve"> dengan </w:t>
      </w:r>
      <w:proofErr w:type="spellStart"/>
      <w:r>
        <w:rPr>
          <w:rFonts w:ascii="Times New Roman" w:hAnsi="Times New Roman" w:cs="Times New Roman"/>
          <w:sz w:val="20"/>
          <w:szCs w:val="20"/>
          <w:lang w:val="en-US"/>
        </w:rPr>
        <w:t>pembanding</w:t>
      </w:r>
      <w:proofErr w:type="spellEnd"/>
      <w:r w:rsidRPr="001B541E">
        <w:rPr>
          <w:rFonts w:ascii="Times New Roman" w:hAnsi="Times New Roman" w:cs="Times New Roman"/>
          <w:sz w:val="20"/>
          <w:szCs w:val="20"/>
        </w:rPr>
        <w:t xml:space="preserve"> </w:t>
      </w:r>
      <w:proofErr w:type="spellStart"/>
      <w:r w:rsidRPr="001B541E">
        <w:rPr>
          <w:rFonts w:ascii="Times New Roman" w:hAnsi="Times New Roman" w:cs="Times New Roman"/>
          <w:sz w:val="20"/>
          <w:szCs w:val="20"/>
        </w:rPr>
        <w:t>Cosmol</w:t>
      </w:r>
      <w:proofErr w:type="spellEnd"/>
      <w:r w:rsidRPr="001B541E">
        <w:rPr>
          <w:rFonts w:ascii="Times New Roman" w:hAnsi="Times New Roman" w:cs="Times New Roman"/>
          <w:sz w:val="20"/>
          <w:szCs w:val="20"/>
        </w:rPr>
        <w:t xml:space="preserve"> 43 V dan </w:t>
      </w:r>
      <w:proofErr w:type="spellStart"/>
      <w:r w:rsidRPr="001B541E">
        <w:rPr>
          <w:rFonts w:ascii="Times New Roman" w:hAnsi="Times New Roman" w:cs="Times New Roman"/>
          <w:sz w:val="20"/>
          <w:szCs w:val="20"/>
        </w:rPr>
        <w:t>Salacos</w:t>
      </w:r>
      <w:proofErr w:type="spellEnd"/>
      <w:r w:rsidRPr="001B541E">
        <w:rPr>
          <w:rFonts w:ascii="Times New Roman" w:hAnsi="Times New Roman" w:cs="Times New Roman"/>
          <w:sz w:val="20"/>
          <w:szCs w:val="20"/>
        </w:rPr>
        <w:t xml:space="preserve"> 99 yang berbeda.</w:t>
      </w:r>
      <w:r w:rsidR="00B645B4">
        <w:rPr>
          <w:rFonts w:ascii="Times New Roman" w:hAnsi="Times New Roman" w:cs="Times New Roman"/>
          <w:sz w:val="20"/>
          <w:szCs w:val="20"/>
          <w:lang w:val="en-US"/>
        </w:rPr>
        <w:t xml:space="preserve"> </w:t>
      </w:r>
      <w:proofErr w:type="spellStart"/>
      <w:r w:rsidR="00B645B4">
        <w:rPr>
          <w:rFonts w:ascii="Times New Roman" w:hAnsi="Times New Roman" w:cs="Times New Roman"/>
          <w:sz w:val="20"/>
          <w:szCs w:val="20"/>
          <w:lang w:val="en-US"/>
        </w:rPr>
        <w:t>Cosmol</w:t>
      </w:r>
      <w:proofErr w:type="spellEnd"/>
      <w:r w:rsidR="00B645B4">
        <w:rPr>
          <w:rFonts w:ascii="Times New Roman" w:hAnsi="Times New Roman" w:cs="Times New Roman"/>
          <w:sz w:val="20"/>
          <w:szCs w:val="20"/>
          <w:lang w:val="en-US"/>
        </w:rPr>
        <w:t xml:space="preserve"> 43V </w:t>
      </w:r>
      <w:proofErr w:type="spellStart"/>
      <w:r w:rsidR="00B645B4">
        <w:rPr>
          <w:rFonts w:ascii="Times New Roman" w:hAnsi="Times New Roman" w:cs="Times New Roman"/>
          <w:sz w:val="20"/>
          <w:szCs w:val="20"/>
          <w:lang w:val="en-US"/>
        </w:rPr>
        <w:t>dengan</w:t>
      </w:r>
      <w:proofErr w:type="spellEnd"/>
      <w:r w:rsidR="00B645B4">
        <w:rPr>
          <w:rFonts w:ascii="Times New Roman" w:hAnsi="Times New Roman" w:cs="Times New Roman"/>
          <w:sz w:val="20"/>
          <w:szCs w:val="20"/>
          <w:lang w:val="en-US"/>
        </w:rPr>
        <w:t xml:space="preserve"> </w:t>
      </w:r>
      <w:r w:rsidRPr="001B541E">
        <w:rPr>
          <w:rFonts w:ascii="Times New Roman" w:hAnsi="Times New Roman" w:cs="Times New Roman"/>
          <w:sz w:val="20"/>
          <w:szCs w:val="20"/>
        </w:rPr>
        <w:t xml:space="preserve"> F1 (41%), F2 (36%), F3 (31%), dan</w:t>
      </w:r>
      <w:r w:rsidR="00B645B4">
        <w:rPr>
          <w:rFonts w:ascii="Times New Roman" w:hAnsi="Times New Roman" w:cs="Times New Roman"/>
          <w:sz w:val="20"/>
          <w:szCs w:val="20"/>
          <w:lang w:val="en-US"/>
        </w:rPr>
        <w:t xml:space="preserve"> </w:t>
      </w:r>
      <w:proofErr w:type="spellStart"/>
      <w:r w:rsidR="00B645B4">
        <w:rPr>
          <w:rFonts w:ascii="Times New Roman" w:hAnsi="Times New Roman" w:cs="Times New Roman"/>
          <w:sz w:val="20"/>
          <w:szCs w:val="20"/>
          <w:lang w:val="en-US"/>
        </w:rPr>
        <w:t>Salacos</w:t>
      </w:r>
      <w:proofErr w:type="spellEnd"/>
      <w:r w:rsidR="00B645B4">
        <w:rPr>
          <w:rFonts w:ascii="Times New Roman" w:hAnsi="Times New Roman" w:cs="Times New Roman"/>
          <w:sz w:val="20"/>
          <w:szCs w:val="20"/>
          <w:lang w:val="en-US"/>
        </w:rPr>
        <w:t xml:space="preserve"> 99 </w:t>
      </w:r>
      <w:proofErr w:type="spellStart"/>
      <w:r w:rsidR="00B645B4">
        <w:rPr>
          <w:rFonts w:ascii="Times New Roman" w:hAnsi="Times New Roman" w:cs="Times New Roman"/>
          <w:sz w:val="20"/>
          <w:szCs w:val="20"/>
          <w:lang w:val="en-US"/>
        </w:rPr>
        <w:t>dengan</w:t>
      </w:r>
      <w:proofErr w:type="spellEnd"/>
      <w:r w:rsidRPr="001B541E">
        <w:rPr>
          <w:rFonts w:ascii="Times New Roman" w:hAnsi="Times New Roman" w:cs="Times New Roman"/>
          <w:sz w:val="20"/>
          <w:szCs w:val="20"/>
        </w:rPr>
        <w:t xml:space="preserve"> F1 (7%), F2 (12%),  F3 (17%),</w:t>
      </w:r>
      <w:r w:rsidR="00B645B4">
        <w:rPr>
          <w:rFonts w:ascii="Times New Roman" w:hAnsi="Times New Roman" w:cs="Times New Roman"/>
          <w:sz w:val="20"/>
          <w:szCs w:val="20"/>
          <w:lang w:val="en-US"/>
        </w:rPr>
        <w:t xml:space="preserve"> dan </w:t>
      </w:r>
      <w:proofErr w:type="spellStart"/>
      <w:r w:rsidR="00B645B4">
        <w:rPr>
          <w:rFonts w:ascii="Times New Roman" w:hAnsi="Times New Roman" w:cs="Times New Roman"/>
          <w:sz w:val="20"/>
          <w:szCs w:val="20"/>
          <w:lang w:val="en-US"/>
        </w:rPr>
        <w:t>setiap</w:t>
      </w:r>
      <w:proofErr w:type="spellEnd"/>
      <w:r w:rsidR="00B645B4">
        <w:rPr>
          <w:rFonts w:ascii="Times New Roman" w:hAnsi="Times New Roman" w:cs="Times New Roman"/>
          <w:sz w:val="20"/>
          <w:szCs w:val="20"/>
          <w:lang w:val="en-US"/>
        </w:rPr>
        <w:t xml:space="preserve"> formula</w:t>
      </w:r>
      <w:r w:rsidRPr="001B541E">
        <w:rPr>
          <w:rFonts w:ascii="Times New Roman" w:hAnsi="Times New Roman" w:cs="Times New Roman"/>
          <w:sz w:val="20"/>
          <w:szCs w:val="20"/>
        </w:rPr>
        <w:t xml:space="preserve"> dengan Ekstrak 1%, Candelilla Wax 9%, Ceresin Wax 11%, Propilen Glycol 4%, Cosmol 222 17%, Euxyl PE 9010 2%, Flaver Vanilla 2%, dan pewarna 6%. Kemudian dilakukan evaluasi sediaan yang meliputi Uji Homogenitas, Uji pH, Uji Organoleptik, dan Uji Panelis. Hasil sediaan </w:t>
      </w:r>
      <w:r w:rsidRPr="00BC6D69">
        <w:rPr>
          <w:rFonts w:ascii="Times New Roman" w:hAnsi="Times New Roman" w:cs="Times New Roman"/>
          <w:i/>
          <w:sz w:val="20"/>
          <w:szCs w:val="20"/>
        </w:rPr>
        <w:t>Lip Balm</w:t>
      </w:r>
      <w:r w:rsidRPr="001B541E">
        <w:rPr>
          <w:rFonts w:ascii="Times New Roman" w:hAnsi="Times New Roman" w:cs="Times New Roman"/>
          <w:sz w:val="20"/>
          <w:szCs w:val="20"/>
        </w:rPr>
        <w:t xml:space="preserve"> Ekstrak Rumput Laut memiliki rata-rata pH 5,0-5,5. H</w:t>
      </w:r>
      <w:r w:rsidRPr="00326709">
        <w:rPr>
          <w:rFonts w:ascii="Times New Roman" w:hAnsi="Times New Roman" w:cs="Times New Roman"/>
          <w:sz w:val="20"/>
          <w:szCs w:val="20"/>
        </w:rPr>
        <w:t xml:space="preserve">asil uji aktivitas antioksidan pada ekstrak </w:t>
      </w:r>
      <w:r w:rsidRPr="001B541E">
        <w:rPr>
          <w:rFonts w:ascii="Times New Roman" w:hAnsi="Times New Roman" w:cs="Times New Roman"/>
          <w:sz w:val="20"/>
          <w:szCs w:val="20"/>
        </w:rPr>
        <w:t>rumput laut (</w:t>
      </w:r>
      <w:r w:rsidRPr="00BC6D69">
        <w:rPr>
          <w:rFonts w:ascii="Times New Roman" w:hAnsi="Times New Roman" w:cs="Times New Roman"/>
          <w:i/>
          <w:sz w:val="20"/>
          <w:szCs w:val="20"/>
        </w:rPr>
        <w:t>Gracilaria SP</w:t>
      </w:r>
      <w:r w:rsidRPr="001B541E">
        <w:rPr>
          <w:rFonts w:ascii="Times New Roman" w:hAnsi="Times New Roman" w:cs="Times New Roman"/>
          <w:sz w:val="20"/>
          <w:szCs w:val="20"/>
        </w:rPr>
        <w:t xml:space="preserve">.) </w:t>
      </w:r>
      <w:r w:rsidRPr="00326709">
        <w:rPr>
          <w:rFonts w:ascii="Times New Roman" w:hAnsi="Times New Roman" w:cs="Times New Roman"/>
          <w:sz w:val="20"/>
          <w:szCs w:val="20"/>
        </w:rPr>
        <w:t>didapat nilai IC</w:t>
      </w:r>
      <w:r>
        <w:rPr>
          <w:rFonts w:ascii="Times New Roman" w:hAnsi="Times New Roman" w:cs="Times New Roman"/>
          <w:sz w:val="20"/>
          <w:szCs w:val="20"/>
          <w:vertAlign w:val="subscript"/>
          <w:lang w:val="en-US"/>
        </w:rPr>
        <w:t>50</w:t>
      </w:r>
      <w:r w:rsidRPr="001B541E">
        <w:rPr>
          <w:rFonts w:ascii="Times New Roman" w:hAnsi="Times New Roman" w:cs="Times New Roman"/>
          <w:sz w:val="20"/>
          <w:szCs w:val="20"/>
        </w:rPr>
        <w:t xml:space="preserve"> </w:t>
      </w:r>
      <w:r w:rsidRPr="00326709">
        <w:rPr>
          <w:rFonts w:ascii="Times New Roman" w:hAnsi="Times New Roman" w:cs="Times New Roman"/>
          <w:sz w:val="20"/>
          <w:szCs w:val="20"/>
        </w:rPr>
        <w:t xml:space="preserve">sebesar </w:t>
      </w:r>
      <w:r w:rsidRPr="001B541E">
        <w:rPr>
          <w:rFonts w:ascii="Times New Roman" w:hAnsi="Times New Roman" w:cs="Times New Roman"/>
          <w:sz w:val="20"/>
          <w:szCs w:val="20"/>
        </w:rPr>
        <w:t xml:space="preserve">8,147 </w:t>
      </w:r>
      <w:r w:rsidRPr="00326709">
        <w:rPr>
          <w:rFonts w:ascii="Times New Roman" w:hAnsi="Times New Roman" w:cs="Times New Roman"/>
          <w:sz w:val="20"/>
          <w:szCs w:val="20"/>
        </w:rPr>
        <w:t xml:space="preserve">ppm. Hal ini menyatakan bahwa ekstrak </w:t>
      </w:r>
      <w:r w:rsidRPr="001B541E">
        <w:rPr>
          <w:rFonts w:ascii="Times New Roman" w:hAnsi="Times New Roman" w:cs="Times New Roman"/>
          <w:sz w:val="20"/>
          <w:szCs w:val="20"/>
        </w:rPr>
        <w:t xml:space="preserve">rumput laut </w:t>
      </w:r>
      <w:r w:rsidRPr="00BC6D69">
        <w:rPr>
          <w:rFonts w:ascii="Times New Roman" w:hAnsi="Times New Roman" w:cs="Times New Roman"/>
          <w:i/>
          <w:sz w:val="20"/>
          <w:szCs w:val="20"/>
        </w:rPr>
        <w:t>Gracilaria SP</w:t>
      </w:r>
      <w:r w:rsidRPr="001B541E">
        <w:rPr>
          <w:rFonts w:ascii="Times New Roman" w:hAnsi="Times New Roman" w:cs="Times New Roman"/>
          <w:sz w:val="20"/>
          <w:szCs w:val="20"/>
        </w:rPr>
        <w:t>.</w:t>
      </w:r>
      <w:r w:rsidRPr="00326709">
        <w:rPr>
          <w:rFonts w:ascii="Times New Roman" w:hAnsi="Times New Roman" w:cs="Times New Roman"/>
          <w:sz w:val="20"/>
          <w:szCs w:val="20"/>
        </w:rPr>
        <w:t xml:space="preserve"> memiliki </w:t>
      </w:r>
      <w:r>
        <w:rPr>
          <w:rFonts w:ascii="Times New Roman" w:hAnsi="Times New Roman" w:cs="Times New Roman"/>
          <w:sz w:val="20"/>
          <w:szCs w:val="20"/>
        </w:rPr>
        <w:t>aktivitas</w:t>
      </w:r>
      <w:r w:rsidRPr="00326709">
        <w:rPr>
          <w:rFonts w:ascii="Times New Roman" w:hAnsi="Times New Roman" w:cs="Times New Roman"/>
          <w:sz w:val="20"/>
          <w:szCs w:val="20"/>
        </w:rPr>
        <w:t xml:space="preserve"> antioksidan yang sangat kuat.</w:t>
      </w:r>
      <w:r w:rsidRPr="001B541E">
        <w:rPr>
          <w:rFonts w:ascii="Times New Roman" w:hAnsi="Times New Roman" w:cs="Times New Roman"/>
          <w:sz w:val="20"/>
          <w:szCs w:val="20"/>
        </w:rPr>
        <w:t xml:space="preserve"> F1 memiliki konsentrasi Cosmol 43 V lebih banyak dibanding Salacos 99, shingga tekstur, warna, dan aroma sangat diminati responden.</w:t>
      </w:r>
    </w:p>
    <w:p w14:paraId="05B896EC" w14:textId="35453444" w:rsidR="00442C0E" w:rsidRDefault="00442C0E" w:rsidP="00646ACF">
      <w:pPr>
        <w:spacing w:line="360" w:lineRule="auto"/>
        <w:ind w:left="360"/>
        <w:rPr>
          <w:rFonts w:asciiTheme="majorBidi" w:hAnsiTheme="majorBidi" w:cstheme="majorBidi"/>
          <w:sz w:val="20"/>
          <w:szCs w:val="20"/>
          <w:lang w:val="en-US"/>
        </w:rPr>
      </w:pPr>
      <w:r w:rsidRPr="001B541E">
        <w:rPr>
          <w:rFonts w:asciiTheme="majorBidi" w:hAnsiTheme="majorBidi" w:cstheme="majorBidi"/>
          <w:b/>
          <w:sz w:val="20"/>
          <w:szCs w:val="20"/>
          <w:lang w:val="en-US"/>
        </w:rPr>
        <w:t xml:space="preserve">Kata </w:t>
      </w:r>
      <w:proofErr w:type="spellStart"/>
      <w:proofErr w:type="gramStart"/>
      <w:r w:rsidRPr="001B541E">
        <w:rPr>
          <w:rFonts w:asciiTheme="majorBidi" w:hAnsiTheme="majorBidi" w:cstheme="majorBidi"/>
          <w:b/>
          <w:sz w:val="20"/>
          <w:szCs w:val="20"/>
          <w:lang w:val="en-US"/>
        </w:rPr>
        <w:t>Kunci</w:t>
      </w:r>
      <w:proofErr w:type="spellEnd"/>
      <w:r>
        <w:rPr>
          <w:rFonts w:asciiTheme="majorBidi" w:hAnsiTheme="majorBidi" w:cstheme="majorBidi"/>
          <w:sz w:val="20"/>
          <w:szCs w:val="20"/>
          <w:lang w:val="en-US"/>
        </w:rPr>
        <w:t xml:space="preserve"> :</w:t>
      </w:r>
      <w:proofErr w:type="gram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Rumput</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Laut</w:t>
      </w:r>
      <w:proofErr w:type="spellEnd"/>
      <w:r>
        <w:rPr>
          <w:rFonts w:asciiTheme="majorBidi" w:hAnsiTheme="majorBidi" w:cstheme="majorBidi"/>
          <w:sz w:val="20"/>
          <w:szCs w:val="20"/>
          <w:lang w:val="en-US"/>
        </w:rPr>
        <w:t xml:space="preserve"> (</w:t>
      </w:r>
      <w:proofErr w:type="spellStart"/>
      <w:r>
        <w:rPr>
          <w:rFonts w:asciiTheme="majorBidi" w:hAnsiTheme="majorBidi" w:cstheme="majorBidi"/>
          <w:i/>
          <w:sz w:val="20"/>
          <w:szCs w:val="20"/>
          <w:lang w:val="en-US"/>
        </w:rPr>
        <w:t>Gracilaria</w:t>
      </w:r>
      <w:proofErr w:type="spellEnd"/>
      <w:r>
        <w:rPr>
          <w:rFonts w:asciiTheme="majorBidi" w:hAnsiTheme="majorBidi" w:cstheme="majorBidi"/>
          <w:i/>
          <w:sz w:val="20"/>
          <w:szCs w:val="20"/>
          <w:lang w:val="en-US"/>
        </w:rPr>
        <w:t xml:space="preserve"> </w:t>
      </w:r>
      <w:r w:rsidRPr="001B541E">
        <w:rPr>
          <w:rFonts w:asciiTheme="majorBidi" w:hAnsiTheme="majorBidi" w:cstheme="majorBidi"/>
          <w:i/>
          <w:sz w:val="20"/>
          <w:szCs w:val="20"/>
          <w:lang w:val="en-US"/>
        </w:rPr>
        <w:t>SP</w:t>
      </w:r>
      <w:r>
        <w:rPr>
          <w:rFonts w:asciiTheme="majorBidi" w:hAnsiTheme="majorBidi" w:cstheme="majorBidi"/>
          <w:sz w:val="20"/>
          <w:szCs w:val="20"/>
          <w:lang w:val="en-US"/>
        </w:rPr>
        <w:t xml:space="preserve">.), </w:t>
      </w:r>
      <w:r>
        <w:rPr>
          <w:rFonts w:asciiTheme="majorBidi" w:hAnsiTheme="majorBidi" w:cstheme="majorBidi"/>
          <w:i/>
          <w:sz w:val="20"/>
          <w:szCs w:val="20"/>
          <w:lang w:val="en-US"/>
        </w:rPr>
        <w:t>Lip Balm</w:t>
      </w:r>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Antioksidan</w:t>
      </w:r>
      <w:proofErr w:type="spellEnd"/>
      <w:r>
        <w:rPr>
          <w:rFonts w:asciiTheme="majorBidi" w:hAnsiTheme="majorBidi" w:cstheme="majorBidi"/>
          <w:sz w:val="20"/>
          <w:szCs w:val="20"/>
          <w:lang w:val="en-US"/>
        </w:rPr>
        <w:t>.</w:t>
      </w:r>
    </w:p>
    <w:p w14:paraId="4F2120BE" w14:textId="77777777" w:rsidR="00442C0E" w:rsidRPr="00225406" w:rsidRDefault="00442C0E" w:rsidP="00442C0E">
      <w:pPr>
        <w:spacing w:line="276" w:lineRule="auto"/>
        <w:jc w:val="center"/>
        <w:rPr>
          <w:rFonts w:ascii="Times New Roman" w:hAnsi="Times New Roman" w:cs="Times New Roman"/>
          <w:b/>
          <w:bCs/>
          <w:i/>
          <w:iCs/>
          <w:sz w:val="20"/>
          <w:szCs w:val="20"/>
          <w:lang w:val="en-US"/>
        </w:rPr>
      </w:pPr>
      <w:r w:rsidRPr="00E903AB">
        <w:rPr>
          <w:rFonts w:ascii="Times New Roman" w:hAnsi="Times New Roman" w:cs="Times New Roman"/>
          <w:b/>
          <w:bCs/>
          <w:i/>
          <w:iCs/>
          <w:sz w:val="20"/>
          <w:szCs w:val="20"/>
        </w:rPr>
        <w:t>ABSTRACT</w:t>
      </w:r>
    </w:p>
    <w:p w14:paraId="519CA4D8" w14:textId="77777777" w:rsidR="00646ACF" w:rsidRDefault="00442C0E" w:rsidP="00646ACF">
      <w:pPr>
        <w:spacing w:line="240" w:lineRule="auto"/>
        <w:ind w:left="360"/>
        <w:jc w:val="both"/>
        <w:rPr>
          <w:rFonts w:ascii="Times New Roman" w:hAnsi="Times New Roman" w:cs="Times New Roman"/>
          <w:i/>
          <w:iCs/>
          <w:sz w:val="20"/>
          <w:szCs w:val="20"/>
          <w:lang w:val="en-US"/>
        </w:rPr>
      </w:pPr>
      <w:r w:rsidRPr="00646ACF">
        <w:rPr>
          <w:rFonts w:ascii="Times New Roman" w:hAnsi="Times New Roman" w:cs="Times New Roman"/>
          <w:i/>
          <w:iCs/>
          <w:sz w:val="20"/>
          <w:szCs w:val="20"/>
        </w:rPr>
        <w:t>Seaweed is a very abundant biological resource in Indonesian waters. One of them is Gracilaria sp. classified as seaweed which has a higher content of total chlorophyll and accessory pigments compared to other red seaweeds so that it has the potential as a source of antioxidants. Seaweed Gracilaria SP. has a source of antioxidants such as flavonoids, carotenoids, pigments, polyphenols, enzymes, and various polysaccharides in abundance. To add to the utilization, information and referen</w:t>
      </w:r>
      <w:r w:rsidR="00A93169" w:rsidRPr="00646ACF">
        <w:rPr>
          <w:rFonts w:ascii="Times New Roman" w:hAnsi="Times New Roman" w:cs="Times New Roman"/>
          <w:i/>
          <w:iCs/>
          <w:sz w:val="20"/>
          <w:szCs w:val="20"/>
        </w:rPr>
        <w:t>ces for seaweed Gracilaria SP. t</w:t>
      </w:r>
      <w:r w:rsidRPr="00646ACF">
        <w:rPr>
          <w:rFonts w:ascii="Times New Roman" w:hAnsi="Times New Roman" w:cs="Times New Roman"/>
          <w:i/>
          <w:iCs/>
          <w:sz w:val="20"/>
          <w:szCs w:val="20"/>
        </w:rPr>
        <w:t xml:space="preserve">hen it can be processed into Lip Balm preparations. In this study, the comparison used were Cosmol 43 V and Salacos 99. </w:t>
      </w:r>
      <w:r w:rsidR="00A93169" w:rsidRPr="00646ACF">
        <w:rPr>
          <w:rFonts w:ascii="Times New Roman" w:hAnsi="Times New Roman" w:cs="Times New Roman"/>
          <w:i/>
          <w:iCs/>
          <w:sz w:val="20"/>
          <w:szCs w:val="20"/>
        </w:rPr>
        <w:t xml:space="preserve">The purpose of this study was to make a formulation of Lip </w:t>
      </w:r>
      <w:proofErr w:type="spellStart"/>
      <w:r w:rsidR="00A93169" w:rsidRPr="00646ACF">
        <w:rPr>
          <w:rFonts w:ascii="Times New Roman" w:hAnsi="Times New Roman" w:cs="Times New Roman"/>
          <w:i/>
          <w:iCs/>
          <w:sz w:val="20"/>
          <w:szCs w:val="20"/>
        </w:rPr>
        <w:t>Balm</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seaweed</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extract</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Gracilaria</w:t>
      </w:r>
      <w:proofErr w:type="spellEnd"/>
      <w:r w:rsidR="00A93169" w:rsidRPr="00646ACF">
        <w:rPr>
          <w:rFonts w:ascii="Times New Roman" w:hAnsi="Times New Roman" w:cs="Times New Roman"/>
          <w:i/>
          <w:iCs/>
          <w:sz w:val="20"/>
          <w:szCs w:val="20"/>
        </w:rPr>
        <w:t xml:space="preserve"> SP. as an Antioxidant </w:t>
      </w:r>
      <w:proofErr w:type="spellStart"/>
      <w:r w:rsidR="00A93169" w:rsidRPr="00646ACF">
        <w:rPr>
          <w:rFonts w:ascii="Times New Roman" w:hAnsi="Times New Roman" w:cs="Times New Roman"/>
          <w:i/>
          <w:iCs/>
          <w:sz w:val="20"/>
          <w:szCs w:val="20"/>
        </w:rPr>
        <w:t>with</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variations</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of</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Cosmol</w:t>
      </w:r>
      <w:proofErr w:type="spellEnd"/>
      <w:r w:rsidR="00A93169" w:rsidRPr="00646ACF">
        <w:rPr>
          <w:rFonts w:ascii="Times New Roman" w:hAnsi="Times New Roman" w:cs="Times New Roman"/>
          <w:i/>
          <w:iCs/>
          <w:sz w:val="20"/>
          <w:szCs w:val="20"/>
        </w:rPr>
        <w:t xml:space="preserve"> 43 V </w:t>
      </w:r>
      <w:proofErr w:type="spellStart"/>
      <w:r w:rsidR="00A93169" w:rsidRPr="00646ACF">
        <w:rPr>
          <w:rFonts w:ascii="Times New Roman" w:hAnsi="Times New Roman" w:cs="Times New Roman"/>
          <w:i/>
          <w:iCs/>
          <w:sz w:val="20"/>
          <w:szCs w:val="20"/>
        </w:rPr>
        <w:t>and</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Salacos</w:t>
      </w:r>
      <w:proofErr w:type="spellEnd"/>
      <w:r w:rsidR="00A93169" w:rsidRPr="00646ACF">
        <w:rPr>
          <w:rFonts w:ascii="Times New Roman" w:hAnsi="Times New Roman" w:cs="Times New Roman"/>
          <w:i/>
          <w:iCs/>
          <w:sz w:val="20"/>
          <w:szCs w:val="20"/>
        </w:rPr>
        <w:t xml:space="preserve"> 99. Lip Balm is made into 3 formulas with </w:t>
      </w:r>
      <w:proofErr w:type="spellStart"/>
      <w:r w:rsidR="00A93169" w:rsidRPr="00646ACF">
        <w:rPr>
          <w:rFonts w:ascii="Times New Roman" w:hAnsi="Times New Roman" w:cs="Times New Roman"/>
          <w:i/>
          <w:iCs/>
          <w:sz w:val="20"/>
          <w:szCs w:val="20"/>
        </w:rPr>
        <w:t>different</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comparisons</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of</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Cosmol</w:t>
      </w:r>
      <w:proofErr w:type="spellEnd"/>
      <w:r w:rsidR="00A93169" w:rsidRPr="00646ACF">
        <w:rPr>
          <w:rFonts w:ascii="Times New Roman" w:hAnsi="Times New Roman" w:cs="Times New Roman"/>
          <w:i/>
          <w:iCs/>
          <w:sz w:val="20"/>
          <w:szCs w:val="20"/>
        </w:rPr>
        <w:t xml:space="preserve"> 43 V </w:t>
      </w:r>
      <w:proofErr w:type="spellStart"/>
      <w:r w:rsidR="00A93169" w:rsidRPr="00646ACF">
        <w:rPr>
          <w:rFonts w:ascii="Times New Roman" w:hAnsi="Times New Roman" w:cs="Times New Roman"/>
          <w:i/>
          <w:iCs/>
          <w:sz w:val="20"/>
          <w:szCs w:val="20"/>
        </w:rPr>
        <w:t>and</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Salacos</w:t>
      </w:r>
      <w:proofErr w:type="spellEnd"/>
      <w:r w:rsidR="00A93169" w:rsidRPr="00646ACF">
        <w:rPr>
          <w:rFonts w:ascii="Times New Roman" w:hAnsi="Times New Roman" w:cs="Times New Roman"/>
          <w:i/>
          <w:iCs/>
          <w:sz w:val="20"/>
          <w:szCs w:val="20"/>
        </w:rPr>
        <w:t xml:space="preserve"> 99. </w:t>
      </w:r>
      <w:proofErr w:type="spellStart"/>
      <w:r w:rsidR="00A93169" w:rsidRPr="00646ACF">
        <w:rPr>
          <w:rFonts w:ascii="Times New Roman" w:hAnsi="Times New Roman" w:cs="Times New Roman"/>
          <w:i/>
          <w:iCs/>
          <w:sz w:val="20"/>
          <w:szCs w:val="20"/>
        </w:rPr>
        <w:t>Cosmol</w:t>
      </w:r>
      <w:proofErr w:type="spellEnd"/>
      <w:r w:rsidR="00A93169" w:rsidRPr="00646ACF">
        <w:rPr>
          <w:rFonts w:ascii="Times New Roman" w:hAnsi="Times New Roman" w:cs="Times New Roman"/>
          <w:i/>
          <w:iCs/>
          <w:sz w:val="20"/>
          <w:szCs w:val="20"/>
        </w:rPr>
        <w:t xml:space="preserve"> 43V </w:t>
      </w:r>
      <w:proofErr w:type="spellStart"/>
      <w:r w:rsidR="00A93169" w:rsidRPr="00646ACF">
        <w:rPr>
          <w:rFonts w:ascii="Times New Roman" w:hAnsi="Times New Roman" w:cs="Times New Roman"/>
          <w:i/>
          <w:iCs/>
          <w:sz w:val="20"/>
          <w:szCs w:val="20"/>
        </w:rPr>
        <w:t>with</w:t>
      </w:r>
      <w:proofErr w:type="spellEnd"/>
      <w:r w:rsidR="00A93169" w:rsidRPr="00646ACF">
        <w:rPr>
          <w:rFonts w:ascii="Times New Roman" w:hAnsi="Times New Roman" w:cs="Times New Roman"/>
          <w:i/>
          <w:iCs/>
          <w:sz w:val="20"/>
          <w:szCs w:val="20"/>
        </w:rPr>
        <w:t xml:space="preserve"> F1 (41%), F2 (36%), F3 (31%), </w:t>
      </w:r>
      <w:proofErr w:type="spellStart"/>
      <w:r w:rsidR="00A93169" w:rsidRPr="00646ACF">
        <w:rPr>
          <w:rFonts w:ascii="Times New Roman" w:hAnsi="Times New Roman" w:cs="Times New Roman"/>
          <w:i/>
          <w:iCs/>
          <w:sz w:val="20"/>
          <w:szCs w:val="20"/>
        </w:rPr>
        <w:t>and</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Salacos</w:t>
      </w:r>
      <w:proofErr w:type="spellEnd"/>
      <w:r w:rsidR="00A93169" w:rsidRPr="00646ACF">
        <w:rPr>
          <w:rFonts w:ascii="Times New Roman" w:hAnsi="Times New Roman" w:cs="Times New Roman"/>
          <w:i/>
          <w:iCs/>
          <w:sz w:val="20"/>
          <w:szCs w:val="20"/>
        </w:rPr>
        <w:t xml:space="preserve"> 99 </w:t>
      </w:r>
      <w:proofErr w:type="spellStart"/>
      <w:r w:rsidR="00A93169" w:rsidRPr="00646ACF">
        <w:rPr>
          <w:rFonts w:ascii="Times New Roman" w:hAnsi="Times New Roman" w:cs="Times New Roman"/>
          <w:i/>
          <w:iCs/>
          <w:sz w:val="20"/>
          <w:szCs w:val="20"/>
        </w:rPr>
        <w:t>with</w:t>
      </w:r>
      <w:proofErr w:type="spellEnd"/>
      <w:r w:rsidR="00A93169" w:rsidRPr="00646ACF">
        <w:rPr>
          <w:rFonts w:ascii="Times New Roman" w:hAnsi="Times New Roman" w:cs="Times New Roman"/>
          <w:i/>
          <w:iCs/>
          <w:sz w:val="20"/>
          <w:szCs w:val="20"/>
        </w:rPr>
        <w:t xml:space="preserve"> F1 (7%), F2 (12%), F3 (17%), and any formula with 1% </w:t>
      </w:r>
      <w:proofErr w:type="spellStart"/>
      <w:r w:rsidR="00A93169" w:rsidRPr="00646ACF">
        <w:rPr>
          <w:rFonts w:ascii="Times New Roman" w:hAnsi="Times New Roman" w:cs="Times New Roman"/>
          <w:i/>
          <w:iCs/>
          <w:sz w:val="20"/>
          <w:szCs w:val="20"/>
        </w:rPr>
        <w:t>Extract</w:t>
      </w:r>
      <w:proofErr w:type="spellEnd"/>
      <w:r w:rsidR="00A93169" w:rsidRPr="00646ACF">
        <w:rPr>
          <w:rFonts w:ascii="Times New Roman" w:hAnsi="Times New Roman" w:cs="Times New Roman"/>
          <w:i/>
          <w:iCs/>
          <w:sz w:val="20"/>
          <w:szCs w:val="20"/>
        </w:rPr>
        <w:t xml:space="preserve"> , </w:t>
      </w:r>
      <w:proofErr w:type="spellStart"/>
      <w:r w:rsidR="00A93169" w:rsidRPr="00646ACF">
        <w:rPr>
          <w:rFonts w:ascii="Times New Roman" w:hAnsi="Times New Roman" w:cs="Times New Roman"/>
          <w:i/>
          <w:iCs/>
          <w:sz w:val="20"/>
          <w:szCs w:val="20"/>
        </w:rPr>
        <w:t>Candelilla</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Wax</w:t>
      </w:r>
      <w:proofErr w:type="spellEnd"/>
      <w:r w:rsidR="00A93169" w:rsidRPr="00646ACF">
        <w:rPr>
          <w:rFonts w:ascii="Times New Roman" w:hAnsi="Times New Roman" w:cs="Times New Roman"/>
          <w:i/>
          <w:iCs/>
          <w:sz w:val="20"/>
          <w:szCs w:val="20"/>
        </w:rPr>
        <w:t xml:space="preserve"> 9%, </w:t>
      </w:r>
      <w:proofErr w:type="spellStart"/>
      <w:r w:rsidR="00A93169" w:rsidRPr="00646ACF">
        <w:rPr>
          <w:rFonts w:ascii="Times New Roman" w:hAnsi="Times New Roman" w:cs="Times New Roman"/>
          <w:i/>
          <w:iCs/>
          <w:sz w:val="20"/>
          <w:szCs w:val="20"/>
        </w:rPr>
        <w:t>Ceresin</w:t>
      </w:r>
      <w:proofErr w:type="spellEnd"/>
      <w:r w:rsidR="00A93169" w:rsidRPr="00646ACF">
        <w:rPr>
          <w:rFonts w:ascii="Times New Roman" w:hAnsi="Times New Roman" w:cs="Times New Roman"/>
          <w:i/>
          <w:iCs/>
          <w:sz w:val="20"/>
          <w:szCs w:val="20"/>
        </w:rPr>
        <w:t xml:space="preserve"> Wax 11%, </w:t>
      </w:r>
      <w:proofErr w:type="spellStart"/>
      <w:r w:rsidR="00A93169" w:rsidRPr="00646ACF">
        <w:rPr>
          <w:rFonts w:ascii="Times New Roman" w:hAnsi="Times New Roman" w:cs="Times New Roman"/>
          <w:i/>
          <w:iCs/>
          <w:sz w:val="20"/>
          <w:szCs w:val="20"/>
        </w:rPr>
        <w:t>Propylene</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Glycol</w:t>
      </w:r>
      <w:proofErr w:type="spellEnd"/>
      <w:r w:rsidR="00A93169" w:rsidRPr="00646ACF">
        <w:rPr>
          <w:rFonts w:ascii="Times New Roman" w:hAnsi="Times New Roman" w:cs="Times New Roman"/>
          <w:i/>
          <w:iCs/>
          <w:sz w:val="20"/>
          <w:szCs w:val="20"/>
        </w:rPr>
        <w:t xml:space="preserve"> 4%, </w:t>
      </w:r>
      <w:proofErr w:type="spellStart"/>
      <w:r w:rsidR="00A93169" w:rsidRPr="00646ACF">
        <w:rPr>
          <w:rFonts w:ascii="Times New Roman" w:hAnsi="Times New Roman" w:cs="Times New Roman"/>
          <w:i/>
          <w:iCs/>
          <w:sz w:val="20"/>
          <w:szCs w:val="20"/>
        </w:rPr>
        <w:t>Cosmol</w:t>
      </w:r>
      <w:proofErr w:type="spellEnd"/>
      <w:r w:rsidR="00A93169" w:rsidRPr="00646ACF">
        <w:rPr>
          <w:rFonts w:ascii="Times New Roman" w:hAnsi="Times New Roman" w:cs="Times New Roman"/>
          <w:i/>
          <w:iCs/>
          <w:sz w:val="20"/>
          <w:szCs w:val="20"/>
        </w:rPr>
        <w:t xml:space="preserve"> 222 17%, </w:t>
      </w:r>
      <w:proofErr w:type="spellStart"/>
      <w:r w:rsidR="00A93169" w:rsidRPr="00646ACF">
        <w:rPr>
          <w:rFonts w:ascii="Times New Roman" w:hAnsi="Times New Roman" w:cs="Times New Roman"/>
          <w:i/>
          <w:iCs/>
          <w:sz w:val="20"/>
          <w:szCs w:val="20"/>
        </w:rPr>
        <w:t>Euxyl</w:t>
      </w:r>
      <w:proofErr w:type="spellEnd"/>
      <w:r w:rsidR="00A93169" w:rsidRPr="00646ACF">
        <w:rPr>
          <w:rFonts w:ascii="Times New Roman" w:hAnsi="Times New Roman" w:cs="Times New Roman"/>
          <w:i/>
          <w:iCs/>
          <w:sz w:val="20"/>
          <w:szCs w:val="20"/>
        </w:rPr>
        <w:t xml:space="preserve"> PE 9010 2%, </w:t>
      </w:r>
      <w:proofErr w:type="spellStart"/>
      <w:r w:rsidR="00A93169" w:rsidRPr="00646ACF">
        <w:rPr>
          <w:rFonts w:ascii="Times New Roman" w:hAnsi="Times New Roman" w:cs="Times New Roman"/>
          <w:i/>
          <w:iCs/>
          <w:sz w:val="20"/>
          <w:szCs w:val="20"/>
        </w:rPr>
        <w:t>Flaver</w:t>
      </w:r>
      <w:proofErr w:type="spellEnd"/>
      <w:r w:rsidR="00A93169" w:rsidRPr="00646ACF">
        <w:rPr>
          <w:rFonts w:ascii="Times New Roman" w:hAnsi="Times New Roman" w:cs="Times New Roman"/>
          <w:i/>
          <w:iCs/>
          <w:sz w:val="20"/>
          <w:szCs w:val="20"/>
        </w:rPr>
        <w:t xml:space="preserve"> </w:t>
      </w:r>
      <w:proofErr w:type="spellStart"/>
      <w:r w:rsidR="00A93169" w:rsidRPr="00646ACF">
        <w:rPr>
          <w:rFonts w:ascii="Times New Roman" w:hAnsi="Times New Roman" w:cs="Times New Roman"/>
          <w:i/>
          <w:iCs/>
          <w:sz w:val="20"/>
          <w:szCs w:val="20"/>
        </w:rPr>
        <w:t>Vanilla</w:t>
      </w:r>
      <w:proofErr w:type="spellEnd"/>
      <w:r w:rsidR="00A93169" w:rsidRPr="00646ACF">
        <w:rPr>
          <w:rFonts w:ascii="Times New Roman" w:hAnsi="Times New Roman" w:cs="Times New Roman"/>
          <w:i/>
          <w:iCs/>
          <w:sz w:val="20"/>
          <w:szCs w:val="20"/>
        </w:rPr>
        <w:t xml:space="preserve"> 2%, </w:t>
      </w:r>
      <w:proofErr w:type="spellStart"/>
      <w:r w:rsidR="00A93169" w:rsidRPr="00646ACF">
        <w:rPr>
          <w:rFonts w:ascii="Times New Roman" w:hAnsi="Times New Roman" w:cs="Times New Roman"/>
          <w:i/>
          <w:iCs/>
          <w:sz w:val="20"/>
          <w:szCs w:val="20"/>
        </w:rPr>
        <w:t>and</w:t>
      </w:r>
      <w:proofErr w:type="spellEnd"/>
      <w:r w:rsidR="00A93169" w:rsidRPr="00646ACF">
        <w:rPr>
          <w:rFonts w:ascii="Times New Roman" w:hAnsi="Times New Roman" w:cs="Times New Roman"/>
          <w:i/>
          <w:iCs/>
          <w:sz w:val="20"/>
          <w:szCs w:val="20"/>
        </w:rPr>
        <w:t xml:space="preserve"> dye 6%. </w:t>
      </w:r>
      <w:r w:rsidRPr="00646ACF">
        <w:rPr>
          <w:rFonts w:ascii="Times New Roman" w:hAnsi="Times New Roman" w:cs="Times New Roman"/>
          <w:i/>
          <w:iCs/>
          <w:sz w:val="20"/>
          <w:szCs w:val="20"/>
        </w:rPr>
        <w:t xml:space="preserve">Then evaluation of the preparations was carried out which included homogeneity test, pH test, organoleptic test, and panelist test. The results of the Seaweed Extract Lip Balm have an average pH of 5.0-5.5. The results of the antioxidant activity test on seaweed extract (Gracilaria SP.) obtained an IC50 value of 8.147 ppm. It is stated that the seaweed extract Gracilaria SP. has very strong antioxidant activity. F1 has a concentration of Cosmol 43 V more than Salacos 99, so that the texture, color, and aroma are </w:t>
      </w:r>
      <w:proofErr w:type="spellStart"/>
      <w:r w:rsidRPr="00646ACF">
        <w:rPr>
          <w:rFonts w:ascii="Times New Roman" w:hAnsi="Times New Roman" w:cs="Times New Roman"/>
          <w:i/>
          <w:iCs/>
          <w:sz w:val="20"/>
          <w:szCs w:val="20"/>
        </w:rPr>
        <w:t>very</w:t>
      </w:r>
      <w:proofErr w:type="spellEnd"/>
      <w:r w:rsidRPr="00646ACF">
        <w:rPr>
          <w:rFonts w:ascii="Times New Roman" w:hAnsi="Times New Roman" w:cs="Times New Roman"/>
          <w:i/>
          <w:iCs/>
          <w:sz w:val="20"/>
          <w:szCs w:val="20"/>
        </w:rPr>
        <w:t xml:space="preserve"> </w:t>
      </w:r>
      <w:proofErr w:type="spellStart"/>
      <w:r w:rsidRPr="00646ACF">
        <w:rPr>
          <w:rFonts w:ascii="Times New Roman" w:hAnsi="Times New Roman" w:cs="Times New Roman"/>
          <w:i/>
          <w:iCs/>
          <w:sz w:val="20"/>
          <w:szCs w:val="20"/>
        </w:rPr>
        <w:t>attractive</w:t>
      </w:r>
      <w:proofErr w:type="spellEnd"/>
      <w:r w:rsidRPr="00646ACF">
        <w:rPr>
          <w:rFonts w:ascii="Times New Roman" w:hAnsi="Times New Roman" w:cs="Times New Roman"/>
          <w:i/>
          <w:iCs/>
          <w:sz w:val="20"/>
          <w:szCs w:val="20"/>
        </w:rPr>
        <w:t xml:space="preserve"> </w:t>
      </w:r>
      <w:proofErr w:type="spellStart"/>
      <w:r w:rsidRPr="00646ACF">
        <w:rPr>
          <w:rFonts w:ascii="Times New Roman" w:hAnsi="Times New Roman" w:cs="Times New Roman"/>
          <w:i/>
          <w:iCs/>
          <w:sz w:val="20"/>
          <w:szCs w:val="20"/>
        </w:rPr>
        <w:t>to</w:t>
      </w:r>
      <w:proofErr w:type="spellEnd"/>
      <w:r w:rsidRPr="00646ACF">
        <w:rPr>
          <w:rFonts w:ascii="Times New Roman" w:hAnsi="Times New Roman" w:cs="Times New Roman"/>
          <w:i/>
          <w:iCs/>
          <w:sz w:val="20"/>
          <w:szCs w:val="20"/>
        </w:rPr>
        <w:t xml:space="preserve"> </w:t>
      </w:r>
      <w:proofErr w:type="spellStart"/>
      <w:r w:rsidRPr="00646ACF">
        <w:rPr>
          <w:rFonts w:ascii="Times New Roman" w:hAnsi="Times New Roman" w:cs="Times New Roman"/>
          <w:i/>
          <w:iCs/>
          <w:sz w:val="20"/>
          <w:szCs w:val="20"/>
        </w:rPr>
        <w:t>respondens</w:t>
      </w:r>
      <w:proofErr w:type="spellEnd"/>
      <w:r w:rsidRPr="00646ACF">
        <w:rPr>
          <w:rFonts w:ascii="Times New Roman" w:hAnsi="Times New Roman" w:cs="Times New Roman"/>
          <w:i/>
          <w:iCs/>
          <w:sz w:val="20"/>
          <w:szCs w:val="20"/>
        </w:rPr>
        <w:t>.</w:t>
      </w:r>
      <w:r w:rsidR="00646ACF">
        <w:rPr>
          <w:rFonts w:ascii="Times New Roman" w:hAnsi="Times New Roman" w:cs="Times New Roman"/>
          <w:i/>
          <w:iCs/>
          <w:sz w:val="20"/>
          <w:szCs w:val="20"/>
          <w:lang w:val="en-US"/>
        </w:rPr>
        <w:t>.</w:t>
      </w:r>
    </w:p>
    <w:p w14:paraId="4D1D2561" w14:textId="10904C9F" w:rsidR="00442C0E" w:rsidRPr="00646ACF" w:rsidRDefault="00442C0E" w:rsidP="00646ACF">
      <w:pPr>
        <w:spacing w:line="240" w:lineRule="auto"/>
        <w:ind w:firstLine="360"/>
        <w:jc w:val="both"/>
        <w:rPr>
          <w:rFonts w:ascii="Times New Roman" w:hAnsi="Times New Roman" w:cs="Times New Roman"/>
          <w:i/>
          <w:iCs/>
          <w:sz w:val="20"/>
          <w:szCs w:val="20"/>
        </w:rPr>
      </w:pPr>
      <w:proofErr w:type="spellStart"/>
      <w:r w:rsidRPr="00225406">
        <w:rPr>
          <w:rFonts w:ascii="Times New Roman" w:hAnsi="Times New Roman" w:cs="Times New Roman"/>
          <w:b/>
          <w:i/>
          <w:color w:val="000000" w:themeColor="text1"/>
        </w:rPr>
        <w:t>Keywords</w:t>
      </w:r>
      <w:proofErr w:type="spellEnd"/>
      <w:r w:rsidRPr="00225406">
        <w:rPr>
          <w:rFonts w:ascii="Times New Roman" w:hAnsi="Times New Roman" w:cs="Times New Roman"/>
          <w:i/>
          <w:color w:val="000000" w:themeColor="text1"/>
        </w:rPr>
        <w:t xml:space="preserve"> : </w:t>
      </w:r>
      <w:proofErr w:type="spellStart"/>
      <w:r w:rsidRPr="00225406">
        <w:rPr>
          <w:rFonts w:ascii="Times New Roman" w:hAnsi="Times New Roman" w:cs="Times New Roman"/>
          <w:i/>
          <w:color w:val="000000" w:themeColor="text1"/>
        </w:rPr>
        <w:t>Seaweed</w:t>
      </w:r>
      <w:proofErr w:type="spellEnd"/>
      <w:r w:rsidRPr="00225406">
        <w:rPr>
          <w:rFonts w:ascii="Times New Roman" w:hAnsi="Times New Roman" w:cs="Times New Roman"/>
          <w:i/>
          <w:color w:val="000000" w:themeColor="text1"/>
        </w:rPr>
        <w:t xml:space="preserve"> (</w:t>
      </w:r>
      <w:proofErr w:type="spellStart"/>
      <w:r w:rsidRPr="00225406">
        <w:rPr>
          <w:rFonts w:ascii="Times New Roman" w:hAnsi="Times New Roman" w:cs="Times New Roman"/>
          <w:i/>
          <w:color w:val="000000" w:themeColor="text1"/>
        </w:rPr>
        <w:t>Gracilaria</w:t>
      </w:r>
      <w:proofErr w:type="spellEnd"/>
      <w:r w:rsidRPr="00225406">
        <w:rPr>
          <w:rFonts w:ascii="Times New Roman" w:hAnsi="Times New Roman" w:cs="Times New Roman"/>
          <w:i/>
          <w:color w:val="000000" w:themeColor="text1"/>
        </w:rPr>
        <w:t xml:space="preserve"> SP.), Lip Balm, Antioxidant.</w:t>
      </w:r>
    </w:p>
    <w:p w14:paraId="15829F2C" w14:textId="77777777" w:rsidR="00442C0E" w:rsidRPr="00442C0E" w:rsidRDefault="00442C0E" w:rsidP="00A93169">
      <w:pPr>
        <w:spacing w:line="360" w:lineRule="auto"/>
        <w:rPr>
          <w:rFonts w:asciiTheme="majorBidi" w:hAnsiTheme="majorBidi" w:cstheme="majorBidi"/>
          <w:b/>
          <w:bCs/>
          <w:sz w:val="24"/>
          <w:szCs w:val="24"/>
          <w:lang w:val="en-US"/>
        </w:rPr>
        <w:sectPr w:rsidR="00442C0E" w:rsidRPr="00442C0E" w:rsidSect="00646ACF">
          <w:pgSz w:w="11906" w:h="16838"/>
          <w:pgMar w:top="1418" w:right="1418" w:bottom="1418" w:left="1418" w:header="708" w:footer="708" w:gutter="0"/>
          <w:cols w:space="708"/>
          <w:docGrid w:linePitch="360"/>
        </w:sectPr>
      </w:pPr>
    </w:p>
    <w:p w14:paraId="1FFF93EC" w14:textId="26C2A89C" w:rsidR="00762788" w:rsidRPr="00A93169" w:rsidRDefault="00762788" w:rsidP="00A93169">
      <w:pPr>
        <w:tabs>
          <w:tab w:val="left" w:pos="3969"/>
        </w:tabs>
        <w:spacing w:line="240" w:lineRule="auto"/>
        <w:rPr>
          <w:rFonts w:asciiTheme="majorBidi" w:hAnsiTheme="majorBidi" w:cstheme="majorBidi"/>
          <w:b/>
          <w:bCs/>
          <w:sz w:val="20"/>
          <w:szCs w:val="20"/>
          <w:lang w:val="en-US"/>
        </w:rPr>
      </w:pPr>
    </w:p>
    <w:p w14:paraId="3986EDFE" w14:textId="35DF6236" w:rsidR="00762788" w:rsidRPr="005E32CB" w:rsidRDefault="00762788" w:rsidP="00A93169">
      <w:pPr>
        <w:spacing w:line="240" w:lineRule="auto"/>
        <w:ind w:left="360"/>
        <w:rPr>
          <w:rFonts w:asciiTheme="majorBidi" w:hAnsiTheme="majorBidi" w:cstheme="majorBidi"/>
          <w:b/>
          <w:bCs/>
          <w:sz w:val="20"/>
          <w:szCs w:val="20"/>
        </w:rPr>
      </w:pPr>
      <w:r w:rsidRPr="005E32CB">
        <w:rPr>
          <w:rFonts w:asciiTheme="majorBidi" w:hAnsiTheme="majorBidi" w:cstheme="majorBidi"/>
          <w:b/>
          <w:bCs/>
          <w:sz w:val="20"/>
          <w:szCs w:val="20"/>
        </w:rPr>
        <w:t>PENDAHULUAN</w:t>
      </w:r>
    </w:p>
    <w:p w14:paraId="1EDCDDF9" w14:textId="60186078" w:rsidR="00EA0D35" w:rsidRPr="007D5A28" w:rsidRDefault="00EA0D35" w:rsidP="007D5A28">
      <w:pPr>
        <w:spacing w:line="240" w:lineRule="auto"/>
        <w:ind w:firstLine="360"/>
        <w:rPr>
          <w:rFonts w:asciiTheme="majorBidi" w:hAnsiTheme="majorBidi" w:cstheme="majorBidi"/>
          <w:b/>
          <w:bCs/>
          <w:sz w:val="20"/>
          <w:szCs w:val="20"/>
        </w:rPr>
      </w:pPr>
      <w:r w:rsidRPr="007D5A28">
        <w:rPr>
          <w:rFonts w:asciiTheme="majorBidi" w:hAnsiTheme="majorBidi" w:cstheme="majorBidi"/>
          <w:b/>
          <w:bCs/>
          <w:sz w:val="20"/>
          <w:szCs w:val="20"/>
        </w:rPr>
        <w:t>L</w:t>
      </w:r>
      <w:r w:rsidR="00762788" w:rsidRPr="007D5A28">
        <w:rPr>
          <w:rFonts w:asciiTheme="majorBidi" w:hAnsiTheme="majorBidi" w:cstheme="majorBidi"/>
          <w:b/>
          <w:bCs/>
          <w:sz w:val="20"/>
          <w:szCs w:val="20"/>
        </w:rPr>
        <w:t>atar Belakang</w:t>
      </w:r>
    </w:p>
    <w:p w14:paraId="27FBC436" w14:textId="0CB018E3" w:rsidR="0081005D" w:rsidRPr="005E32CB" w:rsidRDefault="00870CF9" w:rsidP="007D5A28">
      <w:pPr>
        <w:spacing w:line="240" w:lineRule="auto"/>
        <w:ind w:left="360" w:firstLine="720"/>
        <w:jc w:val="both"/>
        <w:rPr>
          <w:rFonts w:asciiTheme="majorBidi" w:hAnsiTheme="majorBidi" w:cstheme="majorBidi"/>
          <w:sz w:val="20"/>
          <w:szCs w:val="20"/>
          <w:lang w:val="en-US"/>
        </w:rPr>
      </w:pPr>
      <w:r w:rsidRPr="005E32CB">
        <w:rPr>
          <w:rFonts w:asciiTheme="majorBidi" w:hAnsiTheme="majorBidi" w:cstheme="majorBidi"/>
          <w:sz w:val="20"/>
          <w:szCs w:val="20"/>
        </w:rPr>
        <w:t xml:space="preserve">Kosmetika berasal dari kata kosmein (yunani) yang berarti berhias.Bahan yang dipakai dalam usaha untuk mempercantik diri ini, dahulu diramu dari bahan-bahan alami yang terdapat di sekitarnya, tidak hanya dari bahan alami tetapi juga bahan buatan untuk meningkatkan kecantikan (Hasan, 2018). Beragam bentuk kosmetik sesuai dengan manfaatnya seperti pelembab bibir yang digunakan untuk melembabkan bibir supaya terlihat menarik. Sediaan pelembab bibir mempuyai berbagai bentuk seperti krim dan stik. </w:t>
      </w:r>
      <w:r w:rsidR="0081005D" w:rsidRPr="005E32CB">
        <w:rPr>
          <w:rFonts w:asciiTheme="majorBidi" w:hAnsiTheme="majorBidi" w:cstheme="majorBidi"/>
          <w:sz w:val="20"/>
          <w:szCs w:val="20"/>
        </w:rPr>
        <w:t>Formulasi yang diterapkan pada lip balm untuk mencegah pengeringan dan melindungi bibir dari berbagai faktor yang merugikan. Bibir adalah bagian wajah yang sensitif tidak seperti kulit yang memiliki melanin sebagai pelindung dari sinar matahari, bibir tidak memiliki pelindung. Saat udara terlalu panas atau terlalu dingin, bibir bisa menjadi kering dan pecah-pecah. Hal ini menyebabkan bibir tidak enak dipandang, bibir yang pecah-pecah juga menimbulkan rasa nyeri dan tidak nyaman (Hasan, 2018).</w:t>
      </w:r>
    </w:p>
    <w:p w14:paraId="356A0E3A" w14:textId="00A31D85" w:rsidR="00F66FF4" w:rsidRPr="005E32CB" w:rsidRDefault="00870CF9" w:rsidP="007D5A28">
      <w:pPr>
        <w:spacing w:line="240" w:lineRule="auto"/>
        <w:ind w:left="360" w:firstLine="720"/>
        <w:jc w:val="both"/>
        <w:rPr>
          <w:rFonts w:asciiTheme="majorBidi" w:hAnsiTheme="majorBidi" w:cstheme="majorBidi"/>
          <w:sz w:val="20"/>
          <w:szCs w:val="20"/>
          <w:lang w:val="en-US"/>
        </w:rPr>
      </w:pPr>
      <w:r w:rsidRPr="005E32CB">
        <w:rPr>
          <w:rFonts w:asciiTheme="majorBidi" w:hAnsiTheme="majorBidi" w:cstheme="majorBidi"/>
          <w:i/>
          <w:sz w:val="20"/>
          <w:szCs w:val="20"/>
        </w:rPr>
        <w:t>Lip balm</w:t>
      </w:r>
      <w:r w:rsidRPr="005E32CB">
        <w:rPr>
          <w:rFonts w:asciiTheme="majorBidi" w:hAnsiTheme="majorBidi" w:cstheme="majorBidi"/>
          <w:sz w:val="20"/>
          <w:szCs w:val="20"/>
        </w:rPr>
        <w:t xml:space="preserve"> merupakan sediaan pelembab bibir yang dapat digunakan untuk melindungi bibir dan merawat bibir agar tetap sehat dan menjaga kelembaban bibir. Lip balm mempunyai kandungan zat pelembab untuk bibir (Muliyawan dkk, 2013). </w:t>
      </w:r>
    </w:p>
    <w:p w14:paraId="757D01FA" w14:textId="356FB982" w:rsidR="00870CF9" w:rsidRPr="005E32CB" w:rsidRDefault="00870CF9" w:rsidP="007D5A28">
      <w:pPr>
        <w:spacing w:line="240" w:lineRule="auto"/>
        <w:ind w:left="360" w:firstLine="720"/>
        <w:jc w:val="both"/>
        <w:rPr>
          <w:rFonts w:asciiTheme="majorBidi" w:hAnsiTheme="majorBidi" w:cstheme="majorBidi"/>
          <w:sz w:val="20"/>
          <w:szCs w:val="20"/>
          <w:lang w:val="en-US"/>
        </w:rPr>
      </w:pPr>
      <w:r w:rsidRPr="005E32CB">
        <w:rPr>
          <w:rFonts w:asciiTheme="majorBidi" w:hAnsiTheme="majorBidi" w:cstheme="majorBidi"/>
          <w:sz w:val="20"/>
          <w:szCs w:val="20"/>
        </w:rPr>
        <w:t>Kulit bibir memerlukan antioksidan untuk melindungi dari paparan polusi dan sinar matahari yang menyebabkan radikal bebas. Antioksidan adalah senyawa yang dapat menghambat radikal bebas sehingga dapat mencegah penyakit yang disebabkan oleh radikal bebas seperti kanker, dan mencegah kulit bibir menjadi hitam (Puspitasari dan Proyogo). Antioksidan dapat diproduksi secara sintetis dan alami, antioksidan sintetik memiliki efek toksik dibandingkan dengan antioksidan alami (Shirmila dkk., 2013). Efek yang ditimbulkan dari antioksidan sintetik seperti alergi, asma, sakit kepala, kemerahan, urtikaria (Race, 2009).</w:t>
      </w:r>
    </w:p>
    <w:p w14:paraId="65E503BC" w14:textId="2831550A" w:rsidR="00382771" w:rsidRPr="005E32CB" w:rsidRDefault="00382771" w:rsidP="007D5A28">
      <w:pPr>
        <w:spacing w:line="240" w:lineRule="auto"/>
        <w:ind w:left="360" w:firstLine="720"/>
        <w:jc w:val="both"/>
        <w:rPr>
          <w:rFonts w:asciiTheme="majorBidi" w:hAnsiTheme="majorBidi" w:cstheme="majorBidi"/>
          <w:sz w:val="20"/>
          <w:szCs w:val="20"/>
          <w:lang w:val="en-US"/>
        </w:rPr>
      </w:pPr>
      <w:proofErr w:type="spellStart"/>
      <w:r w:rsidRPr="005E32CB">
        <w:rPr>
          <w:rFonts w:asciiTheme="majorBidi" w:hAnsiTheme="majorBidi" w:cstheme="majorBidi"/>
          <w:sz w:val="20"/>
          <w:szCs w:val="20"/>
          <w:lang w:val="en-US"/>
        </w:rPr>
        <w:t>Sudah</w:t>
      </w:r>
      <w:proofErr w:type="spellEnd"/>
      <w:r w:rsidRPr="005E32CB">
        <w:rPr>
          <w:rFonts w:asciiTheme="majorBidi" w:hAnsiTheme="majorBidi" w:cstheme="majorBidi"/>
          <w:sz w:val="20"/>
          <w:szCs w:val="20"/>
          <w:lang w:val="en-US"/>
        </w:rPr>
        <w:t xml:space="preserve"> </w:t>
      </w:r>
      <w:proofErr w:type="spellStart"/>
      <w:r w:rsidRPr="005E32CB">
        <w:rPr>
          <w:rFonts w:asciiTheme="majorBidi" w:hAnsiTheme="majorBidi" w:cstheme="majorBidi"/>
          <w:sz w:val="20"/>
          <w:szCs w:val="20"/>
          <w:lang w:val="en-US"/>
        </w:rPr>
        <w:t>dilakukan</w:t>
      </w:r>
      <w:proofErr w:type="spellEnd"/>
      <w:r w:rsidRPr="005E32CB">
        <w:rPr>
          <w:rFonts w:asciiTheme="majorBidi" w:hAnsiTheme="majorBidi" w:cstheme="majorBidi"/>
          <w:sz w:val="20"/>
          <w:szCs w:val="20"/>
          <w:lang w:val="en-US"/>
        </w:rPr>
        <w:t xml:space="preserve"> </w:t>
      </w:r>
      <w:proofErr w:type="spellStart"/>
      <w:r w:rsidRPr="005E32CB">
        <w:rPr>
          <w:rFonts w:asciiTheme="majorBidi" w:hAnsiTheme="majorBidi" w:cstheme="majorBidi"/>
          <w:sz w:val="20"/>
          <w:szCs w:val="20"/>
          <w:lang w:val="en-US"/>
        </w:rPr>
        <w:t>penelitian</w:t>
      </w:r>
      <w:proofErr w:type="spellEnd"/>
      <w:r w:rsidRPr="005E32CB">
        <w:rPr>
          <w:rFonts w:asciiTheme="majorBidi" w:hAnsiTheme="majorBidi" w:cstheme="majorBidi"/>
          <w:sz w:val="20"/>
          <w:szCs w:val="20"/>
          <w:lang w:val="en-US"/>
        </w:rPr>
        <w:t xml:space="preserve"> </w:t>
      </w:r>
      <w:proofErr w:type="spellStart"/>
      <w:r w:rsidRPr="005E32CB">
        <w:rPr>
          <w:rFonts w:asciiTheme="majorBidi" w:hAnsiTheme="majorBidi" w:cstheme="majorBidi"/>
          <w:sz w:val="20"/>
          <w:szCs w:val="20"/>
          <w:lang w:val="en-US"/>
        </w:rPr>
        <w:t>senyawa</w:t>
      </w:r>
      <w:proofErr w:type="spellEnd"/>
      <w:r w:rsidRPr="005E32CB">
        <w:rPr>
          <w:rFonts w:asciiTheme="majorBidi" w:hAnsiTheme="majorBidi" w:cstheme="majorBidi"/>
          <w:sz w:val="20"/>
          <w:szCs w:val="20"/>
          <w:lang w:val="en-US"/>
        </w:rPr>
        <w:t xml:space="preserve"> flavonoid pada </w:t>
      </w:r>
      <w:proofErr w:type="spellStart"/>
      <w:r w:rsidRPr="005E32CB">
        <w:rPr>
          <w:rFonts w:asciiTheme="majorBidi" w:hAnsiTheme="majorBidi" w:cstheme="majorBidi"/>
          <w:sz w:val="20"/>
          <w:szCs w:val="20"/>
          <w:lang w:val="en-US"/>
        </w:rPr>
        <w:t>rumput</w:t>
      </w:r>
      <w:proofErr w:type="spellEnd"/>
      <w:r w:rsidRPr="005E32CB">
        <w:rPr>
          <w:rFonts w:asciiTheme="majorBidi" w:hAnsiTheme="majorBidi" w:cstheme="majorBidi"/>
          <w:sz w:val="20"/>
          <w:szCs w:val="20"/>
          <w:lang w:val="en-US"/>
        </w:rPr>
        <w:t xml:space="preserve"> </w:t>
      </w:r>
      <w:proofErr w:type="spellStart"/>
      <w:proofErr w:type="gramStart"/>
      <w:r w:rsidRPr="005E32CB">
        <w:rPr>
          <w:rFonts w:asciiTheme="majorBidi" w:hAnsiTheme="majorBidi" w:cstheme="majorBidi"/>
          <w:sz w:val="20"/>
          <w:szCs w:val="20"/>
          <w:lang w:val="en-US"/>
        </w:rPr>
        <w:t>laut</w:t>
      </w:r>
      <w:proofErr w:type="spellEnd"/>
      <w:r w:rsidRPr="005E32CB">
        <w:rPr>
          <w:rFonts w:asciiTheme="majorBidi" w:hAnsiTheme="majorBidi" w:cstheme="majorBidi"/>
          <w:sz w:val="20"/>
          <w:szCs w:val="20"/>
          <w:lang w:val="en-US"/>
        </w:rPr>
        <w:t xml:space="preserve">  </w:t>
      </w:r>
      <w:r w:rsidR="00954463" w:rsidRPr="005E32CB">
        <w:rPr>
          <w:rFonts w:asciiTheme="majorBidi" w:hAnsiTheme="majorBidi" w:cstheme="majorBidi"/>
          <w:i/>
          <w:sz w:val="20"/>
          <w:szCs w:val="20"/>
          <w:lang w:val="en-US"/>
        </w:rPr>
        <w:t>(</w:t>
      </w:r>
      <w:proofErr w:type="spellStart"/>
      <w:proofErr w:type="gramEnd"/>
      <w:r w:rsidRPr="005E32CB">
        <w:rPr>
          <w:rFonts w:asciiTheme="majorBidi" w:hAnsiTheme="majorBidi" w:cstheme="majorBidi"/>
          <w:i/>
          <w:sz w:val="20"/>
          <w:szCs w:val="20"/>
          <w:lang w:val="en-US"/>
        </w:rPr>
        <w:t>Gracilaria</w:t>
      </w:r>
      <w:proofErr w:type="spellEnd"/>
      <w:r w:rsidRPr="005E32CB">
        <w:rPr>
          <w:rFonts w:asciiTheme="majorBidi" w:hAnsiTheme="majorBidi" w:cstheme="majorBidi"/>
          <w:i/>
          <w:sz w:val="20"/>
          <w:szCs w:val="20"/>
          <w:lang w:val="en-US"/>
        </w:rPr>
        <w:t xml:space="preserve"> SP.</w:t>
      </w:r>
      <w:r w:rsidR="00954463" w:rsidRPr="005E32CB">
        <w:rPr>
          <w:rFonts w:asciiTheme="majorBidi" w:hAnsiTheme="majorBidi" w:cstheme="majorBidi"/>
          <w:i/>
          <w:sz w:val="20"/>
          <w:szCs w:val="20"/>
          <w:lang w:val="en-US"/>
        </w:rPr>
        <w:t>)</w:t>
      </w:r>
      <w:r w:rsidRPr="005E32CB">
        <w:rPr>
          <w:rFonts w:asciiTheme="majorBidi" w:hAnsiTheme="majorBidi" w:cstheme="majorBidi"/>
          <w:i/>
          <w:sz w:val="20"/>
          <w:szCs w:val="20"/>
          <w:lang w:val="en-US"/>
        </w:rPr>
        <w:t xml:space="preserve"> </w:t>
      </w:r>
      <w:r w:rsidRPr="005E32CB">
        <w:rPr>
          <w:rFonts w:asciiTheme="majorBidi" w:hAnsiTheme="majorBidi" w:cstheme="majorBidi"/>
          <w:sz w:val="20"/>
          <w:szCs w:val="20"/>
        </w:rPr>
        <w:t xml:space="preserve">Rumput laut merah memiliki kandungan antioksidan yang dapat dinilai dengan </w:t>
      </w:r>
      <w:r w:rsidR="00954463" w:rsidRPr="005E32CB">
        <w:rPr>
          <w:rFonts w:asciiTheme="majorBidi" w:hAnsiTheme="majorBidi" w:cstheme="majorBidi"/>
          <w:sz w:val="20"/>
          <w:szCs w:val="20"/>
        </w:rPr>
        <w:t>melihat kadar</w:t>
      </w:r>
      <w:r w:rsidR="00954463" w:rsidRPr="005E32CB">
        <w:rPr>
          <w:rFonts w:asciiTheme="majorBidi" w:hAnsiTheme="majorBidi" w:cstheme="majorBidi"/>
          <w:sz w:val="20"/>
          <w:szCs w:val="20"/>
          <w:lang w:val="en-US"/>
        </w:rPr>
        <w:t xml:space="preserve"> </w:t>
      </w:r>
      <w:r w:rsidR="00954463" w:rsidRPr="005E32CB">
        <w:rPr>
          <w:rFonts w:asciiTheme="majorBidi" w:hAnsiTheme="majorBidi" w:cstheme="majorBidi"/>
          <w:i/>
          <w:sz w:val="20"/>
          <w:szCs w:val="20"/>
          <w:lang w:val="en-US"/>
        </w:rPr>
        <w:t>To</w:t>
      </w:r>
      <w:r w:rsidR="00954463" w:rsidRPr="005E32CB">
        <w:rPr>
          <w:rFonts w:asciiTheme="majorBidi" w:hAnsiTheme="majorBidi" w:cstheme="majorBidi"/>
          <w:i/>
          <w:sz w:val="20"/>
          <w:szCs w:val="20"/>
        </w:rPr>
        <w:t xml:space="preserve">otal </w:t>
      </w:r>
      <w:r w:rsidR="00954463" w:rsidRPr="005E32CB">
        <w:rPr>
          <w:rFonts w:asciiTheme="majorBidi" w:hAnsiTheme="majorBidi" w:cstheme="majorBidi"/>
          <w:i/>
          <w:sz w:val="20"/>
          <w:szCs w:val="20"/>
          <w:lang w:val="en-US"/>
        </w:rPr>
        <w:t>P</w:t>
      </w:r>
      <w:r w:rsidR="00954463" w:rsidRPr="005E32CB">
        <w:rPr>
          <w:rFonts w:asciiTheme="majorBidi" w:hAnsiTheme="majorBidi" w:cstheme="majorBidi"/>
          <w:i/>
          <w:sz w:val="20"/>
          <w:szCs w:val="20"/>
        </w:rPr>
        <w:t xml:space="preserve">henolic </w:t>
      </w:r>
      <w:r w:rsidR="00954463" w:rsidRPr="005E32CB">
        <w:rPr>
          <w:rFonts w:asciiTheme="majorBidi" w:hAnsiTheme="majorBidi" w:cstheme="majorBidi"/>
          <w:i/>
          <w:sz w:val="20"/>
          <w:szCs w:val="20"/>
          <w:lang w:val="en-US"/>
        </w:rPr>
        <w:t>C</w:t>
      </w:r>
      <w:r w:rsidRPr="005E32CB">
        <w:rPr>
          <w:rFonts w:asciiTheme="majorBidi" w:hAnsiTheme="majorBidi" w:cstheme="majorBidi"/>
          <w:i/>
          <w:sz w:val="20"/>
          <w:szCs w:val="20"/>
        </w:rPr>
        <w:t>ontent</w:t>
      </w:r>
      <w:r w:rsidRPr="005E32CB">
        <w:rPr>
          <w:rFonts w:asciiTheme="majorBidi" w:hAnsiTheme="majorBidi" w:cstheme="majorBidi"/>
          <w:sz w:val="20"/>
          <w:szCs w:val="20"/>
        </w:rPr>
        <w:t xml:space="preserve"> (TPC). Senyawa yang banyak ditemukan ialah fenolik dan flavonoid. yang memiliki aktivitas anti-oksidan </w:t>
      </w:r>
      <w:r w:rsidRPr="005E32CB">
        <w:rPr>
          <w:rFonts w:asciiTheme="majorBidi" w:hAnsiTheme="majorBidi" w:cstheme="majorBidi"/>
          <w:sz w:val="20"/>
          <w:szCs w:val="20"/>
        </w:rPr>
        <w:t xml:space="preserve">tinggi Aktivitas antioksidan rumput laut merah </w:t>
      </w:r>
      <w:r w:rsidRPr="005E32CB">
        <w:rPr>
          <w:rFonts w:asciiTheme="majorBidi" w:hAnsiTheme="majorBidi" w:cstheme="majorBidi"/>
          <w:i/>
          <w:sz w:val="20"/>
          <w:szCs w:val="20"/>
        </w:rPr>
        <w:t xml:space="preserve">(Rhodophyta) </w:t>
      </w:r>
      <w:r w:rsidRPr="005E32CB">
        <w:rPr>
          <w:rFonts w:asciiTheme="majorBidi" w:hAnsiTheme="majorBidi" w:cstheme="majorBidi"/>
          <w:sz w:val="20"/>
          <w:szCs w:val="20"/>
        </w:rPr>
        <w:t>yang ditinjau berdasarkan kadar IC50 tergolong tinggi</w:t>
      </w:r>
      <w:r w:rsidRPr="005E32CB">
        <w:rPr>
          <w:rFonts w:asciiTheme="majorBidi" w:hAnsiTheme="majorBidi" w:cstheme="majorBidi"/>
          <w:sz w:val="20"/>
          <w:szCs w:val="20"/>
          <w:lang w:val="en-US"/>
        </w:rPr>
        <w:t xml:space="preserve"> </w:t>
      </w:r>
      <w:r w:rsidRPr="005E32CB">
        <w:rPr>
          <w:rFonts w:asciiTheme="majorBidi" w:hAnsiTheme="majorBidi" w:cstheme="majorBidi"/>
          <w:sz w:val="20"/>
          <w:szCs w:val="20"/>
        </w:rPr>
        <w:fldChar w:fldCharType="begin" w:fldLock="1"/>
      </w:r>
      <w:r w:rsidR="00C82370" w:rsidRPr="005E32CB">
        <w:rPr>
          <w:rFonts w:asciiTheme="majorBidi" w:hAnsiTheme="majorBidi" w:cstheme="majorBidi"/>
          <w:sz w:val="20"/>
          <w:szCs w:val="20"/>
        </w:rPr>
        <w:instrText>ADDIN CSL_CITATION {"citationItems":[{"id":"ITEM-1","itemData":{"ISSN":"2715-3312","author":[{"dropping-particle":"","family":"Loho","given":"Rafaela E M","non-dropping-particle":"","parse-names":false,"suffix":""},{"dropping-particle":"","family":"Tiho","given":"Murniati","non-dropping-particle":"","parse-names":false,"suffix":""},{"dropping-particle":"","family":"Assa","given":"Youla A","non-dropping-particle":"","parse-names":false,"suffix":""}],"container-title":"Medical Scope Journal","id":"ITEM-1","issue":"1","issued":{"date-parts":[["2021"]]},"page":"113-120","title":"Kandungan dan Aktivitas Antioksidan pada Rumput Laut Merah","type":"article-journal","volume":"3"},"uris":["http://www.mendeley.com/documents/?uuid=c27cd32e-5b3f-4f32-884a-21d0b471b943"]}],"mendeley":{"formattedCitation":"(Loho et al., 2021)","plainTextFormattedCitation":"(Loho et al., 2021)","previouslyFormattedCitation":"(Loho et al., 2021)"},"properties":{"noteIndex":0},"schema":"https://github.com/citation-style-language/schema/raw/master/csl-citation.json"}</w:instrText>
      </w:r>
      <w:r w:rsidRPr="005E32CB">
        <w:rPr>
          <w:rFonts w:asciiTheme="majorBidi" w:hAnsiTheme="majorBidi" w:cstheme="majorBidi"/>
          <w:sz w:val="20"/>
          <w:szCs w:val="20"/>
        </w:rPr>
        <w:fldChar w:fldCharType="separate"/>
      </w:r>
      <w:r w:rsidRPr="005E32CB">
        <w:rPr>
          <w:rFonts w:asciiTheme="majorBidi" w:hAnsiTheme="majorBidi" w:cstheme="majorBidi"/>
          <w:noProof/>
          <w:sz w:val="20"/>
          <w:szCs w:val="20"/>
        </w:rPr>
        <w:t>(Loho et al., 2021)</w:t>
      </w:r>
      <w:r w:rsidRPr="005E32CB">
        <w:rPr>
          <w:rFonts w:asciiTheme="majorBidi" w:hAnsiTheme="majorBidi" w:cstheme="majorBidi"/>
          <w:sz w:val="20"/>
          <w:szCs w:val="20"/>
        </w:rPr>
        <w:fldChar w:fldCharType="end"/>
      </w:r>
      <w:r w:rsidRPr="005E32CB">
        <w:rPr>
          <w:rFonts w:asciiTheme="majorBidi" w:hAnsiTheme="majorBidi" w:cstheme="majorBidi"/>
          <w:sz w:val="20"/>
          <w:szCs w:val="20"/>
          <w:lang w:val="en-US"/>
        </w:rPr>
        <w:t>.</w:t>
      </w:r>
    </w:p>
    <w:p w14:paraId="015E7BFC" w14:textId="63F59CFA" w:rsidR="00B1235E" w:rsidRPr="005E32CB" w:rsidRDefault="00B1235E" w:rsidP="007D5A28">
      <w:pPr>
        <w:spacing w:line="240" w:lineRule="auto"/>
        <w:ind w:left="360" w:firstLine="720"/>
        <w:jc w:val="both"/>
        <w:rPr>
          <w:rFonts w:asciiTheme="majorBidi" w:hAnsiTheme="majorBidi" w:cstheme="majorBidi"/>
          <w:sz w:val="20"/>
          <w:szCs w:val="20"/>
          <w:lang w:val="en-US"/>
        </w:rPr>
      </w:pPr>
      <w:r w:rsidRPr="005E32CB">
        <w:rPr>
          <w:rFonts w:asciiTheme="majorBidi" w:hAnsiTheme="majorBidi" w:cstheme="majorBidi"/>
          <w:sz w:val="20"/>
          <w:szCs w:val="20"/>
        </w:rPr>
        <w:t xml:space="preserve">Rumput laut merupakan salah satu sumber daya hayati yang sangat melimpah di perairan Indonesia. Van Bosse melaporkan bahwa Indonesia memiliki kurang lebih 555 jenis dari 8.642 spesies rumput laut yang terdapat di dunia. Dengan kata lain, perairan Indonesia sebagai wilayah tropis memiliki sumber daya plasma nutfah rumput laut sebesar 6,42% dari total biodiversitas rumput laut dunia. Rumput laut dari kelas alga merah </w:t>
      </w:r>
      <w:r w:rsidRPr="005E32CB">
        <w:rPr>
          <w:rFonts w:asciiTheme="majorBidi" w:hAnsiTheme="majorBidi" w:cstheme="majorBidi"/>
          <w:i/>
          <w:sz w:val="20"/>
          <w:szCs w:val="20"/>
        </w:rPr>
        <w:t>(Rhodophyta)</w:t>
      </w:r>
      <w:r w:rsidRPr="005E32CB">
        <w:rPr>
          <w:rFonts w:asciiTheme="majorBidi" w:hAnsiTheme="majorBidi" w:cstheme="majorBidi"/>
          <w:sz w:val="20"/>
          <w:szCs w:val="20"/>
        </w:rPr>
        <w:t xml:space="preserve"> menempati urutan terbanyak dari jumlah jenis di perairan laut Indonesia yaitu sekitar 452 jenis (Annisaqois et al., 2018)</w:t>
      </w:r>
      <w:r w:rsidRPr="005E32CB">
        <w:rPr>
          <w:rFonts w:asciiTheme="majorBidi" w:hAnsiTheme="majorBidi" w:cstheme="majorBidi"/>
          <w:sz w:val="20"/>
          <w:szCs w:val="20"/>
          <w:lang w:val="en-US"/>
        </w:rPr>
        <w:t>.</w:t>
      </w:r>
    </w:p>
    <w:p w14:paraId="3824FF9D" w14:textId="34EDC593" w:rsidR="00B557A2" w:rsidRPr="005E32CB" w:rsidRDefault="00B557A2" w:rsidP="007D5A28">
      <w:pPr>
        <w:spacing w:line="240" w:lineRule="auto"/>
        <w:ind w:left="360" w:firstLine="720"/>
        <w:jc w:val="both"/>
        <w:rPr>
          <w:rFonts w:asciiTheme="majorBidi" w:hAnsiTheme="majorBidi" w:cstheme="majorBidi"/>
          <w:sz w:val="20"/>
          <w:szCs w:val="20"/>
          <w:lang w:val="en-US"/>
        </w:rPr>
      </w:pPr>
      <w:r w:rsidRPr="005E32CB">
        <w:rPr>
          <w:rFonts w:asciiTheme="majorBidi" w:hAnsiTheme="majorBidi" w:cstheme="majorBidi"/>
          <w:i/>
          <w:sz w:val="20"/>
          <w:szCs w:val="20"/>
        </w:rPr>
        <w:t>Gracillaria sp.</w:t>
      </w:r>
      <w:r w:rsidRPr="005E32CB">
        <w:rPr>
          <w:rFonts w:asciiTheme="majorBidi" w:hAnsiTheme="majorBidi" w:cstheme="majorBidi"/>
          <w:sz w:val="20"/>
          <w:szCs w:val="20"/>
        </w:rPr>
        <w:t xml:space="preserve"> tergolong dalam rumput laut yang memiliki kandungan klorofil total dan pigmen aksesoris yang lebih tinggi dibanding dengan rumput laut merah  lainnya sehingga berpotensi sebagai sumber antioksidan (Pumas et al., 2012).</w:t>
      </w:r>
      <w:r w:rsidR="00762A6B" w:rsidRPr="005E32CB">
        <w:rPr>
          <w:sz w:val="20"/>
          <w:szCs w:val="20"/>
        </w:rPr>
        <w:t xml:space="preserve"> </w:t>
      </w:r>
      <w:r w:rsidR="00762A6B" w:rsidRPr="005E32CB">
        <w:rPr>
          <w:rFonts w:asciiTheme="majorBidi" w:hAnsiTheme="majorBidi" w:cstheme="majorBidi"/>
          <w:sz w:val="20"/>
          <w:szCs w:val="20"/>
        </w:rPr>
        <w:t xml:space="preserve">Menurut Julyasih (2009) bahwa persentase kemampuan </w:t>
      </w:r>
      <w:r w:rsidR="0081005D" w:rsidRPr="005E32CB">
        <w:rPr>
          <w:rFonts w:asciiTheme="majorBidi" w:hAnsiTheme="majorBidi" w:cstheme="majorBidi"/>
          <w:i/>
          <w:sz w:val="20"/>
          <w:szCs w:val="20"/>
          <w:lang w:val="en-US"/>
        </w:rPr>
        <w:t>(</w:t>
      </w:r>
      <w:r w:rsidR="00762A6B" w:rsidRPr="005E32CB">
        <w:rPr>
          <w:rFonts w:asciiTheme="majorBidi" w:hAnsiTheme="majorBidi" w:cstheme="majorBidi"/>
          <w:i/>
          <w:sz w:val="20"/>
          <w:szCs w:val="20"/>
        </w:rPr>
        <w:t>Gracilaria sp.</w:t>
      </w:r>
      <w:r w:rsidR="0081005D" w:rsidRPr="005E32CB">
        <w:rPr>
          <w:rFonts w:asciiTheme="majorBidi" w:hAnsiTheme="majorBidi" w:cstheme="majorBidi"/>
          <w:i/>
          <w:sz w:val="20"/>
          <w:szCs w:val="20"/>
          <w:lang w:val="en-US"/>
        </w:rPr>
        <w:t>)</w:t>
      </w:r>
      <w:r w:rsidR="00762A6B" w:rsidRPr="005E32CB">
        <w:rPr>
          <w:rFonts w:asciiTheme="majorBidi" w:hAnsiTheme="majorBidi" w:cstheme="majorBidi"/>
          <w:sz w:val="20"/>
          <w:szCs w:val="20"/>
        </w:rPr>
        <w:t xml:space="preserve"> menangkap senyawa radikal yaitu 9,6714%. Rumput laut jenis </w:t>
      </w:r>
      <w:r w:rsidR="0081005D" w:rsidRPr="005E32CB">
        <w:rPr>
          <w:rFonts w:asciiTheme="majorBidi" w:hAnsiTheme="majorBidi" w:cstheme="majorBidi"/>
          <w:i/>
          <w:sz w:val="20"/>
          <w:szCs w:val="20"/>
          <w:lang w:val="en-US"/>
        </w:rPr>
        <w:t>(</w:t>
      </w:r>
      <w:r w:rsidR="00762A6B" w:rsidRPr="005E32CB">
        <w:rPr>
          <w:rFonts w:asciiTheme="majorBidi" w:hAnsiTheme="majorBidi" w:cstheme="majorBidi"/>
          <w:i/>
          <w:sz w:val="20"/>
          <w:szCs w:val="20"/>
        </w:rPr>
        <w:t>Gracilaria sp</w:t>
      </w:r>
      <w:r w:rsidR="0081005D" w:rsidRPr="005E32CB">
        <w:rPr>
          <w:rFonts w:asciiTheme="majorBidi" w:hAnsiTheme="majorBidi" w:cstheme="majorBidi"/>
          <w:i/>
          <w:sz w:val="20"/>
          <w:szCs w:val="20"/>
          <w:lang w:val="en-US"/>
        </w:rPr>
        <w:t>.)</w:t>
      </w:r>
      <w:r w:rsidR="00762A6B" w:rsidRPr="005E32CB">
        <w:rPr>
          <w:rFonts w:asciiTheme="majorBidi" w:hAnsiTheme="majorBidi" w:cstheme="majorBidi"/>
          <w:sz w:val="20"/>
          <w:szCs w:val="20"/>
        </w:rPr>
        <w:t xml:space="preserve"> memiliki sumber antioksidan seperti karatenoid, pigmen, polifenol, enzim, dan berbagai polisakarida dalam jumlah yang melimpah (Sreejamole, 2013)</w:t>
      </w:r>
      <w:r w:rsidR="00762A6B" w:rsidRPr="005E32CB">
        <w:rPr>
          <w:rFonts w:asciiTheme="majorBidi" w:hAnsiTheme="majorBidi" w:cstheme="majorBidi"/>
          <w:sz w:val="20"/>
          <w:szCs w:val="20"/>
          <w:lang w:val="en-US"/>
        </w:rPr>
        <w:t>.</w:t>
      </w:r>
    </w:p>
    <w:p w14:paraId="3FEC2A41" w14:textId="2CB9F3DB" w:rsidR="00762788" w:rsidRPr="007D5A28" w:rsidRDefault="00B645B4" w:rsidP="007D5A28">
      <w:pPr>
        <w:spacing w:line="240" w:lineRule="auto"/>
        <w:ind w:left="360" w:firstLine="720"/>
        <w:jc w:val="both"/>
        <w:rPr>
          <w:rFonts w:asciiTheme="majorBidi" w:hAnsiTheme="majorBidi" w:cstheme="majorBidi"/>
          <w:sz w:val="20"/>
          <w:szCs w:val="20"/>
          <w:lang w:val="en-US"/>
        </w:rPr>
      </w:pPr>
      <w:proofErr w:type="spellStart"/>
      <w:r>
        <w:rPr>
          <w:rFonts w:asciiTheme="majorBidi" w:hAnsiTheme="majorBidi" w:cstheme="majorBidi"/>
          <w:sz w:val="20"/>
          <w:szCs w:val="20"/>
          <w:lang w:val="en-US"/>
        </w:rPr>
        <w:t>Tujuan</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Penlitian</w:t>
      </w:r>
      <w:proofErr w:type="spellEnd"/>
      <w:r>
        <w:rPr>
          <w:rFonts w:asciiTheme="majorBidi" w:hAnsiTheme="majorBidi" w:cstheme="majorBidi"/>
          <w:sz w:val="20"/>
          <w:szCs w:val="20"/>
          <w:lang w:val="en-US"/>
        </w:rPr>
        <w:t xml:space="preserve"> </w:t>
      </w:r>
      <w:r w:rsidR="007D5A28">
        <w:rPr>
          <w:rFonts w:asciiTheme="majorBidi" w:hAnsiTheme="majorBidi" w:cstheme="majorBidi"/>
          <w:sz w:val="20"/>
          <w:szCs w:val="20"/>
          <w:lang w:val="en-US"/>
        </w:rPr>
        <w:t>u</w:t>
      </w:r>
      <w:r w:rsidR="00B82529" w:rsidRPr="007D5A28">
        <w:rPr>
          <w:rFonts w:asciiTheme="majorBidi" w:hAnsiTheme="majorBidi" w:cstheme="majorBidi"/>
          <w:sz w:val="20"/>
          <w:szCs w:val="20"/>
        </w:rPr>
        <w:t xml:space="preserve">ntuk mendapatkan formula </w:t>
      </w:r>
      <w:r w:rsidR="00B82529" w:rsidRPr="007D5A28">
        <w:rPr>
          <w:rFonts w:asciiTheme="majorBidi" w:hAnsiTheme="majorBidi" w:cstheme="majorBidi"/>
          <w:i/>
          <w:sz w:val="20"/>
          <w:szCs w:val="20"/>
        </w:rPr>
        <w:t>Lip Balm</w:t>
      </w:r>
      <w:r w:rsidR="00B82529" w:rsidRPr="007D5A28">
        <w:rPr>
          <w:rFonts w:asciiTheme="majorBidi" w:hAnsiTheme="majorBidi" w:cstheme="majorBidi"/>
          <w:sz w:val="20"/>
          <w:szCs w:val="20"/>
        </w:rPr>
        <w:t xml:space="preserve"> ekstrak rumput laut </w:t>
      </w:r>
      <w:r w:rsidR="00294AF1" w:rsidRPr="007D5A28">
        <w:rPr>
          <w:rFonts w:asciiTheme="majorBidi" w:hAnsiTheme="majorBidi" w:cstheme="majorBidi"/>
          <w:i/>
          <w:sz w:val="20"/>
          <w:szCs w:val="20"/>
          <w:lang w:val="en-US"/>
        </w:rPr>
        <w:t>(</w:t>
      </w:r>
      <w:r w:rsidR="00B82529" w:rsidRPr="007D5A28">
        <w:rPr>
          <w:rFonts w:asciiTheme="majorBidi" w:hAnsiTheme="majorBidi" w:cstheme="majorBidi"/>
          <w:i/>
          <w:sz w:val="20"/>
          <w:szCs w:val="20"/>
        </w:rPr>
        <w:t>Gracilaria SP.</w:t>
      </w:r>
      <w:r w:rsidR="00294AF1" w:rsidRPr="007D5A28">
        <w:rPr>
          <w:rFonts w:asciiTheme="majorBidi" w:hAnsiTheme="majorBidi" w:cstheme="majorBidi"/>
          <w:i/>
          <w:sz w:val="20"/>
          <w:szCs w:val="20"/>
          <w:lang w:val="en-US"/>
        </w:rPr>
        <w:t>)</w:t>
      </w:r>
      <w:r w:rsidR="007D5A28">
        <w:rPr>
          <w:rFonts w:asciiTheme="majorBidi" w:hAnsiTheme="majorBidi" w:cstheme="majorBidi"/>
          <w:i/>
          <w:sz w:val="20"/>
          <w:szCs w:val="20"/>
          <w:lang w:val="en-US"/>
        </w:rPr>
        <w:t xml:space="preserve"> </w:t>
      </w:r>
      <w:proofErr w:type="spellStart"/>
      <w:r>
        <w:rPr>
          <w:rFonts w:asciiTheme="majorBidi" w:hAnsiTheme="majorBidi" w:cstheme="majorBidi"/>
          <w:sz w:val="20"/>
          <w:szCs w:val="20"/>
          <w:lang w:val="en-US"/>
        </w:rPr>
        <w:t>sebagai</w:t>
      </w:r>
      <w:proofErr w:type="spellEnd"/>
      <w:r>
        <w:rPr>
          <w:rFonts w:asciiTheme="majorBidi" w:hAnsiTheme="majorBidi" w:cstheme="majorBidi"/>
          <w:sz w:val="20"/>
          <w:szCs w:val="20"/>
          <w:lang w:val="en-US"/>
        </w:rPr>
        <w:t xml:space="preserve"> </w:t>
      </w:r>
      <w:proofErr w:type="spellStart"/>
      <w:r>
        <w:rPr>
          <w:rFonts w:asciiTheme="majorBidi" w:hAnsiTheme="majorBidi" w:cstheme="majorBidi"/>
          <w:sz w:val="20"/>
          <w:szCs w:val="20"/>
          <w:lang w:val="en-US"/>
        </w:rPr>
        <w:t>Antioksidan</w:t>
      </w:r>
      <w:proofErr w:type="spellEnd"/>
      <w:r>
        <w:rPr>
          <w:rFonts w:asciiTheme="majorBidi" w:hAnsiTheme="majorBidi" w:cstheme="majorBidi"/>
          <w:sz w:val="20"/>
          <w:szCs w:val="20"/>
          <w:lang w:val="en-US"/>
        </w:rPr>
        <w:t xml:space="preserve"> </w:t>
      </w:r>
      <w:proofErr w:type="spellStart"/>
      <w:r w:rsidR="007D5A28">
        <w:rPr>
          <w:rFonts w:asciiTheme="majorBidi" w:hAnsiTheme="majorBidi" w:cstheme="majorBidi"/>
          <w:sz w:val="20"/>
          <w:szCs w:val="20"/>
          <w:lang w:val="en-US"/>
        </w:rPr>
        <w:t>dengan</w:t>
      </w:r>
      <w:proofErr w:type="spellEnd"/>
      <w:r w:rsidR="007D5A28">
        <w:rPr>
          <w:rFonts w:asciiTheme="majorBidi" w:hAnsiTheme="majorBidi" w:cstheme="majorBidi"/>
          <w:sz w:val="20"/>
          <w:szCs w:val="20"/>
          <w:lang w:val="en-US"/>
        </w:rPr>
        <w:t xml:space="preserve"> </w:t>
      </w:r>
      <w:proofErr w:type="spellStart"/>
      <w:r w:rsidR="007D5A28">
        <w:rPr>
          <w:rFonts w:asciiTheme="majorBidi" w:hAnsiTheme="majorBidi" w:cstheme="majorBidi"/>
          <w:sz w:val="20"/>
          <w:szCs w:val="20"/>
          <w:lang w:val="en-US"/>
        </w:rPr>
        <w:t>variasi</w:t>
      </w:r>
      <w:proofErr w:type="spellEnd"/>
      <w:r w:rsidR="007D5A28">
        <w:rPr>
          <w:rFonts w:asciiTheme="majorBidi" w:hAnsiTheme="majorBidi" w:cstheme="majorBidi"/>
          <w:sz w:val="20"/>
          <w:szCs w:val="20"/>
          <w:lang w:val="en-US"/>
        </w:rPr>
        <w:t xml:space="preserve"> </w:t>
      </w:r>
      <w:proofErr w:type="spellStart"/>
      <w:r w:rsidR="007D5A28">
        <w:rPr>
          <w:rFonts w:asciiTheme="majorBidi" w:hAnsiTheme="majorBidi" w:cstheme="majorBidi"/>
          <w:sz w:val="20"/>
          <w:szCs w:val="20"/>
          <w:lang w:val="en-US"/>
        </w:rPr>
        <w:t>Cosmol</w:t>
      </w:r>
      <w:proofErr w:type="spellEnd"/>
      <w:r w:rsidR="007D5A28">
        <w:rPr>
          <w:rFonts w:asciiTheme="majorBidi" w:hAnsiTheme="majorBidi" w:cstheme="majorBidi"/>
          <w:sz w:val="20"/>
          <w:szCs w:val="20"/>
          <w:lang w:val="en-US"/>
        </w:rPr>
        <w:t xml:space="preserve"> 43 V dan </w:t>
      </w:r>
      <w:proofErr w:type="spellStart"/>
      <w:r w:rsidR="007D5A28">
        <w:rPr>
          <w:rFonts w:asciiTheme="majorBidi" w:hAnsiTheme="majorBidi" w:cstheme="majorBidi"/>
          <w:sz w:val="20"/>
          <w:szCs w:val="20"/>
          <w:lang w:val="en-US"/>
        </w:rPr>
        <w:t>Salacos</w:t>
      </w:r>
      <w:proofErr w:type="spellEnd"/>
      <w:r w:rsidR="007D5A28">
        <w:rPr>
          <w:rFonts w:asciiTheme="majorBidi" w:hAnsiTheme="majorBidi" w:cstheme="majorBidi"/>
          <w:sz w:val="20"/>
          <w:szCs w:val="20"/>
          <w:lang w:val="en-US"/>
        </w:rPr>
        <w:t xml:space="preserve"> 99 </w:t>
      </w:r>
      <w:r w:rsidR="00F91F31" w:rsidRPr="007D5A28">
        <w:rPr>
          <w:rFonts w:asciiTheme="majorBidi" w:hAnsiTheme="majorBidi" w:cstheme="majorBidi"/>
          <w:sz w:val="20"/>
          <w:szCs w:val="20"/>
        </w:rPr>
        <w:t>yang s</w:t>
      </w:r>
      <w:r w:rsidR="00B82529" w:rsidRPr="007D5A28">
        <w:rPr>
          <w:rFonts w:asciiTheme="majorBidi" w:hAnsiTheme="majorBidi" w:cstheme="majorBidi"/>
          <w:sz w:val="20"/>
          <w:szCs w:val="20"/>
        </w:rPr>
        <w:t>tabil.</w:t>
      </w:r>
    </w:p>
    <w:p w14:paraId="6B295BA9" w14:textId="7CDB62F3" w:rsidR="00762788" w:rsidRPr="007D5A28" w:rsidRDefault="00762788" w:rsidP="007D5A28">
      <w:pPr>
        <w:spacing w:line="240" w:lineRule="auto"/>
        <w:ind w:firstLine="360"/>
        <w:rPr>
          <w:rFonts w:asciiTheme="majorBidi" w:hAnsiTheme="majorBidi" w:cstheme="majorBidi"/>
          <w:b/>
          <w:bCs/>
          <w:sz w:val="20"/>
          <w:szCs w:val="20"/>
        </w:rPr>
      </w:pPr>
      <w:r w:rsidRPr="007D5A28">
        <w:rPr>
          <w:rFonts w:asciiTheme="majorBidi" w:hAnsiTheme="majorBidi" w:cstheme="majorBidi"/>
          <w:b/>
          <w:bCs/>
          <w:sz w:val="20"/>
          <w:szCs w:val="20"/>
        </w:rPr>
        <w:t>Waktu dan Tempat Pelaksanaan Penelitian</w:t>
      </w:r>
    </w:p>
    <w:p w14:paraId="5786F8BD" w14:textId="7366429C" w:rsidR="004C54CE" w:rsidRPr="005E32CB" w:rsidRDefault="000D0E33" w:rsidP="007D5A28">
      <w:pPr>
        <w:spacing w:line="240" w:lineRule="auto"/>
        <w:ind w:left="360" w:firstLine="720"/>
        <w:jc w:val="both"/>
        <w:rPr>
          <w:rFonts w:asciiTheme="majorBidi" w:hAnsiTheme="majorBidi" w:cstheme="majorBidi"/>
          <w:sz w:val="20"/>
          <w:szCs w:val="20"/>
        </w:rPr>
      </w:pPr>
      <w:r w:rsidRPr="005E32CB">
        <w:rPr>
          <w:rFonts w:asciiTheme="majorBidi" w:hAnsiTheme="majorBidi" w:cstheme="majorBidi"/>
          <w:sz w:val="20"/>
          <w:szCs w:val="20"/>
        </w:rPr>
        <w:t>Penelitian ini dilakukan pada bulan Maret 2022 di Laboratorium Fakultas Matematika dan Ilmu Pengetahuan Alam</w:t>
      </w:r>
      <w:r w:rsidR="004C54CE" w:rsidRPr="005E32CB">
        <w:rPr>
          <w:rFonts w:asciiTheme="majorBidi" w:hAnsiTheme="majorBidi" w:cstheme="majorBidi"/>
          <w:sz w:val="20"/>
          <w:szCs w:val="20"/>
        </w:rPr>
        <w:t xml:space="preserve"> </w:t>
      </w:r>
      <w:r w:rsidRPr="005E32CB">
        <w:rPr>
          <w:rFonts w:asciiTheme="majorBidi" w:hAnsiTheme="majorBidi" w:cstheme="majorBidi"/>
          <w:sz w:val="20"/>
          <w:szCs w:val="20"/>
        </w:rPr>
        <w:t xml:space="preserve">Universitas Al-Ghifari </w:t>
      </w:r>
      <w:r w:rsidR="004C54CE" w:rsidRPr="005E32CB">
        <w:rPr>
          <w:rFonts w:asciiTheme="majorBidi" w:hAnsiTheme="majorBidi" w:cstheme="majorBidi"/>
          <w:sz w:val="20"/>
          <w:szCs w:val="20"/>
        </w:rPr>
        <w:t>Bandung</w:t>
      </w:r>
      <w:r w:rsidR="00540C5D" w:rsidRPr="005E32CB">
        <w:rPr>
          <w:rFonts w:asciiTheme="majorBidi" w:hAnsiTheme="majorBidi" w:cstheme="majorBidi"/>
          <w:sz w:val="20"/>
          <w:szCs w:val="20"/>
        </w:rPr>
        <w:t>.</w:t>
      </w:r>
    </w:p>
    <w:p w14:paraId="6AF6189B" w14:textId="32DB347E" w:rsidR="008317E4" w:rsidRPr="007D5A28" w:rsidRDefault="007D5A28" w:rsidP="007D5A28">
      <w:pPr>
        <w:spacing w:line="240" w:lineRule="auto"/>
        <w:ind w:firstLine="360"/>
        <w:rPr>
          <w:rFonts w:asciiTheme="majorBidi" w:hAnsiTheme="majorBidi" w:cstheme="majorBidi"/>
          <w:b/>
          <w:bCs/>
          <w:sz w:val="20"/>
          <w:szCs w:val="20"/>
        </w:rPr>
      </w:pPr>
      <w:proofErr w:type="spellStart"/>
      <w:r w:rsidRPr="007D5A28">
        <w:rPr>
          <w:rFonts w:asciiTheme="majorBidi" w:hAnsiTheme="majorBidi" w:cstheme="majorBidi"/>
          <w:b/>
          <w:bCs/>
          <w:sz w:val="20"/>
          <w:szCs w:val="20"/>
        </w:rPr>
        <w:t>Metod</w:t>
      </w:r>
      <w:r w:rsidRPr="007D5A28">
        <w:rPr>
          <w:rFonts w:asciiTheme="majorBidi" w:hAnsiTheme="majorBidi" w:cstheme="majorBidi"/>
          <w:b/>
          <w:bCs/>
          <w:sz w:val="20"/>
          <w:szCs w:val="20"/>
          <w:lang w:val="en-US"/>
        </w:rPr>
        <w:t>ologi</w:t>
      </w:r>
      <w:proofErr w:type="spellEnd"/>
      <w:r w:rsidR="008317E4" w:rsidRPr="007D5A28">
        <w:rPr>
          <w:rFonts w:asciiTheme="majorBidi" w:hAnsiTheme="majorBidi" w:cstheme="majorBidi"/>
          <w:b/>
          <w:bCs/>
          <w:sz w:val="20"/>
          <w:szCs w:val="20"/>
        </w:rPr>
        <w:t xml:space="preserve"> Penelitian</w:t>
      </w:r>
    </w:p>
    <w:p w14:paraId="7A3139FB" w14:textId="09225692" w:rsidR="008317E4" w:rsidRDefault="004C54CE" w:rsidP="007D5A28">
      <w:pPr>
        <w:spacing w:line="240" w:lineRule="auto"/>
        <w:ind w:left="360" w:firstLine="360"/>
        <w:jc w:val="both"/>
        <w:rPr>
          <w:rFonts w:asciiTheme="majorBidi" w:hAnsiTheme="majorBidi" w:cstheme="majorBidi"/>
          <w:sz w:val="20"/>
          <w:szCs w:val="20"/>
          <w:lang w:val="en-US"/>
        </w:rPr>
      </w:pPr>
      <w:r w:rsidRPr="007D5A28">
        <w:rPr>
          <w:rFonts w:asciiTheme="majorBidi" w:hAnsiTheme="majorBidi" w:cstheme="majorBidi"/>
          <w:sz w:val="20"/>
          <w:szCs w:val="20"/>
        </w:rPr>
        <w:t xml:space="preserve">Metode Penelitian dilakukan melalui beberapa tahapan kerja </w:t>
      </w:r>
      <w:proofErr w:type="spellStart"/>
      <w:r w:rsidR="007D5A28" w:rsidRPr="007D5A28">
        <w:rPr>
          <w:rFonts w:asciiTheme="majorBidi" w:hAnsiTheme="majorBidi" w:cstheme="majorBidi"/>
          <w:sz w:val="20"/>
          <w:szCs w:val="20"/>
          <w:lang w:val="en-US"/>
        </w:rPr>
        <w:t>seperti</w:t>
      </w:r>
      <w:proofErr w:type="spellEnd"/>
      <w:r w:rsidR="007D5A28" w:rsidRPr="007D5A28">
        <w:rPr>
          <w:rFonts w:asciiTheme="majorBidi" w:hAnsiTheme="majorBidi" w:cstheme="majorBidi"/>
          <w:sz w:val="20"/>
          <w:szCs w:val="20"/>
          <w:lang w:val="en-US"/>
        </w:rPr>
        <w:t xml:space="preserve"> pada </w:t>
      </w:r>
      <w:proofErr w:type="spellStart"/>
      <w:r w:rsidR="007D5A28" w:rsidRPr="007D5A28">
        <w:rPr>
          <w:rFonts w:asciiTheme="majorBidi" w:hAnsiTheme="majorBidi" w:cstheme="majorBidi"/>
          <w:sz w:val="20"/>
          <w:szCs w:val="20"/>
          <w:lang w:val="en-US"/>
        </w:rPr>
        <w:t>bagan</w:t>
      </w:r>
      <w:proofErr w:type="spellEnd"/>
      <w:r w:rsidR="00DC1902">
        <w:rPr>
          <w:rFonts w:asciiTheme="majorBidi" w:hAnsiTheme="majorBidi" w:cstheme="majorBidi"/>
          <w:sz w:val="20"/>
          <w:szCs w:val="20"/>
          <w:lang w:val="en-US"/>
        </w:rPr>
        <w:t xml:space="preserve"> </w:t>
      </w:r>
      <w:proofErr w:type="spellStart"/>
      <w:r w:rsidR="00DC1902">
        <w:rPr>
          <w:rFonts w:asciiTheme="majorBidi" w:hAnsiTheme="majorBidi" w:cstheme="majorBidi"/>
          <w:sz w:val="20"/>
          <w:szCs w:val="20"/>
          <w:lang w:val="en-US"/>
        </w:rPr>
        <w:t>berikut</w:t>
      </w:r>
      <w:proofErr w:type="spellEnd"/>
      <w:r w:rsidR="00DC1902">
        <w:rPr>
          <w:rFonts w:asciiTheme="majorBidi" w:hAnsiTheme="majorBidi" w:cstheme="majorBidi"/>
          <w:sz w:val="20"/>
          <w:szCs w:val="20"/>
          <w:lang w:val="en-US"/>
        </w:rPr>
        <w:t xml:space="preserve"> :</w:t>
      </w:r>
    </w:p>
    <w:p w14:paraId="45D47347" w14:textId="77777777" w:rsidR="00425DEB" w:rsidRDefault="00425DEB" w:rsidP="007D5A28">
      <w:pPr>
        <w:spacing w:line="240" w:lineRule="auto"/>
        <w:ind w:left="360" w:firstLine="360"/>
        <w:jc w:val="both"/>
        <w:rPr>
          <w:rFonts w:asciiTheme="majorBidi" w:hAnsiTheme="majorBidi" w:cstheme="majorBidi"/>
          <w:sz w:val="20"/>
          <w:szCs w:val="20"/>
          <w:lang w:val="en-US"/>
        </w:rPr>
      </w:pPr>
    </w:p>
    <w:p w14:paraId="6686E032" w14:textId="77777777" w:rsidR="00756AFD" w:rsidRDefault="00756AFD" w:rsidP="007D5A28">
      <w:pPr>
        <w:spacing w:line="240" w:lineRule="auto"/>
        <w:ind w:left="360" w:firstLine="360"/>
        <w:jc w:val="both"/>
        <w:rPr>
          <w:rFonts w:asciiTheme="majorBidi" w:hAnsiTheme="majorBidi" w:cstheme="majorBidi"/>
          <w:sz w:val="20"/>
          <w:szCs w:val="20"/>
          <w:lang w:val="en-US"/>
        </w:rPr>
      </w:pPr>
    </w:p>
    <w:p w14:paraId="5F53BEF8" w14:textId="77777777" w:rsidR="00756AFD" w:rsidRDefault="00756AFD" w:rsidP="007D5A28">
      <w:pPr>
        <w:spacing w:line="240" w:lineRule="auto"/>
        <w:ind w:left="360" w:firstLine="360"/>
        <w:jc w:val="both"/>
        <w:rPr>
          <w:rFonts w:asciiTheme="majorBidi" w:hAnsiTheme="majorBidi" w:cstheme="majorBidi"/>
          <w:sz w:val="20"/>
          <w:szCs w:val="20"/>
          <w:lang w:val="en-US"/>
        </w:rPr>
      </w:pPr>
    </w:p>
    <w:p w14:paraId="2AD22402" w14:textId="77777777" w:rsidR="00756AFD" w:rsidRDefault="00756AFD" w:rsidP="007D5A28">
      <w:pPr>
        <w:spacing w:line="240" w:lineRule="auto"/>
        <w:ind w:left="360" w:firstLine="360"/>
        <w:jc w:val="both"/>
        <w:rPr>
          <w:rFonts w:asciiTheme="majorBidi" w:hAnsiTheme="majorBidi" w:cstheme="majorBidi"/>
          <w:sz w:val="20"/>
          <w:szCs w:val="20"/>
          <w:lang w:val="en-US"/>
        </w:rPr>
      </w:pPr>
    </w:p>
    <w:p w14:paraId="5ABC3A7D" w14:textId="77777777" w:rsidR="00756AFD" w:rsidRDefault="00756AFD" w:rsidP="007D5A28">
      <w:pPr>
        <w:spacing w:line="240" w:lineRule="auto"/>
        <w:ind w:left="360" w:firstLine="360"/>
        <w:jc w:val="both"/>
        <w:rPr>
          <w:rFonts w:asciiTheme="majorBidi" w:hAnsiTheme="majorBidi" w:cstheme="majorBidi"/>
          <w:sz w:val="20"/>
          <w:szCs w:val="20"/>
          <w:lang w:val="en-US"/>
        </w:rPr>
      </w:pPr>
    </w:p>
    <w:p w14:paraId="44066D29" w14:textId="77777777" w:rsidR="00CD71A3" w:rsidRDefault="00CD71A3" w:rsidP="007D5A28">
      <w:pPr>
        <w:spacing w:line="240" w:lineRule="auto"/>
        <w:ind w:left="360" w:firstLine="360"/>
        <w:jc w:val="both"/>
        <w:rPr>
          <w:rFonts w:asciiTheme="majorBidi" w:hAnsiTheme="majorBidi" w:cstheme="majorBidi"/>
          <w:sz w:val="20"/>
          <w:szCs w:val="20"/>
          <w:lang w:val="en-US"/>
        </w:rPr>
      </w:pPr>
    </w:p>
    <w:p w14:paraId="75913F8E" w14:textId="77777777" w:rsidR="00CD71A3" w:rsidRDefault="00CD71A3" w:rsidP="00756AFD">
      <w:pPr>
        <w:jc w:val="center"/>
        <w:rPr>
          <w:rFonts w:asciiTheme="majorBidi" w:hAnsiTheme="majorBidi" w:cstheme="majorBidi"/>
          <w:b/>
          <w:bCs/>
          <w:sz w:val="20"/>
          <w:szCs w:val="20"/>
          <w:lang w:val="en-US"/>
        </w:rPr>
        <w:sectPr w:rsidR="00CD71A3" w:rsidSect="005E32CB">
          <w:pgSz w:w="11906" w:h="16838"/>
          <w:pgMar w:top="1418" w:right="1418" w:bottom="1418" w:left="1418" w:header="709" w:footer="709" w:gutter="0"/>
          <w:cols w:num="2" w:space="482"/>
          <w:docGrid w:linePitch="360"/>
        </w:sectPr>
      </w:pPr>
    </w:p>
    <w:p w14:paraId="24196C3B" w14:textId="77777777" w:rsidR="00A93169" w:rsidRDefault="00A93169" w:rsidP="003E580D">
      <w:pPr>
        <w:spacing w:line="240" w:lineRule="auto"/>
        <w:ind w:firstLine="426"/>
        <w:rPr>
          <w:rFonts w:asciiTheme="majorBidi" w:hAnsiTheme="majorBidi" w:cstheme="majorBidi"/>
          <w:b/>
          <w:bCs/>
          <w:sz w:val="20"/>
          <w:szCs w:val="20"/>
          <w:lang w:val="en-US"/>
        </w:rPr>
      </w:pPr>
    </w:p>
    <w:p w14:paraId="7E59C688" w14:textId="77777777" w:rsidR="00A93169" w:rsidRDefault="00A93169" w:rsidP="003E580D">
      <w:pPr>
        <w:spacing w:line="240" w:lineRule="auto"/>
        <w:ind w:firstLine="426"/>
        <w:rPr>
          <w:rFonts w:asciiTheme="majorBidi" w:hAnsiTheme="majorBidi" w:cstheme="majorBidi"/>
          <w:b/>
          <w:bCs/>
          <w:sz w:val="20"/>
          <w:szCs w:val="20"/>
          <w:lang w:val="en-US"/>
        </w:rPr>
      </w:pPr>
    </w:p>
    <w:p w14:paraId="1896E9FE" w14:textId="18DCE072" w:rsidR="00756AFD" w:rsidRDefault="00646ACF" w:rsidP="00CD71A3">
      <w:pPr>
        <w:spacing w:line="240" w:lineRule="auto"/>
        <w:rPr>
          <w:rFonts w:asciiTheme="majorBidi" w:hAnsiTheme="majorBidi" w:cstheme="majorBidi"/>
          <w:b/>
          <w:bCs/>
          <w:sz w:val="24"/>
          <w:szCs w:val="24"/>
          <w:lang w:val="en-US"/>
        </w:rPr>
      </w:pPr>
      <w:r>
        <w:rPr>
          <w:rFonts w:asciiTheme="majorBidi" w:hAnsiTheme="majorBidi" w:cstheme="majorBidi"/>
          <w:b/>
          <w:bCs/>
          <w:noProof/>
          <w:sz w:val="24"/>
          <w:szCs w:val="24"/>
          <w:lang w:val="en-US"/>
        </w:rPr>
        <w:lastRenderedPageBreak/>
        <mc:AlternateContent>
          <mc:Choice Requires="wpg">
            <w:drawing>
              <wp:anchor distT="0" distB="0" distL="114300" distR="114300" simplePos="0" relativeHeight="251715584" behindDoc="0" locked="0" layoutInCell="1" allowOverlap="1" wp14:anchorId="6C9B3E18" wp14:editId="632AA4C1">
                <wp:simplePos x="0" y="0"/>
                <wp:positionH relativeFrom="column">
                  <wp:posOffset>270002</wp:posOffset>
                </wp:positionH>
                <wp:positionV relativeFrom="paragraph">
                  <wp:posOffset>32258</wp:posOffset>
                </wp:positionV>
                <wp:extent cx="5407301" cy="5781294"/>
                <wp:effectExtent l="0" t="0" r="15875" b="10160"/>
                <wp:wrapNone/>
                <wp:docPr id="272367834" name="Group 1"/>
                <wp:cNvGraphicFramePr/>
                <a:graphic xmlns:a="http://schemas.openxmlformats.org/drawingml/2006/main">
                  <a:graphicData uri="http://schemas.microsoft.com/office/word/2010/wordprocessingGroup">
                    <wpg:wgp>
                      <wpg:cNvGrpSpPr/>
                      <wpg:grpSpPr>
                        <a:xfrm>
                          <a:off x="0" y="0"/>
                          <a:ext cx="5407301" cy="5781294"/>
                          <a:chOff x="0" y="0"/>
                          <a:chExt cx="5407301" cy="5781294"/>
                        </a:xfrm>
                      </wpg:grpSpPr>
                      <wps:wsp>
                        <wps:cNvPr id="48" name="Straight Arrow Connector 48"/>
                        <wps:cNvCnPr/>
                        <wps:spPr>
                          <a:xfrm>
                            <a:off x="2655570" y="438912"/>
                            <a:ext cx="0" cy="35242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7" name="Rectangle 47"/>
                        <wps:cNvSpPr/>
                        <wps:spPr>
                          <a:xfrm>
                            <a:off x="1956816" y="841248"/>
                            <a:ext cx="1379855"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4A288E7D"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Determinasi</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Tanaman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Rectangle 45"/>
                        <wps:cNvSpPr/>
                        <wps:spPr>
                          <a:xfrm>
                            <a:off x="1956816" y="1700784"/>
                            <a:ext cx="137985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BE2E2ED"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Penentuan</w:t>
                              </w:r>
                              <w:proofErr w:type="spellEnd"/>
                              <w:r w:rsidRPr="00CD71A3">
                                <w:rPr>
                                  <w:rFonts w:ascii="Times New Roman" w:hAnsi="Times New Roman" w:cs="Times New Roman"/>
                                  <w:sz w:val="20"/>
                                  <w:lang w:val="en-US"/>
                                </w:rPr>
                                <w:t xml:space="preserve"> Kadar Air </w:t>
                              </w:r>
                              <w:proofErr w:type="spellStart"/>
                              <w:r w:rsidRPr="00CD71A3">
                                <w:rPr>
                                  <w:rFonts w:ascii="Times New Roman" w:hAnsi="Times New Roman" w:cs="Times New Roman"/>
                                  <w:sz w:val="20"/>
                                  <w:lang w:val="en-US"/>
                                </w:rPr>
                                <w:t>Simplisia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traight Arrow Connector 46"/>
                        <wps:cNvCnPr/>
                        <wps:spPr>
                          <a:xfrm>
                            <a:off x="2655570" y="1280160"/>
                            <a:ext cx="0" cy="3511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3" name="Rectangle 43"/>
                        <wps:cNvSpPr/>
                        <wps:spPr>
                          <a:xfrm>
                            <a:off x="1956816" y="2560320"/>
                            <a:ext cx="137985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62308ECB"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Ekstraksi</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Simplisia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4" name="Straight Arrow Connector 44"/>
                        <wps:cNvCnPr/>
                        <wps:spPr>
                          <a:xfrm>
                            <a:off x="2655570" y="2139696"/>
                            <a:ext cx="0" cy="3511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2" name="Straight Arrow Connector 42"/>
                        <wps:cNvCnPr/>
                        <wps:spPr>
                          <a:xfrm>
                            <a:off x="2655570" y="3017520"/>
                            <a:ext cx="0" cy="3511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1" name="Rectangle 41"/>
                        <wps:cNvSpPr/>
                        <wps:spPr>
                          <a:xfrm>
                            <a:off x="1956816" y="3401568"/>
                            <a:ext cx="1379855"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DC0A2C0"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Penapisan</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Fitokimia</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9" name="Rectangle 39"/>
                        <wps:cNvSpPr/>
                        <wps:spPr>
                          <a:xfrm>
                            <a:off x="1956816" y="4279392"/>
                            <a:ext cx="1379855" cy="4381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228259ED"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Formulasi</w:t>
                              </w:r>
                              <w:proofErr w:type="spellEnd"/>
                              <w:r w:rsidRPr="00CD71A3">
                                <w:rPr>
                                  <w:rFonts w:ascii="Times New Roman" w:hAnsi="Times New Roman" w:cs="Times New Roman"/>
                                  <w:sz w:val="20"/>
                                  <w:lang w:val="en-US"/>
                                </w:rPr>
                                <w:t xml:space="preserve"> </w:t>
                              </w:r>
                              <w:r w:rsidRPr="00CD71A3">
                                <w:rPr>
                                  <w:rFonts w:ascii="Times New Roman" w:hAnsi="Times New Roman" w:cs="Times New Roman"/>
                                  <w:i/>
                                  <w:sz w:val="20"/>
                                  <w:lang w:val="en-US"/>
                                </w:rPr>
                                <w:t>Lip Balm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6" name="Straight Arrow Connector 36"/>
                        <wps:cNvCnPr/>
                        <wps:spPr>
                          <a:xfrm flipV="1">
                            <a:off x="3328416" y="5324856"/>
                            <a:ext cx="439420" cy="0"/>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7" name="Rectangle 37"/>
                        <wps:cNvSpPr/>
                        <wps:spPr>
                          <a:xfrm>
                            <a:off x="1956816" y="5138928"/>
                            <a:ext cx="137985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5D4DF2C"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Evaluasi</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Sediaan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5" name="Rectangle 35"/>
                        <wps:cNvSpPr/>
                        <wps:spPr>
                          <a:xfrm>
                            <a:off x="3840480" y="4809744"/>
                            <a:ext cx="1566821" cy="97155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82380FC" w14:textId="77777777" w:rsidR="00CD71A3"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 xml:space="preserve">Uji </w:t>
                              </w:r>
                              <w:proofErr w:type="spellStart"/>
                              <w:r w:rsidRPr="00CD71A3">
                                <w:rPr>
                                  <w:rFonts w:asciiTheme="majorBidi" w:hAnsiTheme="majorBidi" w:cstheme="majorBidi"/>
                                  <w:bCs/>
                                  <w:sz w:val="20"/>
                                  <w:szCs w:val="24"/>
                                  <w:lang w:val="en-US"/>
                                </w:rPr>
                                <w:t>Homogenitas</w:t>
                              </w:r>
                              <w:proofErr w:type="spellEnd"/>
                            </w:p>
                            <w:p w14:paraId="37D2583C" w14:textId="0518462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lang w:val="en-US"/>
                                </w:rPr>
                                <w:t>Uji pH</w:t>
                              </w:r>
                            </w:p>
                            <w:p w14:paraId="1B8FB5B7"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 xml:space="preserve">Uji </w:t>
                              </w:r>
                              <w:proofErr w:type="spellStart"/>
                              <w:r w:rsidRPr="00CD71A3">
                                <w:rPr>
                                  <w:rFonts w:asciiTheme="majorBidi" w:hAnsiTheme="majorBidi" w:cstheme="majorBidi"/>
                                  <w:bCs/>
                                  <w:sz w:val="20"/>
                                  <w:szCs w:val="24"/>
                                </w:rPr>
                                <w:t>Organoleptic</w:t>
                              </w:r>
                              <w:proofErr w:type="spellEnd"/>
                            </w:p>
                            <w:p w14:paraId="733ADEA1"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Uji Titik Leleh</w:t>
                              </w:r>
                            </w:p>
                            <w:p w14:paraId="347BCCB0"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Uji Antioksidan</w:t>
                              </w:r>
                            </w:p>
                            <w:p w14:paraId="0C683BB4"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Uji Panelis</w:t>
                              </w:r>
                            </w:p>
                            <w:p w14:paraId="15C731F9" w14:textId="77777777" w:rsidR="00756AFD" w:rsidRPr="003A2FEC" w:rsidRDefault="00756AFD" w:rsidP="00756AFD">
                              <w:pPr>
                                <w:rPr>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0" name="Straight Arrow Connector 40"/>
                        <wps:cNvCnPr/>
                        <wps:spPr>
                          <a:xfrm>
                            <a:off x="2655570" y="3840480"/>
                            <a:ext cx="0" cy="3511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38" name="Straight Arrow Connector 38"/>
                        <wps:cNvCnPr/>
                        <wps:spPr>
                          <a:xfrm>
                            <a:off x="2655570" y="4718304"/>
                            <a:ext cx="0" cy="351155"/>
                          </a:xfrm>
                          <a:prstGeom prst="straightConnector1">
                            <a:avLst/>
                          </a:prstGeom>
                          <a:ln>
                            <a:solidFill>
                              <a:schemeClr val="tx1"/>
                            </a:solidFill>
                            <a:tailEnd type="arrow"/>
                          </a:ln>
                        </wps:spPr>
                        <wps:style>
                          <a:lnRef idx="1">
                            <a:schemeClr val="dk1"/>
                          </a:lnRef>
                          <a:fillRef idx="0">
                            <a:schemeClr val="dk1"/>
                          </a:fillRef>
                          <a:effectRef idx="0">
                            <a:schemeClr val="dk1"/>
                          </a:effectRef>
                          <a:fontRef idx="minor">
                            <a:schemeClr val="tx1"/>
                          </a:fontRef>
                        </wps:style>
                        <wps:bodyPr/>
                      </wps:wsp>
                      <wps:wsp>
                        <wps:cNvPr id="49" name="Rectangle 49"/>
                        <wps:cNvSpPr/>
                        <wps:spPr>
                          <a:xfrm>
                            <a:off x="0" y="36576"/>
                            <a:ext cx="1379855" cy="2066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7567B22" w14:textId="77777777" w:rsidR="005F5189" w:rsidRDefault="00756AFD" w:rsidP="00CD71A3">
                              <w:pPr>
                                <w:spacing w:line="240" w:lineRule="auto"/>
                                <w:jc w:val="center"/>
                                <w:rPr>
                                  <w:rFonts w:ascii="Times New Roman" w:hAnsi="Times New Roman" w:cs="Times New Roman"/>
                                  <w:sz w:val="20"/>
                                  <w:lang w:val="en-US"/>
                                </w:rPr>
                              </w:pPr>
                              <w:proofErr w:type="spellStart"/>
                              <w:r w:rsidRPr="00756AFD">
                                <w:rPr>
                                  <w:rFonts w:ascii="Times New Roman" w:hAnsi="Times New Roman" w:cs="Times New Roman"/>
                                  <w:sz w:val="20"/>
                                  <w:lang w:val="en-US"/>
                                </w:rPr>
                                <w:t>Bahan</w:t>
                              </w:r>
                              <w:proofErr w:type="spellEnd"/>
                              <w:r w:rsidRPr="00756AFD">
                                <w:rPr>
                                  <w:rFonts w:ascii="Times New Roman" w:hAnsi="Times New Roman" w:cs="Times New Roman"/>
                                  <w:sz w:val="20"/>
                                  <w:lang w:val="en-US"/>
                                </w:rPr>
                                <w:t xml:space="preserve"> </w:t>
                              </w:r>
                              <w:proofErr w:type="spellStart"/>
                              <w:r w:rsidRPr="00756AFD">
                                <w:rPr>
                                  <w:rFonts w:ascii="Times New Roman" w:hAnsi="Times New Roman" w:cs="Times New Roman"/>
                                  <w:sz w:val="20"/>
                                  <w:lang w:val="en-US"/>
                                </w:rPr>
                                <w:t>Penelitian</w:t>
                              </w:r>
                              <w:proofErr w:type="spellEnd"/>
                            </w:p>
                            <w:p w14:paraId="625A365A" w14:textId="224DB0D1" w:rsidR="00756AFD" w:rsidRPr="00756AFD" w:rsidRDefault="00756AFD" w:rsidP="00CD71A3">
                              <w:pPr>
                                <w:spacing w:line="240" w:lineRule="auto"/>
                                <w:jc w:val="center"/>
                                <w:rPr>
                                  <w:rFonts w:ascii="Times New Roman" w:hAnsi="Times New Roman" w:cs="Times New Roman"/>
                                  <w:sz w:val="20"/>
                                  <w:lang w:val="en-US"/>
                                </w:rPr>
                              </w:pPr>
                              <w:proofErr w:type="spellStart"/>
                              <w:r>
                                <w:rPr>
                                  <w:rFonts w:ascii="Times New Roman" w:hAnsi="Times New Roman" w:cs="Times New Roman"/>
                                  <w:sz w:val="20"/>
                                  <w:lang w:val="en-US"/>
                                </w:rPr>
                                <w:t>Ekstrak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Rumput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Laut</w:t>
                              </w:r>
                              <w:proofErr w:type="spellEnd"/>
                              <w:r>
                                <w:rPr>
                                  <w:rFonts w:ascii="Times New Roman" w:hAnsi="Times New Roman" w:cs="Times New Roman"/>
                                  <w:sz w:val="20"/>
                                  <w:lang w:val="en-US"/>
                                </w:rPr>
                                <w:t xml:space="preserve"> (</w:t>
                              </w:r>
                              <w:proofErr w:type="spellStart"/>
                              <w:r>
                                <w:rPr>
                                  <w:rFonts w:ascii="Times New Roman" w:hAnsi="Times New Roman" w:cs="Times New Roman"/>
                                  <w:i/>
                                  <w:sz w:val="20"/>
                                  <w:lang w:val="en-US"/>
                                </w:rPr>
                                <w:t>Gracilaria</w:t>
                              </w:r>
                              <w:proofErr w:type="spellEnd"/>
                              <w:r>
                                <w:rPr>
                                  <w:rFonts w:ascii="Times New Roman" w:hAnsi="Times New Roman" w:cs="Times New Roman"/>
                                  <w:i/>
                                  <w:sz w:val="20"/>
                                  <w:lang w:val="en-US"/>
                                </w:rPr>
                                <w:t xml:space="preserve"> SP.</w:t>
                              </w:r>
                              <w:r>
                                <w:rPr>
                                  <w:rFonts w:ascii="Times New Roman" w:hAnsi="Times New Roman" w:cs="Times New Roman"/>
                                  <w:sz w:val="20"/>
                                  <w:lang w:val="en-US"/>
                                </w:rPr>
                                <w:t>)</w:t>
                              </w:r>
                              <w:r w:rsidR="005F5189">
                                <w:rPr>
                                  <w:rFonts w:ascii="Times New Roman" w:hAnsi="Times New Roman" w:cs="Times New Roman"/>
                                  <w:sz w:val="20"/>
                                  <w:lang w:val="en-US"/>
                                </w:rPr>
                                <w:t xml:space="preserve">, Candelilla Wax, Ceresin Wax, </w:t>
                              </w:r>
                              <w:proofErr w:type="spellStart"/>
                              <w:r w:rsidR="005F5189">
                                <w:rPr>
                                  <w:rFonts w:ascii="Times New Roman" w:hAnsi="Times New Roman" w:cs="Times New Roman"/>
                                  <w:sz w:val="20"/>
                                  <w:lang w:val="en-US"/>
                                </w:rPr>
                                <w:t>Propilen</w:t>
                              </w:r>
                              <w:proofErr w:type="spellEnd"/>
                              <w:r w:rsidR="005F5189">
                                <w:rPr>
                                  <w:rFonts w:ascii="Times New Roman" w:hAnsi="Times New Roman" w:cs="Times New Roman"/>
                                  <w:sz w:val="20"/>
                                  <w:lang w:val="en-US"/>
                                </w:rPr>
                                <w:t xml:space="preserve"> Glycol, </w:t>
                              </w:r>
                              <w:proofErr w:type="spellStart"/>
                              <w:r w:rsidR="005F5189">
                                <w:rPr>
                                  <w:rFonts w:ascii="Times New Roman" w:hAnsi="Times New Roman" w:cs="Times New Roman"/>
                                  <w:sz w:val="20"/>
                                  <w:lang w:val="en-US"/>
                                </w:rPr>
                                <w:t>Salacos</w:t>
                              </w:r>
                              <w:proofErr w:type="spellEnd"/>
                              <w:r w:rsidR="005F5189">
                                <w:rPr>
                                  <w:rFonts w:ascii="Times New Roman" w:hAnsi="Times New Roman" w:cs="Times New Roman"/>
                                  <w:sz w:val="20"/>
                                  <w:lang w:val="en-US"/>
                                </w:rPr>
                                <w:t xml:space="preserve">  99</w:t>
                              </w:r>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Cosmol</w:t>
                              </w:r>
                              <w:proofErr w:type="spellEnd"/>
                              <w:r w:rsidR="00DC1902">
                                <w:rPr>
                                  <w:rFonts w:ascii="Times New Roman" w:hAnsi="Times New Roman" w:cs="Times New Roman"/>
                                  <w:sz w:val="20"/>
                                  <w:lang w:val="en-US"/>
                                </w:rPr>
                                <w:t xml:space="preserve"> 43 V, </w:t>
                              </w:r>
                              <w:proofErr w:type="spellStart"/>
                              <w:r w:rsidR="00DC1902">
                                <w:rPr>
                                  <w:rFonts w:ascii="Times New Roman" w:hAnsi="Times New Roman" w:cs="Times New Roman"/>
                                  <w:sz w:val="20"/>
                                  <w:lang w:val="en-US"/>
                                </w:rPr>
                                <w:t>Cosmo</w:t>
                              </w:r>
                              <w:r w:rsidR="005F5189">
                                <w:rPr>
                                  <w:rFonts w:ascii="Times New Roman" w:hAnsi="Times New Roman" w:cs="Times New Roman"/>
                                  <w:sz w:val="20"/>
                                  <w:lang w:val="en-US"/>
                                </w:rPr>
                                <w:t>l</w:t>
                              </w:r>
                              <w:proofErr w:type="spellEnd"/>
                              <w:r w:rsidR="005F5189">
                                <w:rPr>
                                  <w:rFonts w:ascii="Times New Roman" w:hAnsi="Times New Roman" w:cs="Times New Roman"/>
                                  <w:sz w:val="20"/>
                                  <w:lang w:val="en-US"/>
                                </w:rPr>
                                <w:t xml:space="preserve"> 222, </w:t>
                              </w:r>
                              <w:proofErr w:type="spellStart"/>
                              <w:r w:rsidR="005F5189">
                                <w:rPr>
                                  <w:rFonts w:ascii="Times New Roman" w:hAnsi="Times New Roman" w:cs="Times New Roman"/>
                                  <w:sz w:val="20"/>
                                  <w:lang w:val="en-US"/>
                                </w:rPr>
                                <w:t>Euxyl</w:t>
                              </w:r>
                              <w:proofErr w:type="spellEnd"/>
                              <w:r w:rsidR="005F5189">
                                <w:rPr>
                                  <w:rFonts w:ascii="Times New Roman" w:hAnsi="Times New Roman" w:cs="Times New Roman"/>
                                  <w:sz w:val="20"/>
                                  <w:lang w:val="en-US"/>
                                </w:rPr>
                                <w:t xml:space="preserve"> PE 9010, Flavor Vanilla, </w:t>
                              </w:r>
                              <w:proofErr w:type="spellStart"/>
                              <w:r w:rsidR="005F5189">
                                <w:rPr>
                                  <w:rFonts w:ascii="Times New Roman" w:hAnsi="Times New Roman" w:cs="Times New Roman"/>
                                  <w:sz w:val="20"/>
                                  <w:lang w:val="en-US"/>
                                </w:rPr>
                                <w:t>Pewarna</w:t>
                              </w:r>
                              <w:proofErr w:type="spellEnd"/>
                              <w:r w:rsidR="005F5189">
                                <w:rPr>
                                  <w:rFonts w:ascii="Times New Roman" w:hAnsi="Times New Roman" w:cs="Times New Roman"/>
                                  <w:sz w:val="20"/>
                                  <w:lang w:val="en-US"/>
                                </w:rPr>
                                <w:t>, Vit C, dan DPPH (1,1-Difenil-2-Pikilhidrazil).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 name="Rectangle 50"/>
                        <wps:cNvSpPr/>
                        <wps:spPr>
                          <a:xfrm>
                            <a:off x="4005072" y="0"/>
                            <a:ext cx="1379855" cy="20669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FEB7A45" w14:textId="52341863" w:rsidR="00756AFD" w:rsidRDefault="00756AFD" w:rsidP="00CD71A3">
                              <w:pPr>
                                <w:spacing w:line="240" w:lineRule="auto"/>
                                <w:jc w:val="center"/>
                                <w:rPr>
                                  <w:rFonts w:ascii="Times New Roman" w:hAnsi="Times New Roman" w:cs="Times New Roman"/>
                                  <w:sz w:val="20"/>
                                  <w:lang w:val="en-US"/>
                                </w:rPr>
                              </w:pPr>
                              <w:r w:rsidRPr="00756AFD">
                                <w:rPr>
                                  <w:rFonts w:ascii="Times New Roman" w:hAnsi="Times New Roman" w:cs="Times New Roman"/>
                                  <w:sz w:val="20"/>
                                  <w:lang w:val="en-US"/>
                                </w:rPr>
                                <w:t xml:space="preserve">Alat </w:t>
                              </w:r>
                              <w:proofErr w:type="spellStart"/>
                              <w:r w:rsidRPr="00756AFD">
                                <w:rPr>
                                  <w:rFonts w:ascii="Times New Roman" w:hAnsi="Times New Roman" w:cs="Times New Roman"/>
                                  <w:sz w:val="20"/>
                                  <w:lang w:val="en-US"/>
                                </w:rPr>
                                <w:t>Penelitian</w:t>
                              </w:r>
                              <w:proofErr w:type="spellEnd"/>
                            </w:p>
                            <w:p w14:paraId="1DB98CE9" w14:textId="2EF71E5A" w:rsidR="005F5189" w:rsidRPr="00756AFD" w:rsidRDefault="005F5189" w:rsidP="00CD71A3">
                              <w:pPr>
                                <w:spacing w:line="240" w:lineRule="auto"/>
                                <w:jc w:val="center"/>
                                <w:rPr>
                                  <w:rFonts w:ascii="Times New Roman" w:hAnsi="Times New Roman" w:cs="Times New Roman"/>
                                  <w:sz w:val="20"/>
                                  <w:lang w:val="en-US"/>
                                </w:rPr>
                              </w:pPr>
                              <w:r w:rsidRPr="00DC1902">
                                <w:rPr>
                                  <w:rFonts w:ascii="Times New Roman" w:hAnsi="Times New Roman" w:cs="Times New Roman"/>
                                  <w:i/>
                                  <w:sz w:val="20"/>
                                  <w:lang w:val="en-US"/>
                                </w:rPr>
                                <w:t>Beaker Glass</w:t>
                              </w:r>
                              <w:r>
                                <w:rPr>
                                  <w:rFonts w:ascii="Times New Roman" w:hAnsi="Times New Roman" w:cs="Times New Roman"/>
                                  <w:sz w:val="20"/>
                                  <w:lang w:val="en-US"/>
                                </w:rPr>
                                <w:t xml:space="preserve">, </w:t>
                              </w:r>
                              <w:proofErr w:type="spellStart"/>
                              <w:r>
                                <w:rPr>
                                  <w:rFonts w:ascii="Times New Roman" w:hAnsi="Times New Roman" w:cs="Times New Roman"/>
                                  <w:sz w:val="20"/>
                                  <w:lang w:val="en-US"/>
                                </w:rPr>
                                <w:t>Bejana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Maserasi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Cawan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Porselin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Corong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Kaca,</w:t>
                              </w:r>
                              <w:r w:rsidR="00A93169" w:rsidRPr="00A93169">
                                <w:rPr>
                                  <w:rFonts w:ascii="Times New Roman" w:hAnsi="Times New Roman" w:cs="Times New Roman"/>
                                  <w:i/>
                                  <w:sz w:val="20"/>
                                  <w:lang w:val="en-US"/>
                                </w:rPr>
                                <w:t>Molding</w:t>
                              </w:r>
                              <w:proofErr w:type="spellEnd"/>
                              <w:r w:rsidR="00A93169">
                                <w:rPr>
                                  <w:rFonts w:ascii="Times New Roman" w:hAnsi="Times New Roman" w:cs="Times New Roman"/>
                                  <w:sz w:val="20"/>
                                  <w:lang w:val="en-US"/>
                                </w:rPr>
                                <w:t>,</w:t>
                              </w:r>
                              <w:r>
                                <w:rPr>
                                  <w:rFonts w:ascii="Times New Roman" w:hAnsi="Times New Roman" w:cs="Times New Roman"/>
                                  <w:sz w:val="20"/>
                                  <w:lang w:val="en-US"/>
                                </w:rPr>
                                <w:t xml:space="preserve"> </w:t>
                              </w:r>
                              <w:proofErr w:type="spellStart"/>
                              <w:r>
                                <w:rPr>
                                  <w:rFonts w:ascii="Times New Roman" w:hAnsi="Times New Roman" w:cs="Times New Roman"/>
                                  <w:sz w:val="20"/>
                                  <w:lang w:val="en-US"/>
                                </w:rPr>
                                <w:t>Gelas</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Ukur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w:t>
                              </w:r>
                              <w:r w:rsidR="00DC1902">
                                <w:rPr>
                                  <w:rFonts w:ascii="Times New Roman" w:hAnsi="Times New Roman" w:cs="Times New Roman"/>
                                  <w:sz w:val="20"/>
                                  <w:lang w:val="en-US"/>
                                </w:rPr>
                                <w:t>aca</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Objek</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Neraca</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Analitik</w:t>
                              </w:r>
                              <w:proofErr w:type="spellEnd"/>
                              <w:r w:rsidR="00DC1902">
                                <w:rPr>
                                  <w:rFonts w:ascii="Times New Roman" w:hAnsi="Times New Roman" w:cs="Times New Roman"/>
                                  <w:sz w:val="20"/>
                                  <w:lang w:val="en-US"/>
                                </w:rPr>
                                <w:t>, Pipet Tetes,</w:t>
                              </w:r>
                              <w:r w:rsidR="00A93169">
                                <w:rPr>
                                  <w:rFonts w:ascii="Times New Roman" w:hAnsi="Times New Roman" w:cs="Times New Roman"/>
                                  <w:sz w:val="20"/>
                                  <w:lang w:val="en-US"/>
                                </w:rPr>
                                <w:t xml:space="preserve"> pH </w:t>
                              </w:r>
                              <w:proofErr w:type="spellStart"/>
                              <w:r w:rsidR="00A93169">
                                <w:rPr>
                                  <w:rFonts w:ascii="Times New Roman" w:hAnsi="Times New Roman" w:cs="Times New Roman"/>
                                  <w:sz w:val="20"/>
                                  <w:lang w:val="en-US"/>
                                </w:rPr>
                                <w:t>Indikator</w:t>
                              </w:r>
                              <w:proofErr w:type="spellEnd"/>
                              <w:r w:rsidR="00A93169">
                                <w:rPr>
                                  <w:rFonts w:ascii="Times New Roman" w:hAnsi="Times New Roman" w:cs="Times New Roman"/>
                                  <w:sz w:val="20"/>
                                  <w:lang w:val="en-US"/>
                                </w:rPr>
                                <w:t xml:space="preserve">, </w:t>
                              </w:r>
                              <w:r w:rsidR="00DC1902">
                                <w:rPr>
                                  <w:rFonts w:ascii="Times New Roman" w:hAnsi="Times New Roman" w:cs="Times New Roman"/>
                                  <w:sz w:val="20"/>
                                  <w:lang w:val="en-US"/>
                                </w:rPr>
                                <w:t xml:space="preserve">Spatula, </w:t>
                              </w:r>
                              <w:proofErr w:type="spellStart"/>
                              <w:r w:rsidR="00DC1902" w:rsidRPr="00DC1902">
                                <w:rPr>
                                  <w:rFonts w:ascii="Times New Roman" w:hAnsi="Times New Roman" w:cs="Times New Roman"/>
                                  <w:i/>
                                  <w:sz w:val="20"/>
                                  <w:lang w:val="en-US"/>
                                </w:rPr>
                                <w:t>Vacum</w:t>
                              </w:r>
                              <w:proofErr w:type="spellEnd"/>
                              <w:r w:rsidR="00DC1902" w:rsidRPr="00DC1902">
                                <w:rPr>
                                  <w:rFonts w:ascii="Times New Roman" w:hAnsi="Times New Roman" w:cs="Times New Roman"/>
                                  <w:i/>
                                  <w:sz w:val="20"/>
                                  <w:lang w:val="en-US"/>
                                </w:rPr>
                                <w:t xml:space="preserve"> Rotary Evaporator</w:t>
                              </w:r>
                              <w:r w:rsidR="00DC1902">
                                <w:rPr>
                                  <w:rFonts w:ascii="Times New Roman" w:hAnsi="Times New Roman" w:cs="Times New Roman"/>
                                  <w:sz w:val="20"/>
                                  <w:lang w:val="en-US"/>
                                </w:rPr>
                                <w:t xml:space="preserve">, </w:t>
                              </w:r>
                              <w:proofErr w:type="spellStart"/>
                              <w:r w:rsidR="00DC1902" w:rsidRPr="00DC1902">
                                <w:rPr>
                                  <w:rFonts w:ascii="Times New Roman" w:hAnsi="Times New Roman" w:cs="Times New Roman"/>
                                  <w:i/>
                                  <w:sz w:val="20"/>
                                  <w:lang w:val="en-US"/>
                                </w:rPr>
                                <w:t>Waterbath</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Spektrofotometri</w:t>
                              </w:r>
                              <w:proofErr w:type="spellEnd"/>
                              <w:r w:rsidR="00DC1902">
                                <w:rPr>
                                  <w:rFonts w:ascii="Times New Roman" w:hAnsi="Times New Roman" w:cs="Times New Roman"/>
                                  <w:sz w:val="20"/>
                                  <w:lang w:val="en-US"/>
                                </w:rPr>
                                <w:t xml:space="preserve"> UV-VIS.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1" name="Rectangle 51"/>
                        <wps:cNvSpPr/>
                        <wps:spPr>
                          <a:xfrm>
                            <a:off x="1956816" y="0"/>
                            <a:ext cx="1379855" cy="44767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85E3105" w14:textId="0DA05241" w:rsidR="00CD71A3" w:rsidRPr="00CD71A3" w:rsidRDefault="00CD71A3" w:rsidP="00CD71A3">
                              <w:pPr>
                                <w:spacing w:line="240" w:lineRule="auto"/>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Pengumpulan</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Tanaman</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C9B3E18" id="Group 1" o:spid="_x0000_s1026" style="position:absolute;margin-left:21.25pt;margin-top:2.55pt;width:425.75pt;height:455.2pt;z-index:251715584" coordsize="54073,5781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">
                <v:shapetype id="_x0000_t32" coordsize="21600,21600" o:spt="32" o:oned="t" path="m,l21600,21600e" filled="f">
                  <v:path arrowok="t" fillok="f" o:connecttype="none"/>
                  <o:lock v:ext="edit" shapetype="t"/>
                </v:shapetype>
                <v:shape id="Straight Arrow Connector 48" o:spid="_x0000_s1027" type="#_x0000_t32" style="position:absolute;left:26555;top:4389;width:0;height:3524;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" strokecolor="black [3213]" strokeweight=".5pt">
                  <v:stroke endarrow="open" joinstyle="miter"/>
                </v:shape>
                <v:rect id="Rectangle 47" o:spid="_x0000_s1028" style="position:absolute;left:19568;top:8412;width:13798;height:4381;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" fillcolor="white [3201]" strokecolor="black [3213]" strokeweight="1pt">
                  <v:textbox>
                    <w:txbxContent>
                      <w:p w14:paraId="4A288E7D"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Determinasi</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Tanaman</w:t>
                        </w:r>
                        <w:proofErr w:type="spellEnd"/>
                      </w:p>
                    </w:txbxContent>
                  </v:textbox>
                </v:rect>
                <v:rect id="Rectangle 45" o:spid="_x0000_s1029" style="position:absolute;left:19568;top:17007;width:13798;height:4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" fillcolor="white [3201]" strokecolor="black [3213]" strokeweight="1pt">
                  <v:textbox>
                    <w:txbxContent>
                      <w:p w14:paraId="7BE2E2ED"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Penentuan</w:t>
                        </w:r>
                        <w:proofErr w:type="spellEnd"/>
                        <w:r w:rsidRPr="00CD71A3">
                          <w:rPr>
                            <w:rFonts w:ascii="Times New Roman" w:hAnsi="Times New Roman" w:cs="Times New Roman"/>
                            <w:sz w:val="20"/>
                            <w:lang w:val="en-US"/>
                          </w:rPr>
                          <w:t xml:space="preserve"> Kadar Air </w:t>
                        </w:r>
                        <w:proofErr w:type="spellStart"/>
                        <w:r w:rsidRPr="00CD71A3">
                          <w:rPr>
                            <w:rFonts w:ascii="Times New Roman" w:hAnsi="Times New Roman" w:cs="Times New Roman"/>
                            <w:sz w:val="20"/>
                            <w:lang w:val="en-US"/>
                          </w:rPr>
                          <w:t>Simplisia</w:t>
                        </w:r>
                        <w:proofErr w:type="spellEnd"/>
                      </w:p>
                    </w:txbxContent>
                  </v:textbox>
                </v:rect>
                <v:shape id="Straight Arrow Connector 46" o:spid="_x0000_s1030" type="#_x0000_t32" style="position:absolute;left:26555;top:12801;width:0;height:35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" strokecolor="black [3213]" strokeweight=".5pt">
                  <v:stroke endarrow="open" joinstyle="miter"/>
                </v:shape>
                <v:rect id="Rectangle 43" o:spid="_x0000_s1031" style="position:absolute;left:19568;top:25603;width:13798;height:4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" fillcolor="white [3201]" strokecolor="black [3213]" strokeweight="1pt">
                  <v:textbox>
                    <w:txbxContent>
                      <w:p w14:paraId="62308ECB"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Ekstraksi</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Simplisia</w:t>
                        </w:r>
                        <w:proofErr w:type="spellEnd"/>
                      </w:p>
                    </w:txbxContent>
                  </v:textbox>
                </v:rect>
                <v:shape id="Straight Arrow Connector 44" o:spid="_x0000_s1032" type="#_x0000_t32" style="position:absolute;left:26555;top:21396;width:0;height:35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" strokecolor="black [3213]" strokeweight=".5pt">
                  <v:stroke endarrow="open" joinstyle="miter"/>
                </v:shape>
                <v:shape id="Straight Arrow Connector 42" o:spid="_x0000_s1033" type="#_x0000_t32" style="position:absolute;left:26555;top:30175;width:0;height:35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" strokecolor="black [3213]" strokeweight=".5pt">
                  <v:stroke endarrow="open" joinstyle="miter"/>
                </v:shape>
                <v:rect id="Rectangle 41" o:spid="_x0000_s1034" style="position:absolute;left:19568;top:34015;width:13798;height:4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" fillcolor="white [3201]" strokecolor="black [3213]" strokeweight="1pt">
                  <v:textbox>
                    <w:txbxContent>
                      <w:p w14:paraId="7DC0A2C0"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Penapisan</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Fitokimia</w:t>
                        </w:r>
                        <w:proofErr w:type="spellEnd"/>
                      </w:p>
                    </w:txbxContent>
                  </v:textbox>
                </v:rect>
                <v:rect id="Rectangle 39" o:spid="_x0000_s1035" style="position:absolute;left:19568;top:42793;width:13798;height:4382;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" fillcolor="white [3201]" strokecolor="black [3213]" strokeweight="1pt">
                  <v:textbox>
                    <w:txbxContent>
                      <w:p w14:paraId="228259ED"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Formulasi</w:t>
                        </w:r>
                        <w:proofErr w:type="spellEnd"/>
                        <w:r w:rsidRPr="00CD71A3">
                          <w:rPr>
                            <w:rFonts w:ascii="Times New Roman" w:hAnsi="Times New Roman" w:cs="Times New Roman"/>
                            <w:sz w:val="20"/>
                            <w:lang w:val="en-US"/>
                          </w:rPr>
                          <w:t xml:space="preserve"> </w:t>
                        </w:r>
                        <w:r w:rsidRPr="00CD71A3">
                          <w:rPr>
                            <w:rFonts w:ascii="Times New Roman" w:hAnsi="Times New Roman" w:cs="Times New Roman"/>
                            <w:i/>
                            <w:sz w:val="20"/>
                            <w:lang w:val="en-US"/>
                          </w:rPr>
                          <w:t>Lip Balm</w:t>
                        </w:r>
                      </w:p>
                    </w:txbxContent>
                  </v:textbox>
                </v:rect>
                <v:shape id="Straight Arrow Connector 36" o:spid="_x0000_s1036" type="#_x0000_t32" style="position:absolute;left:33284;top:53248;width:4394;height:0;flip:y;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" strokecolor="black [3213]" strokeweight=".5pt">
                  <v:stroke endarrow="open" joinstyle="miter"/>
                </v:shape>
                <v:rect id="Rectangle 37" o:spid="_x0000_s1037" style="position:absolute;left:19568;top:51389;width:13798;height:4477;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" fillcolor="white [3201]" strokecolor="black [3213]" strokeweight="1pt">
                  <v:textbox>
                    <w:txbxContent>
                      <w:p w14:paraId="15D4DF2C" w14:textId="77777777" w:rsidR="00756AFD" w:rsidRPr="00CD71A3" w:rsidRDefault="00756AFD" w:rsidP="00756AFD">
                        <w:pPr>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Evaluasi</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Sediaan</w:t>
                        </w:r>
                        <w:proofErr w:type="spellEnd"/>
                      </w:p>
                    </w:txbxContent>
                  </v:textbox>
                </v:rect>
                <v:rect id="Rectangle 35" o:spid="_x0000_s1038" style="position:absolute;left:38404;top:48097;width:15669;height:9715;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" fillcolor="white [3201]" strokecolor="black [3213]" strokeweight="1pt">
                  <v:textbox>
                    <w:txbxContent>
                      <w:p w14:paraId="782380FC" w14:textId="77777777" w:rsidR="00CD71A3"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 xml:space="preserve">Uji </w:t>
                        </w:r>
                        <w:proofErr w:type="spellStart"/>
                        <w:r w:rsidRPr="00CD71A3">
                          <w:rPr>
                            <w:rFonts w:asciiTheme="majorBidi" w:hAnsiTheme="majorBidi" w:cstheme="majorBidi"/>
                            <w:bCs/>
                            <w:sz w:val="20"/>
                            <w:szCs w:val="24"/>
                            <w:lang w:val="en-US"/>
                          </w:rPr>
                          <w:t>Homogenitas</w:t>
                        </w:r>
                        <w:proofErr w:type="spellEnd"/>
                      </w:p>
                      <w:p w14:paraId="37D2583C" w14:textId="0518462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lang w:val="en-US"/>
                          </w:rPr>
                          <w:t>Uji pH</w:t>
                        </w:r>
                      </w:p>
                      <w:p w14:paraId="1B8FB5B7"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 xml:space="preserve">Uji </w:t>
                        </w:r>
                        <w:proofErr w:type="spellStart"/>
                        <w:r w:rsidRPr="00CD71A3">
                          <w:rPr>
                            <w:rFonts w:asciiTheme="majorBidi" w:hAnsiTheme="majorBidi" w:cstheme="majorBidi"/>
                            <w:bCs/>
                            <w:sz w:val="20"/>
                            <w:szCs w:val="24"/>
                          </w:rPr>
                          <w:t>Organoleptic</w:t>
                        </w:r>
                        <w:proofErr w:type="spellEnd"/>
                      </w:p>
                      <w:p w14:paraId="733ADEA1"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Uji Titik Leleh</w:t>
                        </w:r>
                      </w:p>
                      <w:p w14:paraId="347BCCB0"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Uji Antioksidan</w:t>
                        </w:r>
                      </w:p>
                      <w:p w14:paraId="0C683BB4" w14:textId="77777777" w:rsidR="00756AFD" w:rsidRPr="00CD71A3" w:rsidRDefault="00756AFD" w:rsidP="00CD71A3">
                        <w:pPr>
                          <w:pStyle w:val="ListParagraph"/>
                          <w:numPr>
                            <w:ilvl w:val="0"/>
                            <w:numId w:val="27"/>
                          </w:numPr>
                          <w:spacing w:line="240" w:lineRule="auto"/>
                          <w:jc w:val="both"/>
                          <w:rPr>
                            <w:rFonts w:asciiTheme="majorBidi" w:hAnsiTheme="majorBidi" w:cstheme="majorBidi"/>
                            <w:bCs/>
                            <w:sz w:val="20"/>
                            <w:szCs w:val="24"/>
                          </w:rPr>
                        </w:pPr>
                        <w:r w:rsidRPr="00CD71A3">
                          <w:rPr>
                            <w:rFonts w:asciiTheme="majorBidi" w:hAnsiTheme="majorBidi" w:cstheme="majorBidi"/>
                            <w:bCs/>
                            <w:sz w:val="20"/>
                            <w:szCs w:val="24"/>
                          </w:rPr>
                          <w:t>Uji Panelis</w:t>
                        </w:r>
                      </w:p>
                      <w:p w14:paraId="15C731F9" w14:textId="77777777" w:rsidR="00756AFD" w:rsidRPr="003A2FEC" w:rsidRDefault="00756AFD" w:rsidP="00756AFD">
                        <w:pPr>
                          <w:rPr>
                            <w:lang w:val="en-US"/>
                          </w:rPr>
                        </w:pPr>
                      </w:p>
                    </w:txbxContent>
                  </v:textbox>
                </v:rect>
                <v:shape id="Straight Arrow Connector 40" o:spid="_x0000_s1039" type="#_x0000_t32" style="position:absolute;left:26555;top:38404;width:0;height:3512;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" strokecolor="black [3213]" strokeweight=".5pt">
                  <v:stroke endarrow="open" joinstyle="miter"/>
                </v:shape>
                <v:shape id="Straight Arrow Connector 38" o:spid="_x0000_s1040" type="#_x0000_t32" style="position:absolute;left:26555;top:47183;width:0;height:3511;visibility:visible;mso-wrap-style:square" o:connectortype="straight"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" strokecolor="black [3213]" strokeweight=".5pt">
                  <v:stroke endarrow="open" joinstyle="miter"/>
                </v:shape>
                <v:rect id="Rectangle 49" o:spid="_x0000_s1041" style="position:absolute;top:365;width:13798;height:20670;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" fillcolor="white [3201]" strokecolor="black [3213]" strokeweight="1pt">
                  <v:textbox>
                    <w:txbxContent>
                      <w:p w14:paraId="77567B22" w14:textId="77777777" w:rsidR="005F5189" w:rsidRDefault="00756AFD" w:rsidP="00CD71A3">
                        <w:pPr>
                          <w:spacing w:line="240" w:lineRule="auto"/>
                          <w:jc w:val="center"/>
                          <w:rPr>
                            <w:rFonts w:ascii="Times New Roman" w:hAnsi="Times New Roman" w:cs="Times New Roman"/>
                            <w:sz w:val="20"/>
                            <w:lang w:val="en-US"/>
                          </w:rPr>
                        </w:pPr>
                        <w:proofErr w:type="spellStart"/>
                        <w:r w:rsidRPr="00756AFD">
                          <w:rPr>
                            <w:rFonts w:ascii="Times New Roman" w:hAnsi="Times New Roman" w:cs="Times New Roman"/>
                            <w:sz w:val="20"/>
                            <w:lang w:val="en-US"/>
                          </w:rPr>
                          <w:t>Bahan</w:t>
                        </w:r>
                        <w:proofErr w:type="spellEnd"/>
                        <w:r w:rsidRPr="00756AFD">
                          <w:rPr>
                            <w:rFonts w:ascii="Times New Roman" w:hAnsi="Times New Roman" w:cs="Times New Roman"/>
                            <w:sz w:val="20"/>
                            <w:lang w:val="en-US"/>
                          </w:rPr>
                          <w:t xml:space="preserve"> </w:t>
                        </w:r>
                        <w:proofErr w:type="spellStart"/>
                        <w:r w:rsidRPr="00756AFD">
                          <w:rPr>
                            <w:rFonts w:ascii="Times New Roman" w:hAnsi="Times New Roman" w:cs="Times New Roman"/>
                            <w:sz w:val="20"/>
                            <w:lang w:val="en-US"/>
                          </w:rPr>
                          <w:t>Penelitian</w:t>
                        </w:r>
                        <w:proofErr w:type="spellEnd"/>
                      </w:p>
                      <w:p w14:paraId="625A365A" w14:textId="224DB0D1" w:rsidR="00756AFD" w:rsidRPr="00756AFD" w:rsidRDefault="00756AFD" w:rsidP="00CD71A3">
                        <w:pPr>
                          <w:spacing w:line="240" w:lineRule="auto"/>
                          <w:jc w:val="center"/>
                          <w:rPr>
                            <w:rFonts w:ascii="Times New Roman" w:hAnsi="Times New Roman" w:cs="Times New Roman"/>
                            <w:sz w:val="20"/>
                            <w:lang w:val="en-US"/>
                          </w:rPr>
                        </w:pPr>
                        <w:proofErr w:type="spellStart"/>
                        <w:r>
                          <w:rPr>
                            <w:rFonts w:ascii="Times New Roman" w:hAnsi="Times New Roman" w:cs="Times New Roman"/>
                            <w:sz w:val="20"/>
                            <w:lang w:val="en-US"/>
                          </w:rPr>
                          <w:t>Ekstrak</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Rumput</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Laut</w:t>
                        </w:r>
                        <w:proofErr w:type="spellEnd"/>
                        <w:r>
                          <w:rPr>
                            <w:rFonts w:ascii="Times New Roman" w:hAnsi="Times New Roman" w:cs="Times New Roman"/>
                            <w:sz w:val="20"/>
                            <w:lang w:val="en-US"/>
                          </w:rPr>
                          <w:t xml:space="preserve"> (</w:t>
                        </w:r>
                        <w:proofErr w:type="spellStart"/>
                        <w:r>
                          <w:rPr>
                            <w:rFonts w:ascii="Times New Roman" w:hAnsi="Times New Roman" w:cs="Times New Roman"/>
                            <w:i/>
                            <w:sz w:val="20"/>
                            <w:lang w:val="en-US"/>
                          </w:rPr>
                          <w:t>Gracilaria</w:t>
                        </w:r>
                        <w:proofErr w:type="spellEnd"/>
                        <w:r>
                          <w:rPr>
                            <w:rFonts w:ascii="Times New Roman" w:hAnsi="Times New Roman" w:cs="Times New Roman"/>
                            <w:i/>
                            <w:sz w:val="20"/>
                            <w:lang w:val="en-US"/>
                          </w:rPr>
                          <w:t xml:space="preserve"> SP.</w:t>
                        </w:r>
                        <w:r>
                          <w:rPr>
                            <w:rFonts w:ascii="Times New Roman" w:hAnsi="Times New Roman" w:cs="Times New Roman"/>
                            <w:sz w:val="20"/>
                            <w:lang w:val="en-US"/>
                          </w:rPr>
                          <w:t>)</w:t>
                        </w:r>
                        <w:r w:rsidR="005F5189">
                          <w:rPr>
                            <w:rFonts w:ascii="Times New Roman" w:hAnsi="Times New Roman" w:cs="Times New Roman"/>
                            <w:sz w:val="20"/>
                            <w:lang w:val="en-US"/>
                          </w:rPr>
                          <w:t xml:space="preserve">, Candelilla Wax, Ceresin Wax, </w:t>
                        </w:r>
                        <w:proofErr w:type="spellStart"/>
                        <w:r w:rsidR="005F5189">
                          <w:rPr>
                            <w:rFonts w:ascii="Times New Roman" w:hAnsi="Times New Roman" w:cs="Times New Roman"/>
                            <w:sz w:val="20"/>
                            <w:lang w:val="en-US"/>
                          </w:rPr>
                          <w:t>Propilen</w:t>
                        </w:r>
                        <w:proofErr w:type="spellEnd"/>
                        <w:r w:rsidR="005F5189">
                          <w:rPr>
                            <w:rFonts w:ascii="Times New Roman" w:hAnsi="Times New Roman" w:cs="Times New Roman"/>
                            <w:sz w:val="20"/>
                            <w:lang w:val="en-US"/>
                          </w:rPr>
                          <w:t xml:space="preserve"> Glycol, </w:t>
                        </w:r>
                        <w:proofErr w:type="spellStart"/>
                        <w:r w:rsidR="005F5189">
                          <w:rPr>
                            <w:rFonts w:ascii="Times New Roman" w:hAnsi="Times New Roman" w:cs="Times New Roman"/>
                            <w:sz w:val="20"/>
                            <w:lang w:val="en-US"/>
                          </w:rPr>
                          <w:t>Salacos</w:t>
                        </w:r>
                        <w:proofErr w:type="spellEnd"/>
                        <w:r w:rsidR="005F5189">
                          <w:rPr>
                            <w:rFonts w:ascii="Times New Roman" w:hAnsi="Times New Roman" w:cs="Times New Roman"/>
                            <w:sz w:val="20"/>
                            <w:lang w:val="en-US"/>
                          </w:rPr>
                          <w:t xml:space="preserve">  99</w:t>
                        </w:r>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Cosmol</w:t>
                        </w:r>
                        <w:proofErr w:type="spellEnd"/>
                        <w:r w:rsidR="00DC1902">
                          <w:rPr>
                            <w:rFonts w:ascii="Times New Roman" w:hAnsi="Times New Roman" w:cs="Times New Roman"/>
                            <w:sz w:val="20"/>
                            <w:lang w:val="en-US"/>
                          </w:rPr>
                          <w:t xml:space="preserve"> 43 V, </w:t>
                        </w:r>
                        <w:proofErr w:type="spellStart"/>
                        <w:r w:rsidR="00DC1902">
                          <w:rPr>
                            <w:rFonts w:ascii="Times New Roman" w:hAnsi="Times New Roman" w:cs="Times New Roman"/>
                            <w:sz w:val="20"/>
                            <w:lang w:val="en-US"/>
                          </w:rPr>
                          <w:t>Cosmo</w:t>
                        </w:r>
                        <w:r w:rsidR="005F5189">
                          <w:rPr>
                            <w:rFonts w:ascii="Times New Roman" w:hAnsi="Times New Roman" w:cs="Times New Roman"/>
                            <w:sz w:val="20"/>
                            <w:lang w:val="en-US"/>
                          </w:rPr>
                          <w:t>l</w:t>
                        </w:r>
                        <w:proofErr w:type="spellEnd"/>
                        <w:r w:rsidR="005F5189">
                          <w:rPr>
                            <w:rFonts w:ascii="Times New Roman" w:hAnsi="Times New Roman" w:cs="Times New Roman"/>
                            <w:sz w:val="20"/>
                            <w:lang w:val="en-US"/>
                          </w:rPr>
                          <w:t xml:space="preserve"> 222, </w:t>
                        </w:r>
                        <w:proofErr w:type="spellStart"/>
                        <w:r w:rsidR="005F5189">
                          <w:rPr>
                            <w:rFonts w:ascii="Times New Roman" w:hAnsi="Times New Roman" w:cs="Times New Roman"/>
                            <w:sz w:val="20"/>
                            <w:lang w:val="en-US"/>
                          </w:rPr>
                          <w:t>Euxyl</w:t>
                        </w:r>
                        <w:proofErr w:type="spellEnd"/>
                        <w:r w:rsidR="005F5189">
                          <w:rPr>
                            <w:rFonts w:ascii="Times New Roman" w:hAnsi="Times New Roman" w:cs="Times New Roman"/>
                            <w:sz w:val="20"/>
                            <w:lang w:val="en-US"/>
                          </w:rPr>
                          <w:t xml:space="preserve"> PE 9010, Flavor Vanilla, </w:t>
                        </w:r>
                        <w:proofErr w:type="spellStart"/>
                        <w:r w:rsidR="005F5189">
                          <w:rPr>
                            <w:rFonts w:ascii="Times New Roman" w:hAnsi="Times New Roman" w:cs="Times New Roman"/>
                            <w:sz w:val="20"/>
                            <w:lang w:val="en-US"/>
                          </w:rPr>
                          <w:t>Pewarna</w:t>
                        </w:r>
                        <w:proofErr w:type="spellEnd"/>
                        <w:r w:rsidR="005F5189">
                          <w:rPr>
                            <w:rFonts w:ascii="Times New Roman" w:hAnsi="Times New Roman" w:cs="Times New Roman"/>
                            <w:sz w:val="20"/>
                            <w:lang w:val="en-US"/>
                          </w:rPr>
                          <w:t>, Vit C, dan DPPH (1,1-Difenil-2-Pikilhidrazil).</w:t>
                        </w:r>
                      </w:p>
                    </w:txbxContent>
                  </v:textbox>
                </v:rect>
                <v:rect id="Rectangle 50" o:spid="_x0000_s1042" style="position:absolute;left:40050;width:13799;height:20669;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" fillcolor="white [3201]" strokecolor="black [3213]" strokeweight="1pt">
                  <v:textbox>
                    <w:txbxContent>
                      <w:p w14:paraId="0FEB7A45" w14:textId="52341863" w:rsidR="00756AFD" w:rsidRDefault="00756AFD" w:rsidP="00CD71A3">
                        <w:pPr>
                          <w:spacing w:line="240" w:lineRule="auto"/>
                          <w:jc w:val="center"/>
                          <w:rPr>
                            <w:rFonts w:ascii="Times New Roman" w:hAnsi="Times New Roman" w:cs="Times New Roman"/>
                            <w:sz w:val="20"/>
                            <w:lang w:val="en-US"/>
                          </w:rPr>
                        </w:pPr>
                        <w:r w:rsidRPr="00756AFD">
                          <w:rPr>
                            <w:rFonts w:ascii="Times New Roman" w:hAnsi="Times New Roman" w:cs="Times New Roman"/>
                            <w:sz w:val="20"/>
                            <w:lang w:val="en-US"/>
                          </w:rPr>
                          <w:t xml:space="preserve">Alat </w:t>
                        </w:r>
                        <w:proofErr w:type="spellStart"/>
                        <w:r w:rsidRPr="00756AFD">
                          <w:rPr>
                            <w:rFonts w:ascii="Times New Roman" w:hAnsi="Times New Roman" w:cs="Times New Roman"/>
                            <w:sz w:val="20"/>
                            <w:lang w:val="en-US"/>
                          </w:rPr>
                          <w:t>Penelitian</w:t>
                        </w:r>
                        <w:proofErr w:type="spellEnd"/>
                      </w:p>
                      <w:p w14:paraId="1DB98CE9" w14:textId="2EF71E5A" w:rsidR="005F5189" w:rsidRPr="00756AFD" w:rsidRDefault="005F5189" w:rsidP="00CD71A3">
                        <w:pPr>
                          <w:spacing w:line="240" w:lineRule="auto"/>
                          <w:jc w:val="center"/>
                          <w:rPr>
                            <w:rFonts w:ascii="Times New Roman" w:hAnsi="Times New Roman" w:cs="Times New Roman"/>
                            <w:sz w:val="20"/>
                            <w:lang w:val="en-US"/>
                          </w:rPr>
                        </w:pPr>
                        <w:r w:rsidRPr="00DC1902">
                          <w:rPr>
                            <w:rFonts w:ascii="Times New Roman" w:hAnsi="Times New Roman" w:cs="Times New Roman"/>
                            <w:i/>
                            <w:sz w:val="20"/>
                            <w:lang w:val="en-US"/>
                          </w:rPr>
                          <w:t>Beaker Glass</w:t>
                        </w:r>
                        <w:r>
                          <w:rPr>
                            <w:rFonts w:ascii="Times New Roman" w:hAnsi="Times New Roman" w:cs="Times New Roman"/>
                            <w:sz w:val="20"/>
                            <w:lang w:val="en-US"/>
                          </w:rPr>
                          <w:t xml:space="preserve">, </w:t>
                        </w:r>
                        <w:proofErr w:type="spellStart"/>
                        <w:r>
                          <w:rPr>
                            <w:rFonts w:ascii="Times New Roman" w:hAnsi="Times New Roman" w:cs="Times New Roman"/>
                            <w:sz w:val="20"/>
                            <w:lang w:val="en-US"/>
                          </w:rPr>
                          <w:t>Bejana</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Maserasi</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Cawan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Porselin</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Corong</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Kaca,</w:t>
                        </w:r>
                        <w:r w:rsidR="00A93169" w:rsidRPr="00A93169">
                          <w:rPr>
                            <w:rFonts w:ascii="Times New Roman" w:hAnsi="Times New Roman" w:cs="Times New Roman"/>
                            <w:i/>
                            <w:sz w:val="20"/>
                            <w:lang w:val="en-US"/>
                          </w:rPr>
                          <w:t>Molding</w:t>
                        </w:r>
                        <w:proofErr w:type="spellEnd"/>
                        <w:r w:rsidR="00A93169">
                          <w:rPr>
                            <w:rFonts w:ascii="Times New Roman" w:hAnsi="Times New Roman" w:cs="Times New Roman"/>
                            <w:sz w:val="20"/>
                            <w:lang w:val="en-US"/>
                          </w:rPr>
                          <w:t>,</w:t>
                        </w:r>
                        <w:r>
                          <w:rPr>
                            <w:rFonts w:ascii="Times New Roman" w:hAnsi="Times New Roman" w:cs="Times New Roman"/>
                            <w:sz w:val="20"/>
                            <w:lang w:val="en-US"/>
                          </w:rPr>
                          <w:t xml:space="preserve"> </w:t>
                        </w:r>
                        <w:proofErr w:type="spellStart"/>
                        <w:r>
                          <w:rPr>
                            <w:rFonts w:ascii="Times New Roman" w:hAnsi="Times New Roman" w:cs="Times New Roman"/>
                            <w:sz w:val="20"/>
                            <w:lang w:val="en-US"/>
                          </w:rPr>
                          <w:t>Gelas</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Ukur</w:t>
                        </w:r>
                        <w:proofErr w:type="spellEnd"/>
                        <w:r>
                          <w:rPr>
                            <w:rFonts w:ascii="Times New Roman" w:hAnsi="Times New Roman" w:cs="Times New Roman"/>
                            <w:sz w:val="20"/>
                            <w:lang w:val="en-US"/>
                          </w:rPr>
                          <w:t xml:space="preserve">, </w:t>
                        </w:r>
                        <w:proofErr w:type="spellStart"/>
                        <w:r>
                          <w:rPr>
                            <w:rFonts w:ascii="Times New Roman" w:hAnsi="Times New Roman" w:cs="Times New Roman"/>
                            <w:sz w:val="20"/>
                            <w:lang w:val="en-US"/>
                          </w:rPr>
                          <w:t>K</w:t>
                        </w:r>
                        <w:r w:rsidR="00DC1902">
                          <w:rPr>
                            <w:rFonts w:ascii="Times New Roman" w:hAnsi="Times New Roman" w:cs="Times New Roman"/>
                            <w:sz w:val="20"/>
                            <w:lang w:val="en-US"/>
                          </w:rPr>
                          <w:t>aca</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Objek</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Neraca</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Analitik</w:t>
                        </w:r>
                        <w:proofErr w:type="spellEnd"/>
                        <w:r w:rsidR="00DC1902">
                          <w:rPr>
                            <w:rFonts w:ascii="Times New Roman" w:hAnsi="Times New Roman" w:cs="Times New Roman"/>
                            <w:sz w:val="20"/>
                            <w:lang w:val="en-US"/>
                          </w:rPr>
                          <w:t>, Pipet Tetes,</w:t>
                        </w:r>
                        <w:r w:rsidR="00A93169">
                          <w:rPr>
                            <w:rFonts w:ascii="Times New Roman" w:hAnsi="Times New Roman" w:cs="Times New Roman"/>
                            <w:sz w:val="20"/>
                            <w:lang w:val="en-US"/>
                          </w:rPr>
                          <w:t xml:space="preserve"> pH </w:t>
                        </w:r>
                        <w:proofErr w:type="spellStart"/>
                        <w:r w:rsidR="00A93169">
                          <w:rPr>
                            <w:rFonts w:ascii="Times New Roman" w:hAnsi="Times New Roman" w:cs="Times New Roman"/>
                            <w:sz w:val="20"/>
                            <w:lang w:val="en-US"/>
                          </w:rPr>
                          <w:t>Indikator</w:t>
                        </w:r>
                        <w:proofErr w:type="spellEnd"/>
                        <w:r w:rsidR="00A93169">
                          <w:rPr>
                            <w:rFonts w:ascii="Times New Roman" w:hAnsi="Times New Roman" w:cs="Times New Roman"/>
                            <w:sz w:val="20"/>
                            <w:lang w:val="en-US"/>
                          </w:rPr>
                          <w:t xml:space="preserve">, </w:t>
                        </w:r>
                        <w:r w:rsidR="00DC1902">
                          <w:rPr>
                            <w:rFonts w:ascii="Times New Roman" w:hAnsi="Times New Roman" w:cs="Times New Roman"/>
                            <w:sz w:val="20"/>
                            <w:lang w:val="en-US"/>
                          </w:rPr>
                          <w:t xml:space="preserve">Spatula, </w:t>
                        </w:r>
                        <w:proofErr w:type="spellStart"/>
                        <w:r w:rsidR="00DC1902" w:rsidRPr="00DC1902">
                          <w:rPr>
                            <w:rFonts w:ascii="Times New Roman" w:hAnsi="Times New Roman" w:cs="Times New Roman"/>
                            <w:i/>
                            <w:sz w:val="20"/>
                            <w:lang w:val="en-US"/>
                          </w:rPr>
                          <w:t>Vacum</w:t>
                        </w:r>
                        <w:proofErr w:type="spellEnd"/>
                        <w:r w:rsidR="00DC1902" w:rsidRPr="00DC1902">
                          <w:rPr>
                            <w:rFonts w:ascii="Times New Roman" w:hAnsi="Times New Roman" w:cs="Times New Roman"/>
                            <w:i/>
                            <w:sz w:val="20"/>
                            <w:lang w:val="en-US"/>
                          </w:rPr>
                          <w:t xml:space="preserve"> Rotary Evaporator</w:t>
                        </w:r>
                        <w:r w:rsidR="00DC1902">
                          <w:rPr>
                            <w:rFonts w:ascii="Times New Roman" w:hAnsi="Times New Roman" w:cs="Times New Roman"/>
                            <w:sz w:val="20"/>
                            <w:lang w:val="en-US"/>
                          </w:rPr>
                          <w:t xml:space="preserve">, </w:t>
                        </w:r>
                        <w:proofErr w:type="spellStart"/>
                        <w:r w:rsidR="00DC1902" w:rsidRPr="00DC1902">
                          <w:rPr>
                            <w:rFonts w:ascii="Times New Roman" w:hAnsi="Times New Roman" w:cs="Times New Roman"/>
                            <w:i/>
                            <w:sz w:val="20"/>
                            <w:lang w:val="en-US"/>
                          </w:rPr>
                          <w:t>Waterbath</w:t>
                        </w:r>
                        <w:proofErr w:type="spellEnd"/>
                        <w:r w:rsidR="00DC1902">
                          <w:rPr>
                            <w:rFonts w:ascii="Times New Roman" w:hAnsi="Times New Roman" w:cs="Times New Roman"/>
                            <w:sz w:val="20"/>
                            <w:lang w:val="en-US"/>
                          </w:rPr>
                          <w:t xml:space="preserve">, </w:t>
                        </w:r>
                        <w:proofErr w:type="spellStart"/>
                        <w:r w:rsidR="00DC1902">
                          <w:rPr>
                            <w:rFonts w:ascii="Times New Roman" w:hAnsi="Times New Roman" w:cs="Times New Roman"/>
                            <w:sz w:val="20"/>
                            <w:lang w:val="en-US"/>
                          </w:rPr>
                          <w:t>Spektrofotometri</w:t>
                        </w:r>
                        <w:proofErr w:type="spellEnd"/>
                        <w:r w:rsidR="00DC1902">
                          <w:rPr>
                            <w:rFonts w:ascii="Times New Roman" w:hAnsi="Times New Roman" w:cs="Times New Roman"/>
                            <w:sz w:val="20"/>
                            <w:lang w:val="en-US"/>
                          </w:rPr>
                          <w:t xml:space="preserve"> UV-VIS. </w:t>
                        </w:r>
                      </w:p>
                    </w:txbxContent>
                  </v:textbox>
                </v:rect>
                <v:rect id="Rectangle 51" o:spid="_x0000_s1043" style="position:absolute;left:19568;width:13798;height:4476;visibility:visible;mso-wrap-style:square;v-text-anchor:middl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" fillcolor="white [3201]" strokecolor="black [3213]" strokeweight="1pt">
                  <v:textbox>
                    <w:txbxContent>
                      <w:p w14:paraId="085E3105" w14:textId="0DA05241" w:rsidR="00CD71A3" w:rsidRPr="00CD71A3" w:rsidRDefault="00CD71A3" w:rsidP="00CD71A3">
                        <w:pPr>
                          <w:spacing w:line="240" w:lineRule="auto"/>
                          <w:jc w:val="center"/>
                          <w:rPr>
                            <w:rFonts w:ascii="Times New Roman" w:hAnsi="Times New Roman" w:cs="Times New Roman"/>
                            <w:sz w:val="20"/>
                            <w:lang w:val="en-US"/>
                          </w:rPr>
                        </w:pPr>
                        <w:proofErr w:type="spellStart"/>
                        <w:r w:rsidRPr="00CD71A3">
                          <w:rPr>
                            <w:rFonts w:ascii="Times New Roman" w:hAnsi="Times New Roman" w:cs="Times New Roman"/>
                            <w:sz w:val="20"/>
                            <w:lang w:val="en-US"/>
                          </w:rPr>
                          <w:t>Pengumpulan</w:t>
                        </w:r>
                        <w:proofErr w:type="spellEnd"/>
                        <w:r w:rsidRPr="00CD71A3">
                          <w:rPr>
                            <w:rFonts w:ascii="Times New Roman" w:hAnsi="Times New Roman" w:cs="Times New Roman"/>
                            <w:sz w:val="20"/>
                            <w:lang w:val="en-US"/>
                          </w:rPr>
                          <w:t xml:space="preserve"> </w:t>
                        </w:r>
                        <w:proofErr w:type="spellStart"/>
                        <w:r w:rsidRPr="00CD71A3">
                          <w:rPr>
                            <w:rFonts w:ascii="Times New Roman" w:hAnsi="Times New Roman" w:cs="Times New Roman"/>
                            <w:sz w:val="20"/>
                            <w:lang w:val="en-US"/>
                          </w:rPr>
                          <w:t>Tanaman</w:t>
                        </w:r>
                        <w:proofErr w:type="spellEnd"/>
                      </w:p>
                    </w:txbxContent>
                  </v:textbox>
                </v:rect>
              </v:group>
            </w:pict>
          </mc:Fallback>
        </mc:AlternateContent>
      </w:r>
    </w:p>
    <w:p w14:paraId="709B7A81" w14:textId="11D332C7" w:rsidR="00756AFD" w:rsidRPr="000E0E56" w:rsidRDefault="00756AFD" w:rsidP="00CD71A3">
      <w:pPr>
        <w:spacing w:line="240" w:lineRule="auto"/>
        <w:rPr>
          <w:rFonts w:asciiTheme="majorBidi" w:hAnsiTheme="majorBidi" w:cstheme="majorBidi"/>
          <w:b/>
          <w:bCs/>
          <w:sz w:val="24"/>
          <w:szCs w:val="24"/>
          <w:lang w:val="en-US"/>
        </w:rPr>
      </w:pPr>
    </w:p>
    <w:p w14:paraId="20F11B41" w14:textId="77777777" w:rsidR="00646ACF" w:rsidRDefault="00646ACF" w:rsidP="00646ACF">
      <w:pPr>
        <w:spacing w:line="240" w:lineRule="auto"/>
        <w:rPr>
          <w:rFonts w:asciiTheme="majorBidi" w:hAnsiTheme="majorBidi" w:cstheme="majorBidi"/>
          <w:b/>
          <w:bCs/>
          <w:sz w:val="24"/>
          <w:szCs w:val="24"/>
        </w:rPr>
      </w:pPr>
    </w:p>
    <w:p w14:paraId="4A2944CE" w14:textId="77777777" w:rsidR="00646ACF" w:rsidRDefault="00646ACF" w:rsidP="00646ACF">
      <w:pPr>
        <w:spacing w:line="240" w:lineRule="auto"/>
        <w:rPr>
          <w:rFonts w:asciiTheme="majorBidi" w:hAnsiTheme="majorBidi" w:cstheme="majorBidi"/>
          <w:b/>
          <w:bCs/>
          <w:sz w:val="24"/>
          <w:szCs w:val="24"/>
        </w:rPr>
      </w:pPr>
    </w:p>
    <w:p w14:paraId="62D692D5" w14:textId="77777777" w:rsidR="00646ACF" w:rsidRDefault="00646ACF" w:rsidP="00646ACF">
      <w:pPr>
        <w:spacing w:line="240" w:lineRule="auto"/>
        <w:rPr>
          <w:rFonts w:asciiTheme="majorBidi" w:hAnsiTheme="majorBidi" w:cstheme="majorBidi"/>
          <w:b/>
          <w:bCs/>
          <w:sz w:val="24"/>
          <w:szCs w:val="24"/>
        </w:rPr>
      </w:pPr>
    </w:p>
    <w:p w14:paraId="12E79CDD" w14:textId="77777777" w:rsidR="00646ACF" w:rsidRDefault="00646ACF" w:rsidP="00646ACF">
      <w:pPr>
        <w:spacing w:line="240" w:lineRule="auto"/>
        <w:rPr>
          <w:rFonts w:asciiTheme="majorBidi" w:hAnsiTheme="majorBidi" w:cstheme="majorBidi"/>
          <w:b/>
          <w:bCs/>
          <w:sz w:val="24"/>
          <w:szCs w:val="24"/>
        </w:rPr>
      </w:pPr>
    </w:p>
    <w:p w14:paraId="01397AC2" w14:textId="77777777" w:rsidR="00646ACF" w:rsidRDefault="00646ACF" w:rsidP="00646ACF">
      <w:pPr>
        <w:spacing w:line="240" w:lineRule="auto"/>
        <w:rPr>
          <w:rFonts w:asciiTheme="majorBidi" w:hAnsiTheme="majorBidi" w:cstheme="majorBidi"/>
          <w:b/>
          <w:bCs/>
          <w:sz w:val="24"/>
          <w:szCs w:val="24"/>
        </w:rPr>
      </w:pPr>
    </w:p>
    <w:p w14:paraId="17D47D0F" w14:textId="77777777" w:rsidR="00646ACF" w:rsidRDefault="00646ACF" w:rsidP="00646ACF">
      <w:pPr>
        <w:spacing w:line="240" w:lineRule="auto"/>
        <w:rPr>
          <w:rFonts w:asciiTheme="majorBidi" w:hAnsiTheme="majorBidi" w:cstheme="majorBidi"/>
          <w:b/>
          <w:bCs/>
          <w:sz w:val="24"/>
          <w:szCs w:val="24"/>
        </w:rPr>
      </w:pPr>
    </w:p>
    <w:p w14:paraId="01152FED" w14:textId="77777777" w:rsidR="00646ACF" w:rsidRDefault="00646ACF" w:rsidP="00646ACF">
      <w:pPr>
        <w:spacing w:line="240" w:lineRule="auto"/>
        <w:rPr>
          <w:rFonts w:asciiTheme="majorBidi" w:hAnsiTheme="majorBidi" w:cstheme="majorBidi"/>
          <w:b/>
          <w:bCs/>
          <w:sz w:val="24"/>
          <w:szCs w:val="24"/>
        </w:rPr>
      </w:pPr>
    </w:p>
    <w:p w14:paraId="2F0C5EC5" w14:textId="77777777" w:rsidR="00646ACF" w:rsidRDefault="00646ACF" w:rsidP="00646ACF">
      <w:pPr>
        <w:spacing w:line="240" w:lineRule="auto"/>
        <w:rPr>
          <w:rFonts w:asciiTheme="majorBidi" w:hAnsiTheme="majorBidi" w:cstheme="majorBidi"/>
          <w:b/>
          <w:bCs/>
          <w:sz w:val="24"/>
          <w:szCs w:val="24"/>
        </w:rPr>
      </w:pPr>
    </w:p>
    <w:p w14:paraId="77594CA7" w14:textId="77777777" w:rsidR="00646ACF" w:rsidRDefault="00646ACF" w:rsidP="00646ACF">
      <w:pPr>
        <w:spacing w:line="240" w:lineRule="auto"/>
        <w:rPr>
          <w:rFonts w:asciiTheme="majorBidi" w:hAnsiTheme="majorBidi" w:cstheme="majorBidi"/>
          <w:b/>
          <w:bCs/>
          <w:sz w:val="24"/>
          <w:szCs w:val="24"/>
        </w:rPr>
      </w:pPr>
    </w:p>
    <w:p w14:paraId="23D778DF" w14:textId="77777777" w:rsidR="00646ACF" w:rsidRDefault="00646ACF" w:rsidP="00646ACF">
      <w:pPr>
        <w:spacing w:line="240" w:lineRule="auto"/>
        <w:rPr>
          <w:rFonts w:asciiTheme="majorBidi" w:hAnsiTheme="majorBidi" w:cstheme="majorBidi"/>
          <w:b/>
          <w:bCs/>
          <w:sz w:val="24"/>
          <w:szCs w:val="24"/>
        </w:rPr>
      </w:pPr>
    </w:p>
    <w:p w14:paraId="15D42BA9" w14:textId="77777777" w:rsidR="00646ACF" w:rsidRDefault="00646ACF" w:rsidP="00646ACF">
      <w:pPr>
        <w:spacing w:line="240" w:lineRule="auto"/>
        <w:rPr>
          <w:rFonts w:asciiTheme="majorBidi" w:hAnsiTheme="majorBidi" w:cstheme="majorBidi"/>
          <w:b/>
          <w:bCs/>
          <w:sz w:val="24"/>
          <w:szCs w:val="24"/>
        </w:rPr>
      </w:pPr>
    </w:p>
    <w:p w14:paraId="788D9550" w14:textId="77777777" w:rsidR="00646ACF" w:rsidRDefault="00646ACF" w:rsidP="00646ACF">
      <w:pPr>
        <w:spacing w:line="240" w:lineRule="auto"/>
        <w:rPr>
          <w:rFonts w:asciiTheme="majorBidi" w:hAnsiTheme="majorBidi" w:cstheme="majorBidi"/>
          <w:b/>
          <w:bCs/>
          <w:sz w:val="24"/>
          <w:szCs w:val="24"/>
        </w:rPr>
      </w:pPr>
    </w:p>
    <w:p w14:paraId="7E0434FD" w14:textId="77777777" w:rsidR="00646ACF" w:rsidRDefault="00646ACF" w:rsidP="00646ACF">
      <w:pPr>
        <w:spacing w:line="240" w:lineRule="auto"/>
        <w:rPr>
          <w:rFonts w:asciiTheme="majorBidi" w:hAnsiTheme="majorBidi" w:cstheme="majorBidi"/>
          <w:b/>
          <w:bCs/>
          <w:sz w:val="24"/>
          <w:szCs w:val="24"/>
        </w:rPr>
      </w:pPr>
    </w:p>
    <w:p w14:paraId="6344DCF9" w14:textId="77777777" w:rsidR="00646ACF" w:rsidRDefault="00646ACF" w:rsidP="00646ACF">
      <w:pPr>
        <w:spacing w:line="240" w:lineRule="auto"/>
        <w:rPr>
          <w:rFonts w:asciiTheme="majorBidi" w:hAnsiTheme="majorBidi" w:cstheme="majorBidi"/>
          <w:b/>
          <w:bCs/>
          <w:sz w:val="24"/>
          <w:szCs w:val="24"/>
        </w:rPr>
      </w:pPr>
    </w:p>
    <w:p w14:paraId="5BC7D63D" w14:textId="77777777" w:rsidR="00646ACF" w:rsidRDefault="00646ACF" w:rsidP="00646ACF">
      <w:pPr>
        <w:spacing w:line="240" w:lineRule="auto"/>
        <w:rPr>
          <w:rFonts w:asciiTheme="majorBidi" w:hAnsiTheme="majorBidi" w:cstheme="majorBidi"/>
          <w:b/>
          <w:bCs/>
          <w:sz w:val="24"/>
          <w:szCs w:val="24"/>
        </w:rPr>
      </w:pPr>
    </w:p>
    <w:p w14:paraId="793896F2" w14:textId="77777777" w:rsidR="00646ACF" w:rsidRDefault="00646ACF" w:rsidP="00646ACF">
      <w:pPr>
        <w:spacing w:line="240" w:lineRule="auto"/>
        <w:rPr>
          <w:rFonts w:asciiTheme="majorBidi" w:hAnsiTheme="majorBidi" w:cstheme="majorBidi"/>
          <w:b/>
          <w:bCs/>
          <w:sz w:val="24"/>
          <w:szCs w:val="24"/>
        </w:rPr>
      </w:pPr>
    </w:p>
    <w:p w14:paraId="26CB3239" w14:textId="77777777" w:rsidR="00646ACF" w:rsidRDefault="00646ACF" w:rsidP="00646ACF">
      <w:pPr>
        <w:spacing w:line="240" w:lineRule="auto"/>
        <w:rPr>
          <w:rFonts w:asciiTheme="majorBidi" w:hAnsiTheme="majorBidi" w:cstheme="majorBidi"/>
          <w:b/>
          <w:bCs/>
          <w:sz w:val="24"/>
          <w:szCs w:val="24"/>
        </w:rPr>
      </w:pPr>
    </w:p>
    <w:p w14:paraId="60B00207" w14:textId="77777777" w:rsidR="00646ACF" w:rsidRDefault="00646ACF" w:rsidP="00646ACF">
      <w:pPr>
        <w:spacing w:line="240" w:lineRule="auto"/>
        <w:rPr>
          <w:rFonts w:asciiTheme="majorBidi" w:hAnsiTheme="majorBidi" w:cstheme="majorBidi"/>
          <w:b/>
          <w:bCs/>
          <w:sz w:val="24"/>
          <w:szCs w:val="24"/>
        </w:rPr>
      </w:pPr>
    </w:p>
    <w:p w14:paraId="5D2D90C6" w14:textId="77777777" w:rsidR="00646ACF" w:rsidRDefault="00646ACF" w:rsidP="00646ACF">
      <w:pPr>
        <w:spacing w:line="240" w:lineRule="auto"/>
        <w:rPr>
          <w:rFonts w:asciiTheme="majorBidi" w:hAnsiTheme="majorBidi" w:cstheme="majorBidi"/>
          <w:b/>
          <w:bCs/>
          <w:sz w:val="24"/>
          <w:szCs w:val="24"/>
        </w:rPr>
      </w:pPr>
    </w:p>
    <w:p w14:paraId="097E698E" w14:textId="77777777" w:rsidR="00646ACF" w:rsidRDefault="00646ACF" w:rsidP="00646ACF">
      <w:pPr>
        <w:spacing w:line="240" w:lineRule="auto"/>
        <w:rPr>
          <w:rFonts w:asciiTheme="majorBidi" w:hAnsiTheme="majorBidi" w:cstheme="majorBidi"/>
          <w:b/>
          <w:bCs/>
          <w:sz w:val="24"/>
          <w:szCs w:val="24"/>
        </w:rPr>
      </w:pPr>
    </w:p>
    <w:p w14:paraId="18EFD68C" w14:textId="3817F0D2" w:rsidR="00646ACF" w:rsidRPr="00646ACF" w:rsidRDefault="00646ACF" w:rsidP="00646ACF">
      <w:pPr>
        <w:spacing w:line="240" w:lineRule="auto"/>
        <w:jc w:val="center"/>
        <w:rPr>
          <w:rFonts w:asciiTheme="majorBidi" w:hAnsiTheme="majorBidi" w:cstheme="majorBidi"/>
          <w:b/>
          <w:bCs/>
          <w:sz w:val="24"/>
          <w:szCs w:val="24"/>
          <w:lang w:val="en-US"/>
        </w:rPr>
        <w:sectPr w:rsidR="00646ACF" w:rsidRPr="00646ACF" w:rsidSect="00CD71A3">
          <w:type w:val="continuous"/>
          <w:pgSz w:w="11906" w:h="16838"/>
          <w:pgMar w:top="1418" w:right="1418" w:bottom="1418" w:left="1418" w:header="709" w:footer="709" w:gutter="0"/>
          <w:cols w:space="482"/>
          <w:docGrid w:linePitch="360"/>
        </w:sectPr>
      </w:pPr>
      <w:r>
        <w:rPr>
          <w:rFonts w:asciiTheme="majorBidi" w:hAnsiTheme="majorBidi" w:cstheme="majorBidi"/>
          <w:b/>
          <w:bCs/>
          <w:sz w:val="20"/>
          <w:szCs w:val="20"/>
          <w:lang w:val="en-US"/>
        </w:rPr>
        <w:t xml:space="preserve">Gambar 1. Bagan </w:t>
      </w:r>
      <w:proofErr w:type="spellStart"/>
      <w:r>
        <w:rPr>
          <w:rFonts w:asciiTheme="majorBidi" w:hAnsiTheme="majorBidi" w:cstheme="majorBidi"/>
          <w:b/>
          <w:bCs/>
          <w:sz w:val="20"/>
          <w:szCs w:val="20"/>
          <w:lang w:val="en-US"/>
        </w:rPr>
        <w:t>Metodologi</w:t>
      </w:r>
      <w:proofErr w:type="spellEnd"/>
      <w:r>
        <w:rPr>
          <w:rFonts w:asciiTheme="majorBidi" w:hAnsiTheme="majorBidi" w:cstheme="majorBidi"/>
          <w:b/>
          <w:bCs/>
          <w:sz w:val="20"/>
          <w:szCs w:val="20"/>
          <w:lang w:val="en-US"/>
        </w:rPr>
        <w:t xml:space="preserve"> </w:t>
      </w:r>
      <w:proofErr w:type="spellStart"/>
      <w:r>
        <w:rPr>
          <w:rFonts w:asciiTheme="majorBidi" w:hAnsiTheme="majorBidi" w:cstheme="majorBidi"/>
          <w:b/>
          <w:bCs/>
          <w:sz w:val="20"/>
          <w:szCs w:val="20"/>
          <w:lang w:val="en-US"/>
        </w:rPr>
        <w:t>Penelitian</w:t>
      </w:r>
      <w:proofErr w:type="spellEnd"/>
    </w:p>
    <w:p w14:paraId="021CBE7B" w14:textId="60402C49" w:rsidR="00756AFD" w:rsidRPr="007D5A28" w:rsidRDefault="00756AFD" w:rsidP="00646ACF">
      <w:pPr>
        <w:spacing w:line="240" w:lineRule="auto"/>
        <w:jc w:val="both"/>
        <w:rPr>
          <w:rFonts w:asciiTheme="majorBidi" w:hAnsiTheme="majorBidi" w:cstheme="majorBidi"/>
          <w:sz w:val="20"/>
          <w:szCs w:val="20"/>
          <w:lang w:val="en-US"/>
        </w:rPr>
      </w:pPr>
    </w:p>
    <w:p w14:paraId="4DEB1C3C" w14:textId="414A99A3" w:rsidR="00722EB7" w:rsidRPr="005E32CB" w:rsidRDefault="00722EB7" w:rsidP="005E32CB">
      <w:pPr>
        <w:rPr>
          <w:rFonts w:ascii="Times New Roman" w:hAnsi="Times New Roman" w:cs="Times New Roman"/>
          <w:b/>
          <w:bCs/>
          <w:sz w:val="20"/>
          <w:szCs w:val="20"/>
          <w:lang w:val="en-US"/>
        </w:rPr>
      </w:pPr>
      <w:r w:rsidRPr="005E32CB">
        <w:rPr>
          <w:rFonts w:ascii="Times New Roman" w:hAnsi="Times New Roman" w:cs="Times New Roman"/>
          <w:b/>
          <w:bCs/>
          <w:sz w:val="20"/>
          <w:szCs w:val="20"/>
          <w:lang w:val="en-US"/>
        </w:rPr>
        <w:t xml:space="preserve">Hasil dan </w:t>
      </w:r>
      <w:proofErr w:type="spellStart"/>
      <w:r w:rsidRPr="005E32CB">
        <w:rPr>
          <w:rFonts w:ascii="Times New Roman" w:hAnsi="Times New Roman" w:cs="Times New Roman"/>
          <w:b/>
          <w:bCs/>
          <w:sz w:val="20"/>
          <w:szCs w:val="20"/>
          <w:lang w:val="en-US"/>
        </w:rPr>
        <w:t>Pembahsan</w:t>
      </w:r>
      <w:proofErr w:type="spellEnd"/>
    </w:p>
    <w:p w14:paraId="0598329C" w14:textId="77777777" w:rsidR="00722EB7" w:rsidRPr="005E32CB" w:rsidRDefault="00722EB7" w:rsidP="00722EB7">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t>Pengumpulan Tanaman</w:t>
      </w:r>
    </w:p>
    <w:p w14:paraId="3ADA4198" w14:textId="41DF0AE0" w:rsidR="00722EB7" w:rsidRPr="005E32CB" w:rsidRDefault="00722EB7" w:rsidP="004114A5">
      <w:pPr>
        <w:pStyle w:val="ListParagraph"/>
        <w:spacing w:line="240" w:lineRule="auto"/>
        <w:ind w:left="0" w:firstLine="426"/>
        <w:jc w:val="both"/>
        <w:rPr>
          <w:rFonts w:ascii="Times New Roman" w:hAnsi="Times New Roman" w:cs="Times New Roman"/>
          <w:sz w:val="20"/>
          <w:szCs w:val="20"/>
        </w:rPr>
      </w:pPr>
      <w:r w:rsidRPr="005E32CB">
        <w:rPr>
          <w:rFonts w:ascii="Times New Roman" w:hAnsi="Times New Roman" w:cs="Times New Roman"/>
          <w:sz w:val="20"/>
          <w:szCs w:val="20"/>
        </w:rPr>
        <w:t xml:space="preserve">Tanaman yang digunakan pada penelitian ini adalah </w:t>
      </w:r>
      <w:r w:rsidR="00421335" w:rsidRPr="004114A5">
        <w:rPr>
          <w:rFonts w:ascii="Times New Roman" w:hAnsi="Times New Roman" w:cs="Times New Roman"/>
          <w:sz w:val="20"/>
          <w:szCs w:val="20"/>
        </w:rPr>
        <w:t>rumput laut</w:t>
      </w:r>
      <w:r w:rsidRPr="005E32CB">
        <w:rPr>
          <w:rFonts w:ascii="Times New Roman" w:hAnsi="Times New Roman" w:cs="Times New Roman"/>
          <w:sz w:val="20"/>
          <w:szCs w:val="20"/>
        </w:rPr>
        <w:t xml:space="preserve"> (</w:t>
      </w:r>
      <w:r w:rsidR="00421335" w:rsidRPr="003F15C1">
        <w:rPr>
          <w:rFonts w:ascii="Times New Roman" w:hAnsi="Times New Roman" w:cs="Times New Roman"/>
          <w:i/>
          <w:sz w:val="20"/>
          <w:szCs w:val="20"/>
        </w:rPr>
        <w:t>Gracilaria SP</w:t>
      </w:r>
      <w:r w:rsidRPr="005E32CB">
        <w:rPr>
          <w:rFonts w:ascii="Times New Roman" w:hAnsi="Times New Roman" w:cs="Times New Roman"/>
          <w:sz w:val="20"/>
          <w:szCs w:val="20"/>
        </w:rPr>
        <w:t xml:space="preserve">.) yang diperoleh dari </w:t>
      </w:r>
      <w:r w:rsidR="00421335" w:rsidRPr="004114A5">
        <w:rPr>
          <w:rFonts w:ascii="Times New Roman" w:hAnsi="Times New Roman" w:cs="Times New Roman"/>
          <w:sz w:val="20"/>
          <w:szCs w:val="20"/>
        </w:rPr>
        <w:t>Garut Selatan,</w:t>
      </w:r>
      <w:r w:rsidRPr="005E32CB">
        <w:rPr>
          <w:rFonts w:ascii="Times New Roman" w:hAnsi="Times New Roman" w:cs="Times New Roman"/>
          <w:sz w:val="20"/>
          <w:szCs w:val="20"/>
        </w:rPr>
        <w:t xml:space="preserve"> </w:t>
      </w:r>
      <w:r w:rsidR="00421335" w:rsidRPr="004114A5">
        <w:rPr>
          <w:rFonts w:ascii="Times New Roman" w:hAnsi="Times New Roman" w:cs="Times New Roman"/>
          <w:sz w:val="20"/>
          <w:szCs w:val="20"/>
        </w:rPr>
        <w:t>Jawa Barat</w:t>
      </w:r>
      <w:r w:rsidRPr="005E32CB">
        <w:rPr>
          <w:rFonts w:ascii="Times New Roman" w:hAnsi="Times New Roman" w:cs="Times New Roman"/>
          <w:sz w:val="20"/>
          <w:szCs w:val="20"/>
        </w:rPr>
        <w:t>.</w:t>
      </w:r>
    </w:p>
    <w:p w14:paraId="2CD612FD" w14:textId="77777777" w:rsidR="00722EB7" w:rsidRPr="005E32CB" w:rsidRDefault="00722EB7" w:rsidP="00722EB7">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t>Determinasi Tanaman</w:t>
      </w:r>
    </w:p>
    <w:p w14:paraId="4971393C" w14:textId="77777777" w:rsidR="00646ACF" w:rsidRDefault="00722EB7" w:rsidP="004114A5">
      <w:pPr>
        <w:pStyle w:val="ListParagraph"/>
        <w:spacing w:line="240" w:lineRule="auto"/>
        <w:ind w:left="0" w:firstLine="426"/>
        <w:jc w:val="both"/>
        <w:rPr>
          <w:rFonts w:ascii="Times New Roman" w:hAnsi="Times New Roman" w:cs="Times New Roman"/>
          <w:sz w:val="20"/>
          <w:szCs w:val="20"/>
        </w:rPr>
      </w:pPr>
      <w:r w:rsidRPr="005E32CB">
        <w:rPr>
          <w:rFonts w:ascii="Times New Roman" w:hAnsi="Times New Roman" w:cs="Times New Roman"/>
          <w:sz w:val="20"/>
          <w:szCs w:val="20"/>
        </w:rPr>
        <w:t xml:space="preserve">Identifikasi tanaman dilakukan di Herbarium Jatinangor, Laboratorium Taksonomi Tumbuhan, Jurusan Biologi Fakultas Matematika dan Ilmu Pengetahuan Alam (FMIPA) Universitas Padjadjaran </w:t>
      </w:r>
      <w:r w:rsidR="00DA0304">
        <w:rPr>
          <w:rFonts w:ascii="Times New Roman" w:hAnsi="Times New Roman" w:cs="Times New Roman"/>
          <w:sz w:val="20"/>
          <w:szCs w:val="20"/>
        </w:rPr>
        <w:t xml:space="preserve">(UNPAD) Jatinangor dengan No. </w:t>
      </w:r>
      <w:r w:rsidR="00DA0304">
        <w:rPr>
          <w:rFonts w:ascii="Times New Roman" w:hAnsi="Times New Roman" w:cs="Times New Roman"/>
          <w:sz w:val="20"/>
          <w:szCs w:val="20"/>
          <w:lang w:val="en-US"/>
        </w:rPr>
        <w:t>26</w:t>
      </w:r>
      <w:r w:rsidR="00DA0304">
        <w:rPr>
          <w:rFonts w:ascii="Times New Roman" w:hAnsi="Times New Roman" w:cs="Times New Roman"/>
          <w:sz w:val="20"/>
          <w:szCs w:val="20"/>
        </w:rPr>
        <w:t>/HB/0</w:t>
      </w:r>
      <w:r w:rsidR="00DA0304">
        <w:rPr>
          <w:rFonts w:ascii="Times New Roman" w:hAnsi="Times New Roman" w:cs="Times New Roman"/>
          <w:sz w:val="20"/>
          <w:szCs w:val="20"/>
          <w:lang w:val="en-US"/>
        </w:rPr>
        <w:t>4</w:t>
      </w:r>
      <w:r w:rsidRPr="005E32CB">
        <w:rPr>
          <w:rFonts w:ascii="Times New Roman" w:hAnsi="Times New Roman" w:cs="Times New Roman"/>
          <w:sz w:val="20"/>
          <w:szCs w:val="20"/>
        </w:rPr>
        <w:t xml:space="preserve">/2022, </w:t>
      </w:r>
    </w:p>
    <w:p w14:paraId="77246474" w14:textId="77777777" w:rsidR="00646ACF" w:rsidRDefault="00646ACF" w:rsidP="004114A5">
      <w:pPr>
        <w:pStyle w:val="ListParagraph"/>
        <w:spacing w:line="240" w:lineRule="auto"/>
        <w:ind w:left="0" w:firstLine="426"/>
        <w:jc w:val="both"/>
        <w:rPr>
          <w:rFonts w:ascii="Times New Roman" w:hAnsi="Times New Roman" w:cs="Times New Roman"/>
          <w:sz w:val="20"/>
          <w:szCs w:val="20"/>
        </w:rPr>
      </w:pPr>
    </w:p>
    <w:p w14:paraId="7CBA23DA" w14:textId="77777777" w:rsidR="00646ACF" w:rsidRDefault="00646ACF" w:rsidP="004114A5">
      <w:pPr>
        <w:pStyle w:val="ListParagraph"/>
        <w:spacing w:line="240" w:lineRule="auto"/>
        <w:ind w:left="0" w:firstLine="426"/>
        <w:jc w:val="both"/>
        <w:rPr>
          <w:rFonts w:ascii="Times New Roman" w:hAnsi="Times New Roman" w:cs="Times New Roman"/>
          <w:sz w:val="20"/>
          <w:szCs w:val="20"/>
        </w:rPr>
      </w:pPr>
    </w:p>
    <w:p w14:paraId="2BA33506" w14:textId="0BFE5357" w:rsidR="00722EB7" w:rsidRPr="005E32CB" w:rsidRDefault="00722EB7" w:rsidP="00646ACF">
      <w:pPr>
        <w:pStyle w:val="ListParagraph"/>
        <w:spacing w:line="240" w:lineRule="auto"/>
        <w:ind w:left="0"/>
        <w:jc w:val="both"/>
        <w:rPr>
          <w:rFonts w:ascii="Times New Roman" w:hAnsi="Times New Roman" w:cs="Times New Roman"/>
          <w:sz w:val="20"/>
          <w:szCs w:val="20"/>
        </w:rPr>
      </w:pPr>
      <w:r w:rsidRPr="005E32CB">
        <w:rPr>
          <w:rFonts w:ascii="Times New Roman" w:hAnsi="Times New Roman" w:cs="Times New Roman"/>
          <w:sz w:val="20"/>
          <w:szCs w:val="20"/>
        </w:rPr>
        <w:t xml:space="preserve">menyatakan bahwa benar tanaman uji adalah </w:t>
      </w:r>
      <w:r w:rsidR="00421335" w:rsidRPr="004114A5">
        <w:rPr>
          <w:rFonts w:ascii="Times New Roman" w:hAnsi="Times New Roman" w:cs="Times New Roman"/>
          <w:sz w:val="20"/>
          <w:szCs w:val="20"/>
        </w:rPr>
        <w:t>rumput laut</w:t>
      </w:r>
      <w:r w:rsidRPr="005E32CB">
        <w:rPr>
          <w:rFonts w:ascii="Times New Roman" w:hAnsi="Times New Roman" w:cs="Times New Roman"/>
          <w:sz w:val="20"/>
          <w:szCs w:val="20"/>
        </w:rPr>
        <w:t xml:space="preserve"> (</w:t>
      </w:r>
      <w:r w:rsidR="00421335" w:rsidRPr="003F15C1">
        <w:rPr>
          <w:rFonts w:ascii="Times New Roman" w:hAnsi="Times New Roman" w:cs="Times New Roman"/>
          <w:i/>
          <w:sz w:val="20"/>
          <w:szCs w:val="20"/>
        </w:rPr>
        <w:t>Gracilaria SP</w:t>
      </w:r>
      <w:r w:rsidRPr="005E32CB">
        <w:rPr>
          <w:rFonts w:ascii="Times New Roman" w:hAnsi="Times New Roman" w:cs="Times New Roman"/>
          <w:sz w:val="20"/>
          <w:szCs w:val="20"/>
        </w:rPr>
        <w:t>.).</w:t>
      </w:r>
    </w:p>
    <w:p w14:paraId="311EF0FF" w14:textId="77777777" w:rsidR="00722EB7" w:rsidRPr="005E32CB" w:rsidRDefault="00722EB7" w:rsidP="00722EB7">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t>Karakteristik Simplisia</w:t>
      </w:r>
    </w:p>
    <w:p w14:paraId="0B103D1C" w14:textId="77777777" w:rsidR="00722EB7" w:rsidRPr="005E32CB" w:rsidRDefault="00722EB7" w:rsidP="00722EB7">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t>Hasil Penetapan Kadar Air</w:t>
      </w:r>
    </w:p>
    <w:p w14:paraId="65F4D7C8" w14:textId="298F7626" w:rsidR="00722EB7" w:rsidRPr="004114A5" w:rsidRDefault="00722EB7" w:rsidP="004114A5">
      <w:pPr>
        <w:pStyle w:val="ListParagraph"/>
        <w:spacing w:line="240" w:lineRule="auto"/>
        <w:ind w:left="0" w:firstLine="426"/>
        <w:jc w:val="both"/>
        <w:rPr>
          <w:rFonts w:ascii="Times New Roman" w:hAnsi="Times New Roman" w:cs="Times New Roman"/>
          <w:sz w:val="20"/>
          <w:szCs w:val="20"/>
        </w:rPr>
      </w:pPr>
      <w:r w:rsidRPr="004114A5">
        <w:rPr>
          <w:rFonts w:ascii="Times New Roman" w:hAnsi="Times New Roman" w:cs="Times New Roman"/>
          <w:sz w:val="20"/>
          <w:szCs w:val="20"/>
        </w:rPr>
        <w:t xml:space="preserve">Tujuan dari penetapan kadar air, yaitu </w:t>
      </w:r>
      <w:r w:rsidRPr="005E32CB">
        <w:rPr>
          <w:rFonts w:ascii="Times New Roman" w:hAnsi="Times New Roman" w:cs="Times New Roman"/>
          <w:sz w:val="20"/>
          <w:szCs w:val="20"/>
        </w:rPr>
        <w:t>untuk mengukur kandungan air yang terkandung dalam simplisia</w:t>
      </w:r>
      <w:r w:rsidRPr="004114A5">
        <w:rPr>
          <w:rFonts w:ascii="Times New Roman" w:hAnsi="Times New Roman" w:cs="Times New Roman"/>
          <w:sz w:val="20"/>
          <w:szCs w:val="20"/>
        </w:rPr>
        <w:t xml:space="preserve"> dan memberikan batas minimal atau rentang besarnya kandungan air di dalam bahan (DepKes RI, 2000).</w:t>
      </w:r>
      <w:r w:rsidRPr="005E32CB">
        <w:rPr>
          <w:rFonts w:ascii="Times New Roman" w:hAnsi="Times New Roman" w:cs="Times New Roman"/>
          <w:sz w:val="20"/>
          <w:szCs w:val="20"/>
        </w:rPr>
        <w:t xml:space="preserve"> Kadar air dari simplisia</w:t>
      </w:r>
      <w:r w:rsidRPr="004114A5">
        <w:rPr>
          <w:rFonts w:ascii="Times New Roman" w:hAnsi="Times New Roman" w:cs="Times New Roman"/>
          <w:sz w:val="20"/>
          <w:szCs w:val="20"/>
        </w:rPr>
        <w:t xml:space="preserve"> rumput laut </w:t>
      </w:r>
      <w:r w:rsidRPr="005E32CB">
        <w:rPr>
          <w:rFonts w:ascii="Times New Roman" w:hAnsi="Times New Roman" w:cs="Times New Roman"/>
          <w:sz w:val="20"/>
          <w:szCs w:val="20"/>
        </w:rPr>
        <w:t xml:space="preserve"> yang diperoleh yaitu 2,</w:t>
      </w:r>
      <w:r w:rsidRPr="004114A5">
        <w:rPr>
          <w:rFonts w:ascii="Times New Roman" w:hAnsi="Times New Roman" w:cs="Times New Roman"/>
          <w:sz w:val="20"/>
          <w:szCs w:val="20"/>
        </w:rPr>
        <w:t>3</w:t>
      </w:r>
      <w:r w:rsidRPr="005E32CB">
        <w:rPr>
          <w:rFonts w:ascii="Times New Roman" w:hAnsi="Times New Roman" w:cs="Times New Roman"/>
          <w:sz w:val="20"/>
          <w:szCs w:val="20"/>
        </w:rPr>
        <w:t>% hal ini telah memenuhi syarat kadar air yang telah ditetapkan bahwa kadar air untuk simplisia &lt;10%.</w:t>
      </w:r>
    </w:p>
    <w:p w14:paraId="0571CDDE" w14:textId="77777777" w:rsidR="00722EB7" w:rsidRPr="005E32CB" w:rsidRDefault="00722EB7" w:rsidP="00722EB7">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lastRenderedPageBreak/>
        <w:t>Hasil Ekstraksi</w:t>
      </w:r>
    </w:p>
    <w:p w14:paraId="0F118915" w14:textId="6C5B4110" w:rsidR="00AD4211" w:rsidRPr="005E32CB" w:rsidRDefault="00722EB7" w:rsidP="004114A5">
      <w:pPr>
        <w:pStyle w:val="ListParagraph"/>
        <w:spacing w:line="240" w:lineRule="auto"/>
        <w:ind w:left="0" w:firstLine="426"/>
        <w:jc w:val="both"/>
        <w:rPr>
          <w:rFonts w:ascii="Times New Roman" w:hAnsi="Times New Roman" w:cs="Times New Roman"/>
          <w:sz w:val="20"/>
          <w:szCs w:val="20"/>
          <w:lang w:val="en-US"/>
        </w:rPr>
      </w:pPr>
      <w:r w:rsidRPr="005E32CB">
        <w:rPr>
          <w:rFonts w:ascii="Times New Roman" w:hAnsi="Times New Roman" w:cs="Times New Roman"/>
          <w:b/>
          <w:bCs/>
          <w:sz w:val="20"/>
          <w:szCs w:val="20"/>
          <w:lang w:val="en-US"/>
        </w:rPr>
        <w:t xml:space="preserve"> </w:t>
      </w:r>
      <w:r w:rsidRPr="005E32CB">
        <w:rPr>
          <w:rFonts w:ascii="Times New Roman" w:hAnsi="Times New Roman" w:cs="Times New Roman"/>
          <w:sz w:val="20"/>
          <w:szCs w:val="20"/>
        </w:rPr>
        <w:t xml:space="preserve">Ekstraksi menggunakan metode maserasi </w:t>
      </w:r>
      <w:r w:rsidR="00A15D49" w:rsidRPr="005E32CB">
        <w:rPr>
          <w:rFonts w:ascii="Times New Roman" w:hAnsi="Times New Roman" w:cs="Times New Roman"/>
          <w:sz w:val="20"/>
          <w:szCs w:val="20"/>
        </w:rPr>
        <w:t>dengan merendam 500 g</w:t>
      </w:r>
      <w:r w:rsidR="00A15D49" w:rsidRPr="005E32CB">
        <w:rPr>
          <w:rFonts w:ascii="Times New Roman" w:hAnsi="Times New Roman" w:cs="Times New Roman"/>
          <w:sz w:val="20"/>
          <w:szCs w:val="20"/>
          <w:lang w:val="en-US"/>
        </w:rPr>
        <w:t xml:space="preserve"> </w:t>
      </w:r>
      <w:proofErr w:type="spellStart"/>
      <w:r w:rsidR="00A15D49" w:rsidRPr="005E32CB">
        <w:rPr>
          <w:rFonts w:ascii="Times New Roman" w:hAnsi="Times New Roman" w:cs="Times New Roman"/>
          <w:sz w:val="20"/>
          <w:szCs w:val="20"/>
          <w:lang w:val="en-US"/>
        </w:rPr>
        <w:t>simplisia</w:t>
      </w:r>
      <w:proofErr w:type="spellEnd"/>
      <w:r w:rsidR="00A15D49" w:rsidRPr="005E32CB">
        <w:rPr>
          <w:rFonts w:ascii="Times New Roman" w:hAnsi="Times New Roman" w:cs="Times New Roman"/>
          <w:sz w:val="20"/>
          <w:szCs w:val="20"/>
        </w:rPr>
        <w:t xml:space="preserve"> </w:t>
      </w:r>
      <w:proofErr w:type="spellStart"/>
      <w:r w:rsidR="00A15D49" w:rsidRPr="005E32CB">
        <w:rPr>
          <w:rFonts w:ascii="Times New Roman" w:hAnsi="Times New Roman" w:cs="Times New Roman"/>
          <w:sz w:val="20"/>
          <w:szCs w:val="20"/>
          <w:lang w:val="en-US"/>
        </w:rPr>
        <w:t>rumput</w:t>
      </w:r>
      <w:proofErr w:type="spellEnd"/>
      <w:r w:rsidR="00A15D49" w:rsidRPr="005E32CB">
        <w:rPr>
          <w:rFonts w:ascii="Times New Roman" w:hAnsi="Times New Roman" w:cs="Times New Roman"/>
          <w:sz w:val="20"/>
          <w:szCs w:val="20"/>
          <w:lang w:val="en-US"/>
        </w:rPr>
        <w:t xml:space="preserve"> </w:t>
      </w:r>
      <w:proofErr w:type="spellStart"/>
      <w:r w:rsidR="00A15D49" w:rsidRPr="005E32CB">
        <w:rPr>
          <w:rFonts w:ascii="Times New Roman" w:hAnsi="Times New Roman" w:cs="Times New Roman"/>
          <w:sz w:val="20"/>
          <w:szCs w:val="20"/>
          <w:lang w:val="en-US"/>
        </w:rPr>
        <w:t>laut</w:t>
      </w:r>
      <w:proofErr w:type="spellEnd"/>
      <w:r w:rsidRPr="005E32CB">
        <w:rPr>
          <w:rFonts w:ascii="Times New Roman" w:hAnsi="Times New Roman" w:cs="Times New Roman"/>
          <w:sz w:val="20"/>
          <w:szCs w:val="20"/>
        </w:rPr>
        <w:t xml:space="preserve"> dalam pelarut etanol 96% selama </w:t>
      </w:r>
      <w:r w:rsidR="00AD4211" w:rsidRPr="005E32CB">
        <w:rPr>
          <w:rFonts w:ascii="Times New Roman" w:hAnsi="Times New Roman" w:cs="Times New Roman"/>
          <w:sz w:val="20"/>
          <w:szCs w:val="20"/>
          <w:lang w:val="en-US"/>
        </w:rPr>
        <w:t>2x</w:t>
      </w:r>
      <w:r w:rsidRPr="005E32CB">
        <w:rPr>
          <w:rFonts w:ascii="Times New Roman" w:hAnsi="Times New Roman" w:cs="Times New Roman"/>
          <w:sz w:val="20"/>
          <w:szCs w:val="20"/>
        </w:rPr>
        <w:t>24 jam, dan diulangi dua kali dengan ampas dan jumlah pelarut yang sama, kemu</w:t>
      </w:r>
      <w:r w:rsidR="00AD4211" w:rsidRPr="005E32CB">
        <w:rPr>
          <w:rFonts w:ascii="Times New Roman" w:hAnsi="Times New Roman" w:cs="Times New Roman"/>
          <w:sz w:val="20"/>
          <w:szCs w:val="20"/>
        </w:rPr>
        <w:t xml:space="preserve">dian di dapat filtrat sebanyak </w:t>
      </w:r>
      <w:r w:rsidR="00AD4211" w:rsidRPr="005E32CB">
        <w:rPr>
          <w:rFonts w:ascii="Times New Roman" w:hAnsi="Times New Roman" w:cs="Times New Roman"/>
          <w:sz w:val="20"/>
          <w:szCs w:val="20"/>
          <w:lang w:val="en-US"/>
        </w:rPr>
        <w:t>8</w:t>
      </w:r>
      <w:r w:rsidR="00AD4211" w:rsidRPr="005E32CB">
        <w:rPr>
          <w:rFonts w:ascii="Times New Roman" w:hAnsi="Times New Roman" w:cs="Times New Roman"/>
          <w:sz w:val="20"/>
          <w:szCs w:val="20"/>
        </w:rPr>
        <w:t>,</w:t>
      </w:r>
      <w:r w:rsidR="00AD4211" w:rsidRPr="005E32CB">
        <w:rPr>
          <w:rFonts w:ascii="Times New Roman" w:hAnsi="Times New Roman" w:cs="Times New Roman"/>
          <w:sz w:val="20"/>
          <w:szCs w:val="20"/>
          <w:lang w:val="en-US"/>
        </w:rPr>
        <w:t>5</w:t>
      </w:r>
      <w:r w:rsidRPr="005E32CB">
        <w:rPr>
          <w:rFonts w:ascii="Times New Roman" w:hAnsi="Times New Roman" w:cs="Times New Roman"/>
          <w:sz w:val="20"/>
          <w:szCs w:val="20"/>
        </w:rPr>
        <w:t xml:space="preserve"> L. Diuapkan dengan </w:t>
      </w:r>
      <w:r w:rsidRPr="005E32CB">
        <w:rPr>
          <w:rFonts w:ascii="Times New Roman" w:hAnsi="Times New Roman" w:cs="Times New Roman"/>
          <w:i/>
          <w:iCs/>
          <w:sz w:val="20"/>
          <w:szCs w:val="20"/>
        </w:rPr>
        <w:t>rotary evaporator</w:t>
      </w:r>
      <w:r w:rsidRPr="005E32CB">
        <w:rPr>
          <w:rFonts w:ascii="Times New Roman" w:hAnsi="Times New Roman" w:cs="Times New Roman"/>
          <w:sz w:val="20"/>
          <w:szCs w:val="20"/>
        </w:rPr>
        <w:t xml:space="preserve"> pada suhu 50</w:t>
      </w:r>
      <w:r w:rsidRPr="005E32CB">
        <w:rPr>
          <w:rFonts w:ascii="Times New Roman" w:hAnsi="Times New Roman" w:cs="Times New Roman"/>
          <w:sz w:val="20"/>
          <w:szCs w:val="20"/>
          <w:vertAlign w:val="superscript"/>
        </w:rPr>
        <w:t>0</w:t>
      </w:r>
      <w:r w:rsidRPr="005E32CB">
        <w:rPr>
          <w:rFonts w:ascii="Times New Roman" w:hAnsi="Times New Roman" w:cs="Times New Roman"/>
          <w:sz w:val="20"/>
          <w:szCs w:val="20"/>
        </w:rPr>
        <w:t>C menghasi</w:t>
      </w:r>
      <w:r w:rsidR="00AD4211" w:rsidRPr="005E32CB">
        <w:rPr>
          <w:rFonts w:ascii="Times New Roman" w:hAnsi="Times New Roman" w:cs="Times New Roman"/>
          <w:sz w:val="20"/>
          <w:szCs w:val="20"/>
        </w:rPr>
        <w:t>lkan ekstrak kental sebanyak 1</w:t>
      </w:r>
      <w:r w:rsidR="00AD4211" w:rsidRPr="005E32CB">
        <w:rPr>
          <w:rFonts w:ascii="Times New Roman" w:hAnsi="Times New Roman" w:cs="Times New Roman"/>
          <w:sz w:val="20"/>
          <w:szCs w:val="20"/>
          <w:lang w:val="en-US"/>
        </w:rPr>
        <w:t>20</w:t>
      </w:r>
      <w:r w:rsidR="00AD4211" w:rsidRPr="005E32CB">
        <w:rPr>
          <w:rFonts w:ascii="Times New Roman" w:hAnsi="Times New Roman" w:cs="Times New Roman"/>
          <w:sz w:val="20"/>
          <w:szCs w:val="20"/>
        </w:rPr>
        <w:t>,</w:t>
      </w:r>
      <w:r w:rsidR="00AD4211" w:rsidRPr="005E32CB">
        <w:rPr>
          <w:rFonts w:ascii="Times New Roman" w:hAnsi="Times New Roman" w:cs="Times New Roman"/>
          <w:sz w:val="20"/>
          <w:szCs w:val="20"/>
          <w:lang w:val="en-US"/>
        </w:rPr>
        <w:t>7</w:t>
      </w:r>
      <w:r w:rsidRPr="005E32CB">
        <w:rPr>
          <w:rFonts w:ascii="Times New Roman" w:hAnsi="Times New Roman" w:cs="Times New Roman"/>
          <w:sz w:val="20"/>
          <w:szCs w:val="20"/>
        </w:rPr>
        <w:t xml:space="preserve"> gram. Ekstrak dipekatkan kembali di atas penangas air pada suhu 40</w:t>
      </w:r>
      <w:r w:rsidRPr="005E32CB">
        <w:rPr>
          <w:rFonts w:ascii="Times New Roman" w:hAnsi="Times New Roman" w:cs="Times New Roman"/>
          <w:sz w:val="20"/>
          <w:szCs w:val="20"/>
          <w:vertAlign w:val="superscript"/>
        </w:rPr>
        <w:t>0</w:t>
      </w:r>
      <w:r w:rsidRPr="005E32CB">
        <w:rPr>
          <w:rFonts w:ascii="Times New Roman" w:hAnsi="Times New Roman" w:cs="Times New Roman"/>
          <w:sz w:val="20"/>
          <w:szCs w:val="20"/>
        </w:rPr>
        <w:t>C menghasilkan eks</w:t>
      </w:r>
      <w:r w:rsidR="00AD4211" w:rsidRPr="005E32CB">
        <w:rPr>
          <w:rFonts w:ascii="Times New Roman" w:hAnsi="Times New Roman" w:cs="Times New Roman"/>
          <w:sz w:val="20"/>
          <w:szCs w:val="20"/>
        </w:rPr>
        <w:t xml:space="preserve">trak kental sebanyak sebanyak </w:t>
      </w:r>
      <w:r w:rsidR="00AD4211" w:rsidRPr="005E32CB">
        <w:rPr>
          <w:rFonts w:ascii="Times New Roman" w:hAnsi="Times New Roman" w:cs="Times New Roman"/>
          <w:sz w:val="20"/>
          <w:szCs w:val="20"/>
          <w:lang w:val="en-US"/>
        </w:rPr>
        <w:t>85</w:t>
      </w:r>
      <w:r w:rsidR="00AD4211" w:rsidRPr="005E32CB">
        <w:rPr>
          <w:rFonts w:ascii="Times New Roman" w:hAnsi="Times New Roman" w:cs="Times New Roman"/>
          <w:sz w:val="20"/>
          <w:szCs w:val="20"/>
        </w:rPr>
        <w:t>,</w:t>
      </w:r>
      <w:r w:rsidR="00AD4211" w:rsidRPr="005E32CB">
        <w:rPr>
          <w:rFonts w:ascii="Times New Roman" w:hAnsi="Times New Roman" w:cs="Times New Roman"/>
          <w:sz w:val="20"/>
          <w:szCs w:val="20"/>
          <w:lang w:val="en-US"/>
        </w:rPr>
        <w:t>24</w:t>
      </w:r>
      <w:r w:rsidRPr="005E32CB">
        <w:rPr>
          <w:rFonts w:ascii="Times New Roman" w:hAnsi="Times New Roman" w:cs="Times New Roman"/>
          <w:sz w:val="20"/>
          <w:szCs w:val="20"/>
        </w:rPr>
        <w:t xml:space="preserve"> g.</w:t>
      </w:r>
    </w:p>
    <w:p w14:paraId="56C92E28" w14:textId="78D7DCB5" w:rsidR="00AD4211" w:rsidRPr="005E32CB" w:rsidRDefault="003E580D" w:rsidP="00AD4211">
      <w:pPr>
        <w:spacing w:line="24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Tabel </w:t>
      </w:r>
      <w:r>
        <w:rPr>
          <w:rFonts w:ascii="Times New Roman" w:hAnsi="Times New Roman" w:cs="Times New Roman"/>
          <w:b/>
          <w:bCs/>
          <w:sz w:val="20"/>
          <w:szCs w:val="20"/>
          <w:lang w:val="en-US"/>
        </w:rPr>
        <w:t>1.</w:t>
      </w:r>
      <w:r w:rsidR="00AD4211" w:rsidRPr="005E32CB">
        <w:rPr>
          <w:rFonts w:ascii="Times New Roman" w:hAnsi="Times New Roman" w:cs="Times New Roman"/>
          <w:b/>
          <w:bCs/>
          <w:sz w:val="20"/>
          <w:szCs w:val="20"/>
        </w:rPr>
        <w:t xml:space="preserve"> Hasil Ekstrak Yang Diperoleh</w:t>
      </w:r>
    </w:p>
    <w:tbl>
      <w:tblPr>
        <w:tblW w:w="3544" w:type="dxa"/>
        <w:tblLook w:val="04A0" w:firstRow="1" w:lastRow="0" w:firstColumn="1" w:lastColumn="0" w:noHBand="0" w:noVBand="1"/>
      </w:tblPr>
      <w:tblGrid>
        <w:gridCol w:w="1418"/>
        <w:gridCol w:w="1276"/>
        <w:gridCol w:w="850"/>
      </w:tblGrid>
      <w:tr w:rsidR="00AD4211" w:rsidRPr="005E32CB" w14:paraId="68040BBF" w14:textId="77777777" w:rsidTr="00AD4211">
        <w:trPr>
          <w:trHeight w:val="315"/>
        </w:trPr>
        <w:tc>
          <w:tcPr>
            <w:tcW w:w="1418" w:type="dxa"/>
            <w:tcBorders>
              <w:top w:val="single" w:sz="8" w:space="0" w:color="auto"/>
              <w:left w:val="nil"/>
              <w:bottom w:val="single" w:sz="8" w:space="0" w:color="auto"/>
              <w:right w:val="nil"/>
            </w:tcBorders>
            <w:noWrap/>
            <w:vAlign w:val="bottom"/>
            <w:hideMark/>
          </w:tcPr>
          <w:p w14:paraId="7EFC945C"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bookmarkStart w:id="0" w:name="RANGE!B3"/>
            <w:bookmarkStart w:id="1" w:name="_Hlk108903782"/>
            <w:r w:rsidRPr="005E32CB">
              <w:rPr>
                <w:rFonts w:ascii="Times New Roman" w:eastAsia="Times New Roman" w:hAnsi="Times New Roman" w:cs="Times New Roman"/>
                <w:color w:val="000000"/>
                <w:sz w:val="20"/>
                <w:szCs w:val="20"/>
                <w:lang w:eastAsia="id-ID"/>
              </w:rPr>
              <w:t>Berat cawan +</w:t>
            </w:r>
          </w:p>
          <w:p w14:paraId="3AD499D7" w14:textId="298C4C4A" w:rsidR="00AD4211" w:rsidRPr="005E32CB" w:rsidRDefault="00A15D49">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E</w:t>
            </w:r>
            <w:r w:rsidR="00AD4211" w:rsidRPr="005E32CB">
              <w:rPr>
                <w:rFonts w:ascii="Times New Roman" w:eastAsia="Times New Roman" w:hAnsi="Times New Roman" w:cs="Times New Roman"/>
                <w:color w:val="000000"/>
                <w:sz w:val="20"/>
                <w:szCs w:val="20"/>
                <w:lang w:eastAsia="id-ID"/>
              </w:rPr>
              <w:t>kstrak</w:t>
            </w:r>
            <w:bookmarkEnd w:id="0"/>
          </w:p>
        </w:tc>
        <w:tc>
          <w:tcPr>
            <w:tcW w:w="1276" w:type="dxa"/>
            <w:tcBorders>
              <w:top w:val="single" w:sz="8" w:space="0" w:color="auto"/>
              <w:left w:val="nil"/>
              <w:bottom w:val="nil"/>
              <w:right w:val="nil"/>
            </w:tcBorders>
            <w:noWrap/>
            <w:vAlign w:val="bottom"/>
            <w:hideMark/>
          </w:tcPr>
          <w:p w14:paraId="091E8FB8"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Berat cawan</w:t>
            </w:r>
          </w:p>
          <w:p w14:paraId="747C4BAD"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kosong</w:t>
            </w:r>
          </w:p>
        </w:tc>
        <w:tc>
          <w:tcPr>
            <w:tcW w:w="850" w:type="dxa"/>
            <w:tcBorders>
              <w:top w:val="single" w:sz="8" w:space="0" w:color="auto"/>
              <w:left w:val="nil"/>
              <w:bottom w:val="nil"/>
              <w:right w:val="nil"/>
            </w:tcBorders>
            <w:noWrap/>
            <w:vAlign w:val="bottom"/>
            <w:hideMark/>
          </w:tcPr>
          <w:p w14:paraId="5F7010C6"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Hasil</w:t>
            </w:r>
          </w:p>
          <w:p w14:paraId="69406F8B"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ekstrak</w:t>
            </w:r>
          </w:p>
        </w:tc>
      </w:tr>
      <w:tr w:rsidR="00AD4211" w:rsidRPr="005E32CB" w14:paraId="2737F033" w14:textId="77777777" w:rsidTr="00AD4211">
        <w:trPr>
          <w:trHeight w:val="315"/>
        </w:trPr>
        <w:tc>
          <w:tcPr>
            <w:tcW w:w="1418" w:type="dxa"/>
            <w:tcBorders>
              <w:top w:val="nil"/>
              <w:left w:val="nil"/>
              <w:bottom w:val="single" w:sz="8" w:space="0" w:color="auto"/>
              <w:right w:val="nil"/>
            </w:tcBorders>
            <w:noWrap/>
            <w:vAlign w:val="bottom"/>
            <w:hideMark/>
          </w:tcPr>
          <w:p w14:paraId="7E439FEF" w14:textId="4A6AC390"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14</w:t>
            </w:r>
            <w:r w:rsidRPr="005E32CB">
              <w:rPr>
                <w:rFonts w:ascii="Times New Roman" w:eastAsia="Times New Roman" w:hAnsi="Times New Roman" w:cs="Times New Roman"/>
                <w:color w:val="000000"/>
                <w:sz w:val="20"/>
                <w:szCs w:val="20"/>
                <w:lang w:val="en-US" w:eastAsia="id-ID"/>
              </w:rPr>
              <w:t>4</w:t>
            </w:r>
            <w:r w:rsidRPr="005E32CB">
              <w:rPr>
                <w:rFonts w:ascii="Times New Roman" w:eastAsia="Times New Roman" w:hAnsi="Times New Roman" w:cs="Times New Roman"/>
                <w:color w:val="000000"/>
                <w:sz w:val="20"/>
                <w:szCs w:val="20"/>
                <w:lang w:eastAsia="id-ID"/>
              </w:rPr>
              <w:t>,</w:t>
            </w:r>
            <w:r w:rsidRPr="005E32CB">
              <w:rPr>
                <w:rFonts w:ascii="Times New Roman" w:eastAsia="Times New Roman" w:hAnsi="Times New Roman" w:cs="Times New Roman"/>
                <w:color w:val="000000"/>
                <w:sz w:val="20"/>
                <w:szCs w:val="20"/>
                <w:lang w:val="en-US" w:eastAsia="id-ID"/>
              </w:rPr>
              <w:t>34</w:t>
            </w:r>
            <w:r w:rsidRPr="005E32CB">
              <w:rPr>
                <w:rFonts w:ascii="Times New Roman" w:eastAsia="Times New Roman" w:hAnsi="Times New Roman" w:cs="Times New Roman"/>
                <w:color w:val="000000"/>
                <w:sz w:val="20"/>
                <w:szCs w:val="20"/>
                <w:lang w:eastAsia="id-ID"/>
              </w:rPr>
              <w:t xml:space="preserve"> g</w:t>
            </w:r>
          </w:p>
        </w:tc>
        <w:tc>
          <w:tcPr>
            <w:tcW w:w="1276" w:type="dxa"/>
            <w:tcBorders>
              <w:top w:val="single" w:sz="8" w:space="0" w:color="auto"/>
              <w:left w:val="nil"/>
              <w:bottom w:val="single" w:sz="8" w:space="0" w:color="auto"/>
              <w:right w:val="nil"/>
            </w:tcBorders>
            <w:noWrap/>
            <w:vAlign w:val="bottom"/>
            <w:hideMark/>
          </w:tcPr>
          <w:p w14:paraId="035B9634"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59,1 g</w:t>
            </w:r>
          </w:p>
        </w:tc>
        <w:tc>
          <w:tcPr>
            <w:tcW w:w="850" w:type="dxa"/>
            <w:tcBorders>
              <w:top w:val="single" w:sz="8" w:space="0" w:color="auto"/>
              <w:left w:val="nil"/>
              <w:bottom w:val="single" w:sz="8" w:space="0" w:color="auto"/>
              <w:right w:val="nil"/>
            </w:tcBorders>
            <w:noWrap/>
            <w:vAlign w:val="bottom"/>
            <w:hideMark/>
          </w:tcPr>
          <w:p w14:paraId="6B9DFE76" w14:textId="015B17FE"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85,24</w:t>
            </w:r>
            <w:r w:rsidRPr="005E32CB">
              <w:rPr>
                <w:rFonts w:ascii="Times New Roman" w:eastAsia="Times New Roman" w:hAnsi="Times New Roman" w:cs="Times New Roman"/>
                <w:color w:val="000000"/>
                <w:sz w:val="20"/>
                <w:szCs w:val="20"/>
                <w:lang w:eastAsia="id-ID"/>
              </w:rPr>
              <w:t xml:space="preserve"> g</w:t>
            </w:r>
          </w:p>
        </w:tc>
      </w:tr>
      <w:bookmarkEnd w:id="1"/>
    </w:tbl>
    <w:p w14:paraId="74A9FCF2" w14:textId="77777777" w:rsidR="00B61D0D" w:rsidRDefault="00B61D0D" w:rsidP="00AD4211">
      <w:pPr>
        <w:spacing w:line="240" w:lineRule="auto"/>
        <w:jc w:val="both"/>
        <w:rPr>
          <w:rFonts w:ascii="Times New Roman" w:eastAsiaTheme="minorEastAsia" w:hAnsi="Times New Roman" w:cs="Times New Roman"/>
          <w:sz w:val="20"/>
          <w:szCs w:val="20"/>
          <w:lang w:val="en-US"/>
        </w:rPr>
      </w:pPr>
    </w:p>
    <w:p w14:paraId="17012E54" w14:textId="02105FB3" w:rsidR="00AD4211" w:rsidRPr="005E32CB" w:rsidRDefault="003E580D" w:rsidP="00AD4211">
      <w:pPr>
        <w:spacing w:line="240" w:lineRule="auto"/>
        <w:jc w:val="both"/>
        <w:rPr>
          <w:rFonts w:ascii="Times New Roman" w:eastAsiaTheme="minorEastAsia" w:hAnsi="Times New Roman" w:cs="Times New Roman"/>
          <w:b/>
          <w:bCs/>
          <w:sz w:val="20"/>
          <w:szCs w:val="20"/>
          <w:lang w:val="en-US"/>
        </w:rPr>
      </w:pPr>
      <w:r>
        <w:rPr>
          <w:rFonts w:ascii="Times New Roman" w:eastAsiaTheme="minorEastAsia" w:hAnsi="Times New Roman" w:cs="Times New Roman"/>
          <w:b/>
          <w:bCs/>
          <w:sz w:val="20"/>
          <w:szCs w:val="20"/>
        </w:rPr>
        <w:t xml:space="preserve">Tabel </w:t>
      </w:r>
      <w:r>
        <w:rPr>
          <w:rFonts w:ascii="Times New Roman" w:eastAsiaTheme="minorEastAsia" w:hAnsi="Times New Roman" w:cs="Times New Roman"/>
          <w:b/>
          <w:bCs/>
          <w:sz w:val="20"/>
          <w:szCs w:val="20"/>
          <w:lang w:val="en-US"/>
        </w:rPr>
        <w:t>2.</w:t>
      </w:r>
      <w:r w:rsidR="00AD4211" w:rsidRPr="005E32CB">
        <w:rPr>
          <w:rFonts w:ascii="Times New Roman" w:eastAsiaTheme="minorEastAsia" w:hAnsi="Times New Roman" w:cs="Times New Roman"/>
          <w:b/>
          <w:bCs/>
          <w:sz w:val="20"/>
          <w:szCs w:val="20"/>
        </w:rPr>
        <w:t xml:space="preserve"> Hasil Rendemen Ekstrak </w:t>
      </w:r>
      <w:proofErr w:type="spellStart"/>
      <w:r w:rsidR="00B84459" w:rsidRPr="005E32CB">
        <w:rPr>
          <w:rFonts w:ascii="Times New Roman" w:eastAsiaTheme="minorEastAsia" w:hAnsi="Times New Roman" w:cs="Times New Roman"/>
          <w:b/>
          <w:bCs/>
          <w:sz w:val="20"/>
          <w:szCs w:val="20"/>
          <w:lang w:val="en-US"/>
        </w:rPr>
        <w:t>Rumput</w:t>
      </w:r>
      <w:proofErr w:type="spellEnd"/>
      <w:r w:rsidR="00B84459" w:rsidRPr="005E32CB">
        <w:rPr>
          <w:rFonts w:ascii="Times New Roman" w:eastAsiaTheme="minorEastAsia" w:hAnsi="Times New Roman" w:cs="Times New Roman"/>
          <w:b/>
          <w:bCs/>
          <w:sz w:val="20"/>
          <w:szCs w:val="20"/>
          <w:lang w:val="en-US"/>
        </w:rPr>
        <w:t xml:space="preserve"> </w:t>
      </w:r>
      <w:proofErr w:type="spellStart"/>
      <w:r w:rsidR="00B84459" w:rsidRPr="005E32CB">
        <w:rPr>
          <w:rFonts w:ascii="Times New Roman" w:eastAsiaTheme="minorEastAsia" w:hAnsi="Times New Roman" w:cs="Times New Roman"/>
          <w:b/>
          <w:bCs/>
          <w:sz w:val="20"/>
          <w:szCs w:val="20"/>
          <w:lang w:val="en-US"/>
        </w:rPr>
        <w:t>Laut</w:t>
      </w:r>
      <w:proofErr w:type="spellEnd"/>
    </w:p>
    <w:tbl>
      <w:tblPr>
        <w:tblW w:w="3544" w:type="dxa"/>
        <w:tblLook w:val="04A0" w:firstRow="1" w:lastRow="0" w:firstColumn="1" w:lastColumn="0" w:noHBand="0" w:noVBand="1"/>
      </w:tblPr>
      <w:tblGrid>
        <w:gridCol w:w="1276"/>
        <w:gridCol w:w="851"/>
        <w:gridCol w:w="1417"/>
      </w:tblGrid>
      <w:tr w:rsidR="00AD4211" w:rsidRPr="005E32CB" w14:paraId="39CD0E2B" w14:textId="77777777" w:rsidTr="00AD4211">
        <w:trPr>
          <w:trHeight w:val="315"/>
        </w:trPr>
        <w:tc>
          <w:tcPr>
            <w:tcW w:w="1276" w:type="dxa"/>
            <w:tcBorders>
              <w:top w:val="single" w:sz="8" w:space="0" w:color="auto"/>
              <w:left w:val="nil"/>
              <w:bottom w:val="single" w:sz="8" w:space="0" w:color="auto"/>
              <w:right w:val="nil"/>
            </w:tcBorders>
            <w:noWrap/>
            <w:vAlign w:val="bottom"/>
            <w:hideMark/>
          </w:tcPr>
          <w:p w14:paraId="235B0996"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Berat simplisia</w:t>
            </w:r>
          </w:p>
        </w:tc>
        <w:tc>
          <w:tcPr>
            <w:tcW w:w="851" w:type="dxa"/>
            <w:tcBorders>
              <w:top w:val="single" w:sz="8" w:space="0" w:color="auto"/>
              <w:left w:val="nil"/>
              <w:bottom w:val="nil"/>
              <w:right w:val="nil"/>
            </w:tcBorders>
            <w:noWrap/>
            <w:vAlign w:val="bottom"/>
            <w:hideMark/>
          </w:tcPr>
          <w:p w14:paraId="768B7463"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Berat ekstrak</w:t>
            </w:r>
          </w:p>
        </w:tc>
        <w:tc>
          <w:tcPr>
            <w:tcW w:w="1417" w:type="dxa"/>
            <w:tcBorders>
              <w:top w:val="single" w:sz="8" w:space="0" w:color="auto"/>
              <w:left w:val="nil"/>
              <w:bottom w:val="nil"/>
              <w:right w:val="nil"/>
            </w:tcBorders>
            <w:noWrap/>
            <w:vAlign w:val="bottom"/>
            <w:hideMark/>
          </w:tcPr>
          <w:p w14:paraId="5EFD034F"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Hasil</w:t>
            </w:r>
          </w:p>
          <w:p w14:paraId="2B74C597"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Rendemen</w:t>
            </w:r>
          </w:p>
        </w:tc>
      </w:tr>
      <w:tr w:rsidR="00AD4211" w:rsidRPr="005E32CB" w14:paraId="2A6B3C32" w14:textId="77777777" w:rsidTr="00AD4211">
        <w:trPr>
          <w:trHeight w:val="315"/>
        </w:trPr>
        <w:tc>
          <w:tcPr>
            <w:tcW w:w="1276" w:type="dxa"/>
            <w:tcBorders>
              <w:top w:val="nil"/>
              <w:left w:val="nil"/>
              <w:bottom w:val="single" w:sz="8" w:space="0" w:color="auto"/>
              <w:right w:val="nil"/>
            </w:tcBorders>
            <w:noWrap/>
            <w:vAlign w:val="bottom"/>
            <w:hideMark/>
          </w:tcPr>
          <w:p w14:paraId="0AA55912" w14:textId="1D77A1D2"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14</w:t>
            </w:r>
            <w:r w:rsidRPr="005E32CB">
              <w:rPr>
                <w:rFonts w:ascii="Times New Roman" w:eastAsia="Times New Roman" w:hAnsi="Times New Roman" w:cs="Times New Roman"/>
                <w:color w:val="000000"/>
                <w:sz w:val="20"/>
                <w:szCs w:val="20"/>
                <w:lang w:val="en-US" w:eastAsia="id-ID"/>
              </w:rPr>
              <w:t>4,34</w:t>
            </w:r>
            <w:r w:rsidRPr="005E32CB">
              <w:rPr>
                <w:rFonts w:ascii="Times New Roman" w:eastAsia="Times New Roman" w:hAnsi="Times New Roman" w:cs="Times New Roman"/>
                <w:color w:val="000000"/>
                <w:sz w:val="20"/>
                <w:szCs w:val="20"/>
                <w:lang w:eastAsia="id-ID"/>
              </w:rPr>
              <w:t xml:space="preserve"> g</w:t>
            </w:r>
          </w:p>
        </w:tc>
        <w:tc>
          <w:tcPr>
            <w:tcW w:w="851" w:type="dxa"/>
            <w:tcBorders>
              <w:top w:val="single" w:sz="8" w:space="0" w:color="auto"/>
              <w:left w:val="nil"/>
              <w:bottom w:val="single" w:sz="8" w:space="0" w:color="auto"/>
              <w:right w:val="nil"/>
            </w:tcBorders>
            <w:noWrap/>
            <w:vAlign w:val="bottom"/>
            <w:hideMark/>
          </w:tcPr>
          <w:p w14:paraId="0456CC07"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59,1 g</w:t>
            </w:r>
          </w:p>
        </w:tc>
        <w:tc>
          <w:tcPr>
            <w:tcW w:w="1417" w:type="dxa"/>
            <w:tcBorders>
              <w:top w:val="single" w:sz="8" w:space="0" w:color="auto"/>
              <w:left w:val="nil"/>
              <w:bottom w:val="single" w:sz="8" w:space="0" w:color="auto"/>
              <w:right w:val="nil"/>
            </w:tcBorders>
            <w:noWrap/>
            <w:vAlign w:val="bottom"/>
            <w:hideMark/>
          </w:tcPr>
          <w:p w14:paraId="10DDDCC5" w14:textId="22A097BA"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85,24</w:t>
            </w:r>
            <w:r w:rsidRPr="005E32CB">
              <w:rPr>
                <w:rFonts w:ascii="Times New Roman" w:eastAsia="Times New Roman" w:hAnsi="Times New Roman" w:cs="Times New Roman"/>
                <w:color w:val="000000"/>
                <w:sz w:val="20"/>
                <w:szCs w:val="20"/>
                <w:lang w:eastAsia="id-ID"/>
              </w:rPr>
              <w:t xml:space="preserve"> g</w:t>
            </w:r>
          </w:p>
        </w:tc>
      </w:tr>
    </w:tbl>
    <w:p w14:paraId="6C9915B2" w14:textId="3859D8BC" w:rsidR="00AD4211" w:rsidRPr="00B61D0D" w:rsidRDefault="00B61D0D" w:rsidP="00B61D0D">
      <w:pPr>
        <w:spacing w:line="240" w:lineRule="auto"/>
        <w:jc w:val="both"/>
        <w:rPr>
          <w:rFonts w:ascii="Times New Roman" w:eastAsiaTheme="minorEastAsia" w:hAnsi="Times New Roman" w:cs="Times New Roman"/>
          <w:sz w:val="20"/>
          <w:szCs w:val="20"/>
          <w:lang w:val="en-US"/>
        </w:rPr>
      </w:pPr>
      <w:r w:rsidRPr="005E32CB">
        <w:rPr>
          <w:rFonts w:ascii="Times New Roman" w:eastAsiaTheme="minorEastAsia" w:hAnsi="Times New Roman" w:cs="Times New Roman"/>
          <w:sz w:val="20"/>
          <w:szCs w:val="20"/>
        </w:rPr>
        <w:t xml:space="preserve">Rendemen </w:t>
      </w:r>
      <w:r w:rsidRPr="005E32CB">
        <w:rPr>
          <w:rFonts w:ascii="Times New Roman" w:eastAsiaTheme="minorEastAsia" w:hAnsi="Times New Roman" w:cs="Times New Roman"/>
          <w:b/>
          <w:bCs/>
          <w:sz w:val="20"/>
          <w:szCs w:val="20"/>
        </w:rPr>
        <w:t xml:space="preserve">= </w:t>
      </w:r>
      <m:oMath>
        <m:f>
          <m:fPr>
            <m:ctrlPr>
              <w:rPr>
                <w:rFonts w:ascii="Cambria Math" w:hAnsi="Cambria Math" w:cs="Times New Roman"/>
                <w:i/>
                <w:sz w:val="20"/>
                <w:szCs w:val="20"/>
              </w:rPr>
            </m:ctrlPr>
          </m:fPr>
          <m:num>
            <m:r>
              <w:rPr>
                <w:rFonts w:ascii="Cambria Math" w:hAnsi="Cambria Math" w:cs="Times New Roman"/>
                <w:sz w:val="20"/>
                <w:szCs w:val="20"/>
              </w:rPr>
              <m:t>85,24 gram</m:t>
            </m:r>
          </m:num>
          <m:den>
            <m:r>
              <w:rPr>
                <w:rFonts w:ascii="Cambria Math" w:hAnsi="Cambria Math" w:cs="Times New Roman"/>
                <w:sz w:val="20"/>
                <w:szCs w:val="20"/>
              </w:rPr>
              <m:t xml:space="preserve">500 gram </m:t>
            </m:r>
          </m:den>
        </m:f>
      </m:oMath>
      <w:r w:rsidRPr="005E32CB">
        <w:rPr>
          <w:rFonts w:ascii="Times New Roman" w:eastAsiaTheme="minorEastAsia" w:hAnsi="Times New Roman" w:cs="Times New Roman"/>
          <w:sz w:val="20"/>
          <w:szCs w:val="20"/>
        </w:rPr>
        <w:t xml:space="preserve"> x 100% = 1</w:t>
      </w:r>
      <w:r w:rsidRPr="005E32CB">
        <w:rPr>
          <w:rFonts w:ascii="Times New Roman" w:eastAsiaTheme="minorEastAsia" w:hAnsi="Times New Roman" w:cs="Times New Roman"/>
          <w:sz w:val="20"/>
          <w:szCs w:val="20"/>
          <w:lang w:val="en-US"/>
        </w:rPr>
        <w:t>7</w:t>
      </w:r>
      <w:r w:rsidRPr="005E32CB">
        <w:rPr>
          <w:rFonts w:ascii="Times New Roman" w:eastAsiaTheme="minorEastAsia" w:hAnsi="Times New Roman" w:cs="Times New Roman"/>
          <w:sz w:val="20"/>
          <w:szCs w:val="20"/>
        </w:rPr>
        <w:t>,</w:t>
      </w:r>
      <w:r w:rsidRPr="005E32CB">
        <w:rPr>
          <w:rFonts w:ascii="Times New Roman" w:eastAsiaTheme="minorEastAsia" w:hAnsi="Times New Roman" w:cs="Times New Roman"/>
          <w:sz w:val="20"/>
          <w:szCs w:val="20"/>
          <w:lang w:val="en-US"/>
        </w:rPr>
        <w:t>04</w:t>
      </w:r>
      <w:r w:rsidRPr="005E32CB">
        <w:rPr>
          <w:rFonts w:ascii="Times New Roman" w:eastAsiaTheme="minorEastAsia" w:hAnsi="Times New Roman" w:cs="Times New Roman"/>
          <w:sz w:val="20"/>
          <w:szCs w:val="20"/>
        </w:rPr>
        <w:t>%</w:t>
      </w:r>
    </w:p>
    <w:p w14:paraId="782E076E" w14:textId="77777777" w:rsidR="00AD4211" w:rsidRPr="005E32CB" w:rsidRDefault="00AD4211" w:rsidP="00AD4211">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t>Hasil Skrining Fitokimia</w:t>
      </w:r>
    </w:p>
    <w:p w14:paraId="68B72093" w14:textId="43809982" w:rsidR="00AD4211" w:rsidRPr="004114A5" w:rsidRDefault="00AD4211" w:rsidP="004114A5">
      <w:pPr>
        <w:pStyle w:val="ListParagraph"/>
        <w:spacing w:line="240" w:lineRule="auto"/>
        <w:ind w:left="0" w:firstLine="426"/>
        <w:jc w:val="both"/>
        <w:rPr>
          <w:rFonts w:ascii="Times New Roman" w:hAnsi="Times New Roman" w:cs="Times New Roman"/>
          <w:bCs/>
          <w:sz w:val="20"/>
          <w:szCs w:val="20"/>
          <w:lang w:val="en-US"/>
        </w:rPr>
      </w:pPr>
      <w:proofErr w:type="spellStart"/>
      <w:r w:rsidRPr="004114A5">
        <w:rPr>
          <w:rFonts w:ascii="Times New Roman" w:hAnsi="Times New Roman" w:cs="Times New Roman"/>
          <w:bCs/>
          <w:sz w:val="20"/>
          <w:szCs w:val="20"/>
          <w:lang w:val="en-US"/>
        </w:rPr>
        <w:t>Tujuan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skrining</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fitokimia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adalah</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untuk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mengetahui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golongan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metabolit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sekunder</w:t>
      </w:r>
      <w:proofErr w:type="spellEnd"/>
      <w:r w:rsidRPr="004114A5">
        <w:rPr>
          <w:rFonts w:ascii="Times New Roman" w:hAnsi="Times New Roman" w:cs="Times New Roman"/>
          <w:bCs/>
          <w:sz w:val="20"/>
          <w:szCs w:val="20"/>
          <w:lang w:val="en-US"/>
        </w:rPr>
        <w:t xml:space="preserve"> yang </w:t>
      </w:r>
      <w:proofErr w:type="spellStart"/>
      <w:r w:rsidRPr="004114A5">
        <w:rPr>
          <w:rFonts w:ascii="Times New Roman" w:hAnsi="Times New Roman" w:cs="Times New Roman"/>
          <w:bCs/>
          <w:sz w:val="20"/>
          <w:szCs w:val="20"/>
          <w:lang w:val="en-US"/>
        </w:rPr>
        <w:t>terkandung</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dalam</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simplisia</w:t>
      </w:r>
      <w:proofErr w:type="spellEnd"/>
      <w:r w:rsidRPr="004114A5">
        <w:rPr>
          <w:rFonts w:ascii="Times New Roman" w:hAnsi="Times New Roman" w:cs="Times New Roman"/>
          <w:bCs/>
          <w:sz w:val="20"/>
          <w:szCs w:val="20"/>
          <w:lang w:val="en-US"/>
        </w:rPr>
        <w:t xml:space="preserve"> dan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rumput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Hasil </w:t>
      </w:r>
      <w:proofErr w:type="spellStart"/>
      <w:r w:rsidRPr="004114A5">
        <w:rPr>
          <w:rFonts w:ascii="Times New Roman" w:hAnsi="Times New Roman" w:cs="Times New Roman"/>
          <w:bCs/>
          <w:sz w:val="20"/>
          <w:szCs w:val="20"/>
          <w:lang w:val="en-US"/>
        </w:rPr>
        <w:t>skrining</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fitokimia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dapat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dilihat</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tabel</w:t>
      </w:r>
      <w:proofErr w:type="spellEnd"/>
      <w:r w:rsidRPr="004114A5">
        <w:rPr>
          <w:rFonts w:ascii="Times New Roman" w:hAnsi="Times New Roman" w:cs="Times New Roman"/>
          <w:bCs/>
          <w:sz w:val="20"/>
          <w:szCs w:val="20"/>
          <w:lang w:val="en-US"/>
        </w:rPr>
        <w:t xml:space="preserve"> 4 </w:t>
      </w:r>
      <w:proofErr w:type="spellStart"/>
      <w:r w:rsidRPr="004114A5">
        <w:rPr>
          <w:rFonts w:ascii="Times New Roman" w:hAnsi="Times New Roman" w:cs="Times New Roman"/>
          <w:bCs/>
          <w:sz w:val="20"/>
          <w:szCs w:val="20"/>
          <w:lang w:val="en-US"/>
        </w:rPr>
        <w:t>dibawah</w:t>
      </w:r>
      <w:proofErr w:type="spellEnd"/>
      <w:r w:rsidRPr="004114A5">
        <w:rPr>
          <w:rFonts w:ascii="Times New Roman" w:hAnsi="Times New Roman" w:cs="Times New Roman"/>
          <w:bCs/>
          <w:sz w:val="20"/>
          <w:szCs w:val="20"/>
          <w:lang w:val="en-US"/>
        </w:rPr>
        <w:t xml:space="preserve"> </w:t>
      </w:r>
      <w:proofErr w:type="spellStart"/>
      <w:proofErr w:type="gramStart"/>
      <w:r w:rsidRPr="004114A5">
        <w:rPr>
          <w:rFonts w:ascii="Times New Roman" w:hAnsi="Times New Roman" w:cs="Times New Roman"/>
          <w:bCs/>
          <w:sz w:val="20"/>
          <w:szCs w:val="20"/>
          <w:lang w:val="en-US"/>
        </w:rPr>
        <w:t>ini</w:t>
      </w:r>
      <w:proofErr w:type="spellEnd"/>
      <w:r w:rsidRPr="004114A5">
        <w:rPr>
          <w:rFonts w:ascii="Times New Roman" w:hAnsi="Times New Roman" w:cs="Times New Roman"/>
          <w:bCs/>
          <w:sz w:val="20"/>
          <w:szCs w:val="20"/>
          <w:lang w:val="en-US"/>
        </w:rPr>
        <w:t xml:space="preserve"> :</w:t>
      </w:r>
      <w:proofErr w:type="gramEnd"/>
    </w:p>
    <w:p w14:paraId="6FF0D699" w14:textId="2C15AB2A" w:rsidR="00AD4211" w:rsidRPr="005E32CB" w:rsidRDefault="00722EB7" w:rsidP="00AD4211">
      <w:pPr>
        <w:spacing w:after="200" w:line="276" w:lineRule="auto"/>
        <w:jc w:val="both"/>
        <w:rPr>
          <w:rFonts w:ascii="Times New Roman" w:eastAsia="Calibri" w:hAnsi="Times New Roman" w:cs="Times New Roman"/>
          <w:b/>
          <w:bCs/>
          <w:sz w:val="20"/>
          <w:szCs w:val="20"/>
        </w:rPr>
      </w:pPr>
      <w:r w:rsidRPr="005E32CB">
        <w:rPr>
          <w:rFonts w:ascii="Times New Roman" w:hAnsi="Times New Roman" w:cs="Times New Roman"/>
          <w:sz w:val="20"/>
          <w:szCs w:val="20"/>
        </w:rPr>
        <w:t xml:space="preserve"> </w:t>
      </w:r>
      <w:r w:rsidR="003E580D">
        <w:rPr>
          <w:rFonts w:ascii="Times New Roman" w:eastAsia="Calibri" w:hAnsi="Times New Roman" w:cs="Times New Roman"/>
          <w:b/>
          <w:bCs/>
          <w:sz w:val="20"/>
          <w:szCs w:val="20"/>
        </w:rPr>
        <w:t>Tabel</w:t>
      </w:r>
      <w:r w:rsidR="003E580D">
        <w:rPr>
          <w:rFonts w:ascii="Times New Roman" w:eastAsia="Calibri" w:hAnsi="Times New Roman" w:cs="Times New Roman"/>
          <w:b/>
          <w:bCs/>
          <w:sz w:val="20"/>
          <w:szCs w:val="20"/>
          <w:lang w:val="en-US"/>
        </w:rPr>
        <w:t xml:space="preserve"> 3.</w:t>
      </w:r>
      <w:r w:rsidR="00AD4211" w:rsidRPr="005E32CB">
        <w:rPr>
          <w:rFonts w:ascii="Times New Roman" w:eastAsia="Calibri" w:hAnsi="Times New Roman" w:cs="Times New Roman"/>
          <w:b/>
          <w:bCs/>
          <w:sz w:val="20"/>
          <w:szCs w:val="20"/>
        </w:rPr>
        <w:t xml:space="preserve"> Hasil Skrining Fitokimia</w:t>
      </w:r>
    </w:p>
    <w:tbl>
      <w:tblPr>
        <w:tblW w:w="4253" w:type="dxa"/>
        <w:tblLook w:val="04A0" w:firstRow="1" w:lastRow="0" w:firstColumn="1" w:lastColumn="0" w:noHBand="0" w:noVBand="1"/>
      </w:tblPr>
      <w:tblGrid>
        <w:gridCol w:w="1028"/>
        <w:gridCol w:w="1370"/>
        <w:gridCol w:w="979"/>
        <w:gridCol w:w="46"/>
        <w:gridCol w:w="932"/>
      </w:tblGrid>
      <w:tr w:rsidR="00AD4211" w:rsidRPr="005E32CB" w14:paraId="60D96850" w14:textId="77777777" w:rsidTr="00AD4211">
        <w:trPr>
          <w:trHeight w:val="358"/>
        </w:trPr>
        <w:tc>
          <w:tcPr>
            <w:tcW w:w="983" w:type="dxa"/>
            <w:tcBorders>
              <w:top w:val="single" w:sz="8" w:space="0" w:color="auto"/>
              <w:left w:val="nil"/>
              <w:bottom w:val="single" w:sz="8" w:space="0" w:color="auto"/>
              <w:right w:val="nil"/>
            </w:tcBorders>
            <w:noWrap/>
            <w:vAlign w:val="bottom"/>
            <w:hideMark/>
          </w:tcPr>
          <w:p w14:paraId="0565A3C5" w14:textId="77777777" w:rsidR="00AD4211" w:rsidRPr="005E32CB" w:rsidRDefault="00AD421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Uji</w:t>
            </w:r>
          </w:p>
        </w:tc>
        <w:tc>
          <w:tcPr>
            <w:tcW w:w="1370" w:type="dxa"/>
            <w:tcBorders>
              <w:top w:val="single" w:sz="8" w:space="0" w:color="auto"/>
              <w:left w:val="nil"/>
              <w:bottom w:val="single" w:sz="8" w:space="0" w:color="auto"/>
              <w:right w:val="nil"/>
            </w:tcBorders>
            <w:noWrap/>
            <w:vAlign w:val="bottom"/>
            <w:hideMark/>
          </w:tcPr>
          <w:p w14:paraId="27487D88" w14:textId="77777777" w:rsidR="00AD4211" w:rsidRPr="005E32CB" w:rsidRDefault="00AD421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Hasil</w:t>
            </w:r>
          </w:p>
        </w:tc>
        <w:tc>
          <w:tcPr>
            <w:tcW w:w="968" w:type="dxa"/>
            <w:gridSpan w:val="2"/>
            <w:tcBorders>
              <w:top w:val="single" w:sz="8" w:space="0" w:color="auto"/>
              <w:left w:val="nil"/>
              <w:bottom w:val="single" w:sz="8" w:space="0" w:color="auto"/>
              <w:right w:val="nil"/>
            </w:tcBorders>
            <w:noWrap/>
            <w:vAlign w:val="bottom"/>
            <w:hideMark/>
          </w:tcPr>
          <w:p w14:paraId="23049064" w14:textId="77777777" w:rsidR="00AD4211" w:rsidRPr="005E32CB" w:rsidRDefault="00AD421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Simplisia</w:t>
            </w:r>
          </w:p>
        </w:tc>
        <w:tc>
          <w:tcPr>
            <w:tcW w:w="932" w:type="dxa"/>
            <w:tcBorders>
              <w:top w:val="single" w:sz="8" w:space="0" w:color="auto"/>
              <w:left w:val="nil"/>
              <w:bottom w:val="single" w:sz="8" w:space="0" w:color="auto"/>
              <w:right w:val="nil"/>
            </w:tcBorders>
            <w:noWrap/>
            <w:vAlign w:val="bottom"/>
            <w:hideMark/>
          </w:tcPr>
          <w:p w14:paraId="012418D6" w14:textId="77777777" w:rsidR="00AD4211" w:rsidRPr="005E32CB" w:rsidRDefault="00AD421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Ekstrak</w:t>
            </w:r>
          </w:p>
        </w:tc>
      </w:tr>
      <w:tr w:rsidR="00AD4211" w:rsidRPr="005E32CB" w14:paraId="23E305FA" w14:textId="77777777" w:rsidTr="00AD4211">
        <w:trPr>
          <w:trHeight w:val="358"/>
        </w:trPr>
        <w:tc>
          <w:tcPr>
            <w:tcW w:w="983" w:type="dxa"/>
            <w:tcBorders>
              <w:top w:val="nil"/>
              <w:left w:val="nil"/>
              <w:bottom w:val="single" w:sz="8" w:space="0" w:color="auto"/>
              <w:right w:val="nil"/>
            </w:tcBorders>
            <w:noWrap/>
            <w:vAlign w:val="bottom"/>
            <w:hideMark/>
          </w:tcPr>
          <w:p w14:paraId="0F83A31A" w14:textId="77777777" w:rsidR="00AD4211" w:rsidRPr="005E32CB" w:rsidRDefault="00AD4211">
            <w:pPr>
              <w:spacing w:after="0" w:line="240" w:lineRule="auto"/>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Alkaloid</w:t>
            </w:r>
          </w:p>
        </w:tc>
        <w:tc>
          <w:tcPr>
            <w:tcW w:w="1370" w:type="dxa"/>
            <w:tcBorders>
              <w:top w:val="nil"/>
              <w:left w:val="nil"/>
              <w:bottom w:val="single" w:sz="8" w:space="0" w:color="auto"/>
              <w:right w:val="nil"/>
            </w:tcBorders>
            <w:noWrap/>
            <w:vAlign w:val="bottom"/>
            <w:hideMark/>
          </w:tcPr>
          <w:p w14:paraId="4814D9D0" w14:textId="1A0EED1D" w:rsidR="00AD4211" w:rsidRPr="002C4563" w:rsidRDefault="00CF5CBF">
            <w:pPr>
              <w:spacing w:after="0" w:line="240" w:lineRule="auto"/>
              <w:rPr>
                <w:rFonts w:ascii="Times New Roman" w:eastAsia="Times New Roman" w:hAnsi="Times New Roman" w:cs="Times New Roman"/>
                <w:color w:val="000000"/>
                <w:sz w:val="20"/>
                <w:szCs w:val="20"/>
                <w:lang w:val="en-US" w:eastAsia="id-ID"/>
              </w:rPr>
            </w:pPr>
            <w:r w:rsidRPr="005E32CB">
              <w:rPr>
                <w:rFonts w:asciiTheme="majorBidi" w:hAnsiTheme="majorBidi" w:cstheme="majorBidi"/>
                <w:sz w:val="20"/>
                <w:szCs w:val="20"/>
              </w:rPr>
              <w:t>endapan merah atau jingga</w:t>
            </w:r>
            <w:r w:rsidR="002C4563">
              <w:rPr>
                <w:rFonts w:asciiTheme="majorBidi" w:hAnsiTheme="majorBidi" w:cstheme="majorBidi"/>
                <w:sz w:val="20"/>
                <w:szCs w:val="20"/>
                <w:lang w:val="en-US"/>
              </w:rPr>
              <w:t xml:space="preserve"> </w:t>
            </w:r>
            <w:proofErr w:type="spellStart"/>
            <w:r w:rsidR="002C4563">
              <w:rPr>
                <w:rFonts w:asciiTheme="majorBidi" w:hAnsiTheme="majorBidi" w:cstheme="majorBidi"/>
                <w:sz w:val="20"/>
                <w:szCs w:val="20"/>
                <w:lang w:val="en-US"/>
              </w:rPr>
              <w:t>atau</w:t>
            </w:r>
            <w:proofErr w:type="spellEnd"/>
            <w:r w:rsidR="002C4563">
              <w:rPr>
                <w:rFonts w:asciiTheme="majorBidi" w:hAnsiTheme="majorBidi" w:cstheme="majorBidi"/>
                <w:sz w:val="20"/>
                <w:szCs w:val="20"/>
                <w:lang w:val="en-US"/>
              </w:rPr>
              <w:t xml:space="preserve"> </w:t>
            </w:r>
            <w:proofErr w:type="spellStart"/>
            <w:r w:rsidR="002C4563">
              <w:rPr>
                <w:rFonts w:asciiTheme="majorBidi" w:hAnsiTheme="majorBidi" w:cstheme="majorBidi"/>
                <w:sz w:val="20"/>
                <w:szCs w:val="20"/>
                <w:lang w:val="en-US"/>
              </w:rPr>
              <w:t>putih</w:t>
            </w:r>
            <w:proofErr w:type="spellEnd"/>
          </w:p>
        </w:tc>
        <w:tc>
          <w:tcPr>
            <w:tcW w:w="922" w:type="dxa"/>
            <w:tcBorders>
              <w:top w:val="nil"/>
              <w:left w:val="nil"/>
              <w:bottom w:val="single" w:sz="8" w:space="0" w:color="auto"/>
              <w:right w:val="nil"/>
            </w:tcBorders>
            <w:noWrap/>
            <w:vAlign w:val="bottom"/>
            <w:hideMark/>
          </w:tcPr>
          <w:p w14:paraId="62F4D155"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978" w:type="dxa"/>
            <w:gridSpan w:val="2"/>
            <w:tcBorders>
              <w:top w:val="nil"/>
              <w:left w:val="nil"/>
              <w:bottom w:val="single" w:sz="8" w:space="0" w:color="auto"/>
              <w:right w:val="nil"/>
            </w:tcBorders>
            <w:noWrap/>
            <w:vAlign w:val="bottom"/>
            <w:hideMark/>
          </w:tcPr>
          <w:p w14:paraId="650FA2BC"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r>
      <w:tr w:rsidR="00AD4211" w:rsidRPr="005E32CB" w14:paraId="3F860508" w14:textId="77777777" w:rsidTr="00AD4211">
        <w:trPr>
          <w:trHeight w:val="358"/>
        </w:trPr>
        <w:tc>
          <w:tcPr>
            <w:tcW w:w="983" w:type="dxa"/>
            <w:tcBorders>
              <w:top w:val="nil"/>
              <w:left w:val="nil"/>
              <w:bottom w:val="single" w:sz="8" w:space="0" w:color="auto"/>
              <w:right w:val="nil"/>
            </w:tcBorders>
            <w:noWrap/>
            <w:vAlign w:val="center"/>
            <w:hideMark/>
          </w:tcPr>
          <w:p w14:paraId="57690F13" w14:textId="6F03A83B" w:rsidR="00AD4211" w:rsidRPr="00CF5CBF" w:rsidRDefault="00CF5CBF">
            <w:pPr>
              <w:spacing w:after="0" w:line="240" w:lineRule="auto"/>
              <w:jc w:val="center"/>
              <w:rPr>
                <w:rFonts w:ascii="Times New Roman" w:eastAsia="Times New Roman" w:hAnsi="Times New Roman" w:cs="Times New Roman"/>
                <w:color w:val="000000"/>
                <w:sz w:val="20"/>
                <w:szCs w:val="20"/>
                <w:lang w:val="en-US" w:eastAsia="id-ID"/>
              </w:rPr>
            </w:pPr>
            <w:proofErr w:type="spellStart"/>
            <w:r>
              <w:rPr>
                <w:rFonts w:ascii="Times New Roman" w:eastAsia="Times New Roman" w:hAnsi="Times New Roman" w:cs="Times New Roman"/>
                <w:color w:val="000000"/>
                <w:sz w:val="20"/>
                <w:szCs w:val="20"/>
                <w:lang w:val="en-US" w:eastAsia="id-ID"/>
              </w:rPr>
              <w:t>Polifenol</w:t>
            </w:r>
            <w:proofErr w:type="spellEnd"/>
          </w:p>
        </w:tc>
        <w:tc>
          <w:tcPr>
            <w:tcW w:w="1370" w:type="dxa"/>
            <w:tcBorders>
              <w:top w:val="nil"/>
              <w:left w:val="nil"/>
              <w:bottom w:val="single" w:sz="8" w:space="0" w:color="auto"/>
              <w:right w:val="nil"/>
            </w:tcBorders>
            <w:noWrap/>
            <w:vAlign w:val="bottom"/>
            <w:hideMark/>
          </w:tcPr>
          <w:p w14:paraId="74744223" w14:textId="1F5A8BEA" w:rsidR="00AD4211" w:rsidRPr="005E32CB" w:rsidRDefault="00CF5CBF">
            <w:pPr>
              <w:spacing w:after="0" w:line="240" w:lineRule="auto"/>
              <w:rPr>
                <w:rFonts w:ascii="Times New Roman" w:eastAsia="Times New Roman" w:hAnsi="Times New Roman" w:cs="Times New Roman"/>
                <w:color w:val="000000"/>
                <w:sz w:val="20"/>
                <w:szCs w:val="20"/>
                <w:lang w:eastAsia="id-ID"/>
              </w:rPr>
            </w:pPr>
            <w:r w:rsidRPr="005E32CB">
              <w:rPr>
                <w:rFonts w:asciiTheme="majorBidi" w:hAnsiTheme="majorBidi" w:cstheme="majorBidi"/>
                <w:sz w:val="20"/>
                <w:szCs w:val="20"/>
              </w:rPr>
              <w:t>warna biru atau hijau kehitaman</w:t>
            </w:r>
          </w:p>
        </w:tc>
        <w:tc>
          <w:tcPr>
            <w:tcW w:w="922" w:type="dxa"/>
            <w:tcBorders>
              <w:top w:val="nil"/>
              <w:left w:val="nil"/>
              <w:bottom w:val="single" w:sz="8" w:space="0" w:color="auto"/>
              <w:right w:val="nil"/>
            </w:tcBorders>
            <w:noWrap/>
            <w:vAlign w:val="bottom"/>
            <w:hideMark/>
          </w:tcPr>
          <w:p w14:paraId="2B1A2AAF"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978" w:type="dxa"/>
            <w:gridSpan w:val="2"/>
            <w:tcBorders>
              <w:top w:val="nil"/>
              <w:left w:val="nil"/>
              <w:bottom w:val="single" w:sz="8" w:space="0" w:color="auto"/>
              <w:right w:val="nil"/>
            </w:tcBorders>
            <w:noWrap/>
            <w:vAlign w:val="bottom"/>
            <w:hideMark/>
          </w:tcPr>
          <w:p w14:paraId="25E439B1"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r>
      <w:tr w:rsidR="00AD4211" w:rsidRPr="005E32CB" w14:paraId="5899C672" w14:textId="77777777" w:rsidTr="00AD4211">
        <w:trPr>
          <w:trHeight w:val="358"/>
        </w:trPr>
        <w:tc>
          <w:tcPr>
            <w:tcW w:w="983" w:type="dxa"/>
            <w:tcBorders>
              <w:top w:val="nil"/>
              <w:left w:val="nil"/>
              <w:bottom w:val="single" w:sz="8" w:space="0" w:color="auto"/>
              <w:right w:val="nil"/>
            </w:tcBorders>
            <w:noWrap/>
            <w:vAlign w:val="bottom"/>
            <w:hideMark/>
          </w:tcPr>
          <w:p w14:paraId="137BD38F" w14:textId="6C99DA2A" w:rsidR="00AD4211" w:rsidRPr="00CF5CBF" w:rsidRDefault="00CF5CBF">
            <w:pPr>
              <w:spacing w:after="0"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Flavonoid</w:t>
            </w:r>
          </w:p>
        </w:tc>
        <w:tc>
          <w:tcPr>
            <w:tcW w:w="1370" w:type="dxa"/>
            <w:tcBorders>
              <w:top w:val="nil"/>
              <w:left w:val="nil"/>
              <w:bottom w:val="single" w:sz="8" w:space="0" w:color="auto"/>
              <w:right w:val="nil"/>
            </w:tcBorders>
            <w:noWrap/>
            <w:vAlign w:val="bottom"/>
            <w:hideMark/>
          </w:tcPr>
          <w:p w14:paraId="106FCBA6" w14:textId="6A50C1DC" w:rsidR="00AD4211" w:rsidRPr="005E32CB" w:rsidRDefault="00E74731">
            <w:pPr>
              <w:spacing w:after="0" w:line="240" w:lineRule="auto"/>
              <w:rPr>
                <w:rFonts w:ascii="Times New Roman" w:eastAsia="Times New Roman" w:hAnsi="Times New Roman" w:cs="Times New Roman"/>
                <w:color w:val="000000"/>
                <w:sz w:val="20"/>
                <w:szCs w:val="20"/>
                <w:lang w:eastAsia="id-ID"/>
              </w:rPr>
            </w:pPr>
            <w:r w:rsidRPr="00CF5CBF">
              <w:rPr>
                <w:rFonts w:asciiTheme="majorBidi" w:hAnsiTheme="majorBidi" w:cstheme="majorBidi"/>
                <w:sz w:val="20"/>
                <w:szCs w:val="20"/>
              </w:rPr>
              <w:t>warna merah atau kuning atau jingga</w:t>
            </w:r>
          </w:p>
        </w:tc>
        <w:tc>
          <w:tcPr>
            <w:tcW w:w="922" w:type="dxa"/>
            <w:tcBorders>
              <w:top w:val="nil"/>
              <w:left w:val="nil"/>
              <w:bottom w:val="single" w:sz="8" w:space="0" w:color="auto"/>
              <w:right w:val="nil"/>
            </w:tcBorders>
            <w:noWrap/>
            <w:vAlign w:val="bottom"/>
            <w:hideMark/>
          </w:tcPr>
          <w:p w14:paraId="2BE469B6"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978" w:type="dxa"/>
            <w:gridSpan w:val="2"/>
            <w:tcBorders>
              <w:top w:val="nil"/>
              <w:left w:val="nil"/>
              <w:bottom w:val="single" w:sz="8" w:space="0" w:color="auto"/>
              <w:right w:val="nil"/>
            </w:tcBorders>
            <w:noWrap/>
            <w:vAlign w:val="bottom"/>
            <w:hideMark/>
          </w:tcPr>
          <w:p w14:paraId="74B82CC0"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r>
      <w:tr w:rsidR="00AD4211" w:rsidRPr="005E32CB" w14:paraId="149439A7" w14:textId="77777777" w:rsidTr="00AD4211">
        <w:trPr>
          <w:trHeight w:val="358"/>
        </w:trPr>
        <w:tc>
          <w:tcPr>
            <w:tcW w:w="983" w:type="dxa"/>
            <w:tcBorders>
              <w:top w:val="nil"/>
              <w:left w:val="nil"/>
              <w:bottom w:val="single" w:sz="8" w:space="0" w:color="auto"/>
              <w:right w:val="nil"/>
            </w:tcBorders>
            <w:noWrap/>
            <w:vAlign w:val="bottom"/>
            <w:hideMark/>
          </w:tcPr>
          <w:p w14:paraId="1E5EF7A1" w14:textId="0B46F99E" w:rsidR="00AD4211" w:rsidRPr="00CF5CBF" w:rsidRDefault="00CF5CBF">
            <w:pPr>
              <w:spacing w:after="0"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val="en-US" w:eastAsia="id-ID"/>
              </w:rPr>
              <w:t>Saponin</w:t>
            </w:r>
          </w:p>
        </w:tc>
        <w:tc>
          <w:tcPr>
            <w:tcW w:w="1370" w:type="dxa"/>
            <w:tcBorders>
              <w:top w:val="nil"/>
              <w:left w:val="nil"/>
              <w:bottom w:val="single" w:sz="8" w:space="0" w:color="auto"/>
              <w:right w:val="nil"/>
            </w:tcBorders>
            <w:noWrap/>
            <w:vAlign w:val="bottom"/>
            <w:hideMark/>
          </w:tcPr>
          <w:p w14:paraId="3C4EAAC3" w14:textId="11CE0907" w:rsidR="00AD4211" w:rsidRPr="005E32CB" w:rsidRDefault="00E74731">
            <w:pPr>
              <w:spacing w:after="0" w:line="240" w:lineRule="auto"/>
              <w:rPr>
                <w:rFonts w:ascii="Times New Roman" w:eastAsia="Times New Roman" w:hAnsi="Times New Roman" w:cs="Times New Roman"/>
                <w:color w:val="000000"/>
                <w:sz w:val="20"/>
                <w:szCs w:val="20"/>
                <w:lang w:eastAsia="id-ID"/>
              </w:rPr>
            </w:pPr>
            <w:r w:rsidRPr="005E32CB">
              <w:rPr>
                <w:rFonts w:asciiTheme="majorBidi" w:hAnsiTheme="majorBidi" w:cstheme="majorBidi"/>
                <w:sz w:val="20"/>
                <w:szCs w:val="20"/>
              </w:rPr>
              <w:t>busa tidak hilang</w:t>
            </w:r>
          </w:p>
        </w:tc>
        <w:tc>
          <w:tcPr>
            <w:tcW w:w="922" w:type="dxa"/>
            <w:tcBorders>
              <w:top w:val="nil"/>
              <w:left w:val="nil"/>
              <w:bottom w:val="single" w:sz="8" w:space="0" w:color="auto"/>
              <w:right w:val="nil"/>
            </w:tcBorders>
            <w:noWrap/>
            <w:vAlign w:val="bottom"/>
            <w:hideMark/>
          </w:tcPr>
          <w:p w14:paraId="30F9DB6C"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978" w:type="dxa"/>
            <w:gridSpan w:val="2"/>
            <w:tcBorders>
              <w:top w:val="nil"/>
              <w:left w:val="nil"/>
              <w:bottom w:val="single" w:sz="8" w:space="0" w:color="auto"/>
              <w:right w:val="nil"/>
            </w:tcBorders>
            <w:noWrap/>
            <w:vAlign w:val="bottom"/>
            <w:hideMark/>
          </w:tcPr>
          <w:p w14:paraId="7C639D3D"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r>
      <w:tr w:rsidR="00AD4211" w:rsidRPr="005E32CB" w14:paraId="1633F421" w14:textId="77777777" w:rsidTr="00AD4211">
        <w:trPr>
          <w:trHeight w:val="358"/>
        </w:trPr>
        <w:tc>
          <w:tcPr>
            <w:tcW w:w="983" w:type="dxa"/>
            <w:tcBorders>
              <w:top w:val="nil"/>
              <w:left w:val="nil"/>
              <w:bottom w:val="single" w:sz="8" w:space="0" w:color="auto"/>
              <w:right w:val="nil"/>
            </w:tcBorders>
            <w:noWrap/>
            <w:vAlign w:val="bottom"/>
            <w:hideMark/>
          </w:tcPr>
          <w:p w14:paraId="15748553" w14:textId="01D6B590" w:rsidR="00AD4211" w:rsidRPr="00CF5CBF" w:rsidRDefault="00CF5CBF">
            <w:pPr>
              <w:spacing w:after="0" w:line="240" w:lineRule="auto"/>
              <w:rPr>
                <w:rFonts w:ascii="Times New Roman" w:eastAsia="Times New Roman" w:hAnsi="Times New Roman" w:cs="Times New Roman"/>
                <w:color w:val="000000"/>
                <w:sz w:val="20"/>
                <w:szCs w:val="20"/>
                <w:lang w:val="en-US" w:eastAsia="id-ID"/>
              </w:rPr>
            </w:pPr>
            <w:r>
              <w:rPr>
                <w:rFonts w:ascii="Times New Roman" w:eastAsia="Times New Roman" w:hAnsi="Times New Roman" w:cs="Times New Roman"/>
                <w:color w:val="000000"/>
                <w:sz w:val="20"/>
                <w:szCs w:val="20"/>
                <w:lang w:eastAsia="id-ID"/>
              </w:rPr>
              <w:t>T</w:t>
            </w:r>
            <w:proofErr w:type="spellStart"/>
            <w:r>
              <w:rPr>
                <w:rFonts w:ascii="Times New Roman" w:eastAsia="Times New Roman" w:hAnsi="Times New Roman" w:cs="Times New Roman"/>
                <w:color w:val="000000"/>
                <w:sz w:val="20"/>
                <w:szCs w:val="20"/>
                <w:lang w:val="en-US" w:eastAsia="id-ID"/>
              </w:rPr>
              <w:t>anin</w:t>
            </w:r>
            <w:proofErr w:type="spellEnd"/>
          </w:p>
        </w:tc>
        <w:tc>
          <w:tcPr>
            <w:tcW w:w="1370" w:type="dxa"/>
            <w:tcBorders>
              <w:top w:val="nil"/>
              <w:left w:val="nil"/>
              <w:bottom w:val="single" w:sz="8" w:space="0" w:color="auto"/>
              <w:right w:val="nil"/>
            </w:tcBorders>
            <w:noWrap/>
            <w:vAlign w:val="bottom"/>
            <w:hideMark/>
          </w:tcPr>
          <w:p w14:paraId="322B89D5" w14:textId="2EDEE5F7" w:rsidR="00AD4211" w:rsidRPr="005E32CB" w:rsidRDefault="00E74731">
            <w:pPr>
              <w:spacing w:after="0" w:line="240" w:lineRule="auto"/>
              <w:rPr>
                <w:rFonts w:ascii="Times New Roman" w:eastAsia="Times New Roman" w:hAnsi="Times New Roman" w:cs="Times New Roman"/>
                <w:color w:val="000000"/>
                <w:sz w:val="20"/>
                <w:szCs w:val="20"/>
                <w:lang w:eastAsia="id-ID"/>
              </w:rPr>
            </w:pPr>
            <w:r w:rsidRPr="005E32CB">
              <w:rPr>
                <w:rFonts w:asciiTheme="majorBidi" w:hAnsiTheme="majorBidi" w:cstheme="majorBidi"/>
                <w:sz w:val="20"/>
                <w:szCs w:val="20"/>
              </w:rPr>
              <w:t>warna biru atau hijau kehitaman</w:t>
            </w:r>
          </w:p>
        </w:tc>
        <w:tc>
          <w:tcPr>
            <w:tcW w:w="922" w:type="dxa"/>
            <w:tcBorders>
              <w:top w:val="nil"/>
              <w:left w:val="nil"/>
              <w:bottom w:val="single" w:sz="8" w:space="0" w:color="auto"/>
              <w:right w:val="nil"/>
            </w:tcBorders>
            <w:noWrap/>
            <w:vAlign w:val="bottom"/>
            <w:hideMark/>
          </w:tcPr>
          <w:p w14:paraId="4B53918F"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978" w:type="dxa"/>
            <w:gridSpan w:val="2"/>
            <w:tcBorders>
              <w:top w:val="nil"/>
              <w:left w:val="nil"/>
              <w:bottom w:val="single" w:sz="8" w:space="0" w:color="auto"/>
              <w:right w:val="nil"/>
            </w:tcBorders>
            <w:noWrap/>
            <w:vAlign w:val="bottom"/>
            <w:hideMark/>
          </w:tcPr>
          <w:p w14:paraId="60040B57" w14:textId="77777777" w:rsidR="00AD4211" w:rsidRPr="005E32CB" w:rsidRDefault="00AD421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r>
    </w:tbl>
    <w:p w14:paraId="7E92BFE7" w14:textId="77777777" w:rsidR="00B55DB1" w:rsidRPr="005E32CB" w:rsidRDefault="00AD4211" w:rsidP="00722EB7">
      <w:pPr>
        <w:rPr>
          <w:rFonts w:ascii="Times New Roman" w:hAnsi="Times New Roman" w:cs="Times New Roman"/>
          <w:b/>
          <w:bCs/>
          <w:sz w:val="20"/>
          <w:szCs w:val="20"/>
          <w:lang w:val="en-US"/>
        </w:rPr>
      </w:pPr>
      <w:r w:rsidRPr="005E32CB">
        <w:rPr>
          <w:rFonts w:ascii="Times New Roman" w:hAnsi="Times New Roman" w:cs="Times New Roman"/>
          <w:b/>
          <w:bCs/>
          <w:sz w:val="20"/>
          <w:szCs w:val="20"/>
          <w:lang w:val="en-US"/>
        </w:rPr>
        <w:t xml:space="preserve"> </w:t>
      </w:r>
    </w:p>
    <w:p w14:paraId="15FA581A" w14:textId="77777777" w:rsidR="00B55DB1" w:rsidRPr="005E32CB" w:rsidRDefault="00B55DB1" w:rsidP="00B55DB1">
      <w:pPr>
        <w:spacing w:line="240" w:lineRule="auto"/>
        <w:jc w:val="both"/>
        <w:rPr>
          <w:rFonts w:ascii="Times New Roman" w:hAnsi="Times New Roman" w:cs="Times New Roman"/>
          <w:b/>
          <w:bCs/>
          <w:sz w:val="20"/>
          <w:szCs w:val="20"/>
        </w:rPr>
      </w:pPr>
      <w:r w:rsidRPr="005E32CB">
        <w:rPr>
          <w:rFonts w:ascii="Times New Roman" w:hAnsi="Times New Roman" w:cs="Times New Roman"/>
          <w:b/>
          <w:bCs/>
          <w:sz w:val="20"/>
          <w:szCs w:val="20"/>
        </w:rPr>
        <w:t>Hasil Uji Aktivitas Antioksidan</w:t>
      </w:r>
    </w:p>
    <w:p w14:paraId="401295EF" w14:textId="06CCD01B" w:rsidR="00B55DB1" w:rsidRPr="005E32CB" w:rsidRDefault="00B55DB1" w:rsidP="00B55DB1">
      <w:pPr>
        <w:spacing w:line="240" w:lineRule="auto"/>
        <w:rPr>
          <w:rFonts w:ascii="Times New Roman" w:hAnsi="Times New Roman" w:cs="Times New Roman"/>
          <w:b/>
          <w:bCs/>
          <w:sz w:val="20"/>
          <w:szCs w:val="20"/>
        </w:rPr>
      </w:pPr>
      <w:r w:rsidRPr="005E32CB">
        <w:rPr>
          <w:rFonts w:ascii="Times New Roman" w:hAnsi="Times New Roman" w:cs="Times New Roman"/>
          <w:b/>
          <w:bCs/>
          <w:sz w:val="20"/>
          <w:szCs w:val="20"/>
        </w:rPr>
        <w:t>Penentuan Panjang Gelombang Maksimum</w:t>
      </w:r>
    </w:p>
    <w:p w14:paraId="72908E02" w14:textId="69C61D33" w:rsidR="00B55DB1" w:rsidRPr="00CF5CBF" w:rsidRDefault="00B55DB1" w:rsidP="004114A5">
      <w:pPr>
        <w:spacing w:after="200" w:line="240" w:lineRule="auto"/>
        <w:ind w:firstLine="567"/>
        <w:jc w:val="both"/>
        <w:rPr>
          <w:rFonts w:ascii="Times New Roman" w:eastAsia="Calibri" w:hAnsi="Times New Roman" w:cs="Times New Roman"/>
          <w:sz w:val="20"/>
          <w:szCs w:val="20"/>
        </w:rPr>
      </w:pPr>
      <w:r w:rsidRPr="004114A5">
        <w:rPr>
          <w:rFonts w:ascii="Times New Roman" w:hAnsi="Times New Roman" w:cs="Times New Roman"/>
          <w:sz w:val="20"/>
          <w:szCs w:val="20"/>
        </w:rPr>
        <w:t xml:space="preserve">Hasil penentuan panjang gelombang maksimum larutan DPPH rentang 400-800 nm, </w:t>
      </w:r>
      <w:r w:rsidRPr="004114A5">
        <w:rPr>
          <w:rFonts w:ascii="Times New Roman" w:hAnsi="Times New Roman" w:cs="Times New Roman"/>
          <w:sz w:val="20"/>
          <w:szCs w:val="20"/>
        </w:rPr>
        <w:t>dengan konsentrasi DPPH sebesar 40 ppm. Sebanyak 4 mg DPPH ditimbang dan dilarutkan dalam pelarut etanol</w:t>
      </w:r>
      <w:r w:rsidR="00B84459" w:rsidRPr="004114A5">
        <w:rPr>
          <w:rFonts w:ascii="Times New Roman" w:hAnsi="Times New Roman" w:cs="Times New Roman"/>
          <w:sz w:val="20"/>
          <w:szCs w:val="20"/>
        </w:rPr>
        <w:t xml:space="preserve"> </w:t>
      </w:r>
      <w:r w:rsidRPr="004114A5">
        <w:rPr>
          <w:rFonts w:ascii="Times New Roman" w:hAnsi="Times New Roman" w:cs="Times New Roman"/>
          <w:sz w:val="20"/>
          <w:szCs w:val="20"/>
        </w:rPr>
        <w:t>96% sampai tanda batas di dalam labu ukur 100 mL, diperoleh panjang gelombang maksimum 516</w:t>
      </w:r>
      <w:r w:rsidR="00CF5CBF" w:rsidRPr="004114A5">
        <w:rPr>
          <w:rFonts w:ascii="Times New Roman" w:hAnsi="Times New Roman" w:cs="Times New Roman"/>
          <w:sz w:val="20"/>
          <w:szCs w:val="20"/>
        </w:rPr>
        <w:t xml:space="preserve">,00 </w:t>
      </w:r>
      <w:r w:rsidRPr="004114A5">
        <w:rPr>
          <w:rFonts w:ascii="Times New Roman" w:hAnsi="Times New Roman" w:cs="Times New Roman"/>
          <w:sz w:val="20"/>
          <w:szCs w:val="20"/>
        </w:rPr>
        <w:t>nm</w:t>
      </w:r>
      <w:r w:rsidR="00CF5CBF" w:rsidRPr="004114A5">
        <w:rPr>
          <w:rFonts w:ascii="Times New Roman" w:hAnsi="Times New Roman" w:cs="Times New Roman"/>
          <w:sz w:val="20"/>
          <w:szCs w:val="20"/>
        </w:rPr>
        <w:t xml:space="preserve"> </w:t>
      </w:r>
      <w:r w:rsidRPr="005E32CB">
        <w:rPr>
          <w:rFonts w:ascii="Times New Roman" w:hAnsi="Times New Roman" w:cs="Times New Roman"/>
          <w:sz w:val="20"/>
          <w:szCs w:val="20"/>
        </w:rPr>
        <w:t>dan untuk absorbansi DPPH, didapat nilai absorbansinya sebesar 0,8</w:t>
      </w:r>
      <w:r w:rsidRPr="004114A5">
        <w:rPr>
          <w:rFonts w:ascii="Times New Roman" w:hAnsi="Times New Roman" w:cs="Times New Roman"/>
          <w:sz w:val="20"/>
          <w:szCs w:val="20"/>
        </w:rPr>
        <w:t>92</w:t>
      </w:r>
      <w:r w:rsidRPr="005E32CB">
        <w:rPr>
          <w:rFonts w:ascii="Times New Roman" w:hAnsi="Times New Roman" w:cs="Times New Roman"/>
          <w:sz w:val="20"/>
          <w:szCs w:val="20"/>
        </w:rPr>
        <w:t xml:space="preserve">. </w:t>
      </w:r>
    </w:p>
    <w:p w14:paraId="2E2E653C" w14:textId="1811AF09" w:rsidR="00B55DB1" w:rsidRPr="005E32CB" w:rsidRDefault="003E580D" w:rsidP="00B55DB1">
      <w:pPr>
        <w:spacing w:line="360" w:lineRule="auto"/>
        <w:jc w:val="both"/>
        <w:rPr>
          <w:rFonts w:ascii="Times New Roman" w:hAnsi="Times New Roman" w:cs="Times New Roman"/>
          <w:b/>
          <w:bCs/>
          <w:sz w:val="20"/>
          <w:szCs w:val="20"/>
        </w:rPr>
      </w:pPr>
      <w:r>
        <w:rPr>
          <w:rFonts w:ascii="Times New Roman" w:hAnsi="Times New Roman" w:cs="Times New Roman"/>
          <w:b/>
          <w:bCs/>
          <w:sz w:val="20"/>
          <w:szCs w:val="20"/>
        </w:rPr>
        <w:t xml:space="preserve">Tabel </w:t>
      </w:r>
      <w:r>
        <w:rPr>
          <w:rFonts w:ascii="Times New Roman" w:hAnsi="Times New Roman" w:cs="Times New Roman"/>
          <w:b/>
          <w:bCs/>
          <w:sz w:val="20"/>
          <w:szCs w:val="20"/>
          <w:lang w:val="en-US"/>
        </w:rPr>
        <w:t>4.</w:t>
      </w:r>
      <w:r w:rsidR="00B55DB1" w:rsidRPr="005E32CB">
        <w:rPr>
          <w:rFonts w:ascii="Times New Roman" w:hAnsi="Times New Roman" w:cs="Times New Roman"/>
          <w:b/>
          <w:bCs/>
          <w:sz w:val="20"/>
          <w:szCs w:val="20"/>
        </w:rPr>
        <w:t xml:space="preserve"> Panjang Gelombang Maksimum</w:t>
      </w:r>
    </w:p>
    <w:tbl>
      <w:tblPr>
        <w:tblStyle w:val="LightShading"/>
        <w:tblW w:w="4976" w:type="dxa"/>
        <w:tblLook w:val="04A0" w:firstRow="1" w:lastRow="0" w:firstColumn="1" w:lastColumn="0" w:noHBand="0" w:noVBand="1"/>
      </w:tblPr>
      <w:tblGrid>
        <w:gridCol w:w="680"/>
        <w:gridCol w:w="760"/>
        <w:gridCol w:w="1720"/>
        <w:gridCol w:w="666"/>
        <w:gridCol w:w="1150"/>
      </w:tblGrid>
      <w:tr w:rsidR="00431E9D" w:rsidRPr="005E32CB" w14:paraId="42F22BB9" w14:textId="7F52CAD9" w:rsidTr="00431E9D">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0" w:type="dxa"/>
            <w:noWrap/>
            <w:hideMark/>
          </w:tcPr>
          <w:p w14:paraId="44EE893C" w14:textId="77777777" w:rsidR="00431E9D" w:rsidRPr="005E32CB" w:rsidRDefault="00431E9D">
            <w:pPr>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b w:val="0"/>
                <w:bCs w:val="0"/>
                <w:color w:val="000000"/>
                <w:sz w:val="20"/>
                <w:szCs w:val="20"/>
                <w:lang w:eastAsia="id-ID"/>
              </w:rPr>
              <w:t>No</w:t>
            </w:r>
          </w:p>
        </w:tc>
        <w:tc>
          <w:tcPr>
            <w:tcW w:w="760" w:type="dxa"/>
            <w:noWrap/>
            <w:hideMark/>
          </w:tcPr>
          <w:p w14:paraId="0E13A5DB" w14:textId="77777777" w:rsidR="00431E9D" w:rsidRPr="005E32CB" w:rsidRDefault="00431E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b w:val="0"/>
                <w:bCs w:val="0"/>
                <w:color w:val="000000"/>
                <w:sz w:val="20"/>
                <w:szCs w:val="20"/>
                <w:lang w:eastAsia="id-ID"/>
              </w:rPr>
              <w:t>P/V</w:t>
            </w:r>
          </w:p>
        </w:tc>
        <w:tc>
          <w:tcPr>
            <w:tcW w:w="1720" w:type="dxa"/>
            <w:noWrap/>
            <w:hideMark/>
          </w:tcPr>
          <w:p w14:paraId="22CE7AFB" w14:textId="77777777" w:rsidR="00431E9D" w:rsidRPr="005E32CB" w:rsidRDefault="00431E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b w:val="0"/>
                <w:bCs w:val="0"/>
                <w:color w:val="000000"/>
                <w:sz w:val="20"/>
                <w:szCs w:val="20"/>
                <w:lang w:eastAsia="id-ID"/>
              </w:rPr>
              <w:t>Wavelength nm.</w:t>
            </w:r>
          </w:p>
        </w:tc>
        <w:tc>
          <w:tcPr>
            <w:tcW w:w="666" w:type="dxa"/>
            <w:noWrap/>
            <w:hideMark/>
          </w:tcPr>
          <w:p w14:paraId="6650C067" w14:textId="09EDF0A5" w:rsidR="00431E9D" w:rsidRPr="005E32CB" w:rsidRDefault="00431E9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b w:val="0"/>
                <w:bCs w:val="0"/>
                <w:color w:val="000000"/>
                <w:sz w:val="20"/>
                <w:szCs w:val="20"/>
                <w:lang w:eastAsia="id-ID"/>
              </w:rPr>
              <w:t>Abs</w:t>
            </w:r>
          </w:p>
        </w:tc>
        <w:tc>
          <w:tcPr>
            <w:tcW w:w="1150" w:type="dxa"/>
          </w:tcPr>
          <w:p w14:paraId="263CEA1C" w14:textId="66E87330" w:rsidR="00431E9D" w:rsidRPr="005E32CB" w:rsidRDefault="00431E9D" w:rsidP="00431E9D">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bCs w:val="0"/>
                <w:color w:val="000000"/>
                <w:sz w:val="20"/>
                <w:szCs w:val="20"/>
                <w:lang w:val="en-US" w:eastAsia="id-ID"/>
              </w:rPr>
            </w:pPr>
            <w:r w:rsidRPr="005E32CB">
              <w:rPr>
                <w:rFonts w:ascii="Times New Roman" w:eastAsia="Times New Roman" w:hAnsi="Times New Roman" w:cs="Times New Roman"/>
                <w:b w:val="0"/>
                <w:bCs w:val="0"/>
                <w:color w:val="000000"/>
                <w:sz w:val="20"/>
                <w:szCs w:val="20"/>
                <w:lang w:val="en-US" w:eastAsia="id-ID"/>
              </w:rPr>
              <w:t>Description</w:t>
            </w:r>
          </w:p>
        </w:tc>
      </w:tr>
      <w:tr w:rsidR="00431E9D" w:rsidRPr="005E32CB" w14:paraId="3AD73812" w14:textId="4D7CAE75" w:rsidTr="006A4E5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680" w:type="dxa"/>
            <w:shd w:val="clear" w:color="auto" w:fill="auto"/>
            <w:noWrap/>
            <w:hideMark/>
          </w:tcPr>
          <w:p w14:paraId="5F843F28" w14:textId="77777777" w:rsidR="00431E9D" w:rsidRPr="005E32CB" w:rsidRDefault="00431E9D">
            <w:pPr>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1</w:t>
            </w:r>
          </w:p>
        </w:tc>
        <w:tc>
          <w:tcPr>
            <w:tcW w:w="760" w:type="dxa"/>
            <w:shd w:val="clear" w:color="auto" w:fill="auto"/>
            <w:noWrap/>
            <w:hideMark/>
          </w:tcPr>
          <w:p w14:paraId="6F77D166" w14:textId="77777777" w:rsidR="00431E9D" w:rsidRPr="005E32CB" w:rsidRDefault="00431E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1720" w:type="dxa"/>
            <w:shd w:val="clear" w:color="auto" w:fill="auto"/>
            <w:noWrap/>
            <w:hideMark/>
          </w:tcPr>
          <w:p w14:paraId="62A91729" w14:textId="3847DE39" w:rsidR="00431E9D" w:rsidRPr="005E32CB" w:rsidRDefault="00431E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51</w:t>
            </w:r>
            <w:r w:rsidRPr="005E32CB">
              <w:rPr>
                <w:rFonts w:ascii="Times New Roman" w:eastAsia="Times New Roman" w:hAnsi="Times New Roman" w:cs="Times New Roman"/>
                <w:color w:val="000000"/>
                <w:sz w:val="20"/>
                <w:szCs w:val="20"/>
                <w:lang w:val="en-US" w:eastAsia="id-ID"/>
              </w:rPr>
              <w:t>6</w:t>
            </w:r>
            <w:r w:rsidRPr="005E32CB">
              <w:rPr>
                <w:rFonts w:ascii="Times New Roman" w:eastAsia="Times New Roman" w:hAnsi="Times New Roman" w:cs="Times New Roman"/>
                <w:color w:val="000000"/>
                <w:sz w:val="20"/>
                <w:szCs w:val="20"/>
                <w:lang w:eastAsia="id-ID"/>
              </w:rPr>
              <w:t>,00</w:t>
            </w:r>
          </w:p>
        </w:tc>
        <w:tc>
          <w:tcPr>
            <w:tcW w:w="666" w:type="dxa"/>
            <w:shd w:val="clear" w:color="auto" w:fill="auto"/>
            <w:noWrap/>
            <w:hideMark/>
          </w:tcPr>
          <w:p w14:paraId="0BEA6952" w14:textId="7DBE87C6" w:rsidR="00431E9D" w:rsidRPr="005E32CB" w:rsidRDefault="00431E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0,8</w:t>
            </w:r>
            <w:r w:rsidRPr="005E32CB">
              <w:rPr>
                <w:rFonts w:ascii="Times New Roman" w:eastAsia="Times New Roman" w:hAnsi="Times New Roman" w:cs="Times New Roman"/>
                <w:color w:val="000000"/>
                <w:sz w:val="20"/>
                <w:szCs w:val="20"/>
                <w:lang w:val="en-US" w:eastAsia="id-ID"/>
              </w:rPr>
              <w:t>92</w:t>
            </w:r>
          </w:p>
        </w:tc>
        <w:tc>
          <w:tcPr>
            <w:tcW w:w="1150" w:type="dxa"/>
            <w:shd w:val="clear" w:color="auto" w:fill="auto"/>
          </w:tcPr>
          <w:p w14:paraId="433D99FE" w14:textId="26784545" w:rsidR="00431E9D" w:rsidRPr="005E32CB" w:rsidRDefault="00431E9D" w:rsidP="00431E9D">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DPPH</w:t>
            </w:r>
          </w:p>
        </w:tc>
      </w:tr>
      <w:tr w:rsidR="00431E9D" w:rsidRPr="005E32CB" w14:paraId="2E26ABBC" w14:textId="75DC5E6A" w:rsidTr="00431E9D">
        <w:trPr>
          <w:trHeight w:val="315"/>
        </w:trPr>
        <w:tc>
          <w:tcPr>
            <w:cnfStyle w:val="001000000000" w:firstRow="0" w:lastRow="0" w:firstColumn="1" w:lastColumn="0" w:oddVBand="0" w:evenVBand="0" w:oddHBand="0" w:evenHBand="0" w:firstRowFirstColumn="0" w:firstRowLastColumn="0" w:lastRowFirstColumn="0" w:lastRowLastColumn="0"/>
            <w:tcW w:w="680" w:type="dxa"/>
            <w:noWrap/>
            <w:hideMark/>
          </w:tcPr>
          <w:p w14:paraId="6D8ED6BD" w14:textId="77777777" w:rsidR="00431E9D" w:rsidRPr="005E32CB" w:rsidRDefault="00431E9D">
            <w:pPr>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2</w:t>
            </w:r>
          </w:p>
        </w:tc>
        <w:tc>
          <w:tcPr>
            <w:tcW w:w="760" w:type="dxa"/>
            <w:noWrap/>
            <w:hideMark/>
          </w:tcPr>
          <w:p w14:paraId="1BD10673" w14:textId="77777777" w:rsidR="00431E9D" w:rsidRPr="005E32CB" w:rsidRDefault="00431E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w:t>
            </w:r>
          </w:p>
        </w:tc>
        <w:tc>
          <w:tcPr>
            <w:tcW w:w="1720" w:type="dxa"/>
            <w:noWrap/>
            <w:hideMark/>
          </w:tcPr>
          <w:p w14:paraId="3CF131EF" w14:textId="338BD8A9" w:rsidR="00431E9D" w:rsidRPr="005E32CB" w:rsidRDefault="00431E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40</w:t>
            </w:r>
            <w:r w:rsidRPr="005E32CB">
              <w:rPr>
                <w:rFonts w:ascii="Times New Roman" w:eastAsia="Times New Roman" w:hAnsi="Times New Roman" w:cs="Times New Roman"/>
                <w:color w:val="000000"/>
                <w:sz w:val="20"/>
                <w:szCs w:val="20"/>
                <w:lang w:val="en-US" w:eastAsia="id-ID"/>
              </w:rPr>
              <w:t>3</w:t>
            </w:r>
            <w:r w:rsidRPr="005E32CB">
              <w:rPr>
                <w:rFonts w:ascii="Times New Roman" w:eastAsia="Times New Roman" w:hAnsi="Times New Roman" w:cs="Times New Roman"/>
                <w:color w:val="000000"/>
                <w:sz w:val="20"/>
                <w:szCs w:val="20"/>
                <w:lang w:eastAsia="id-ID"/>
              </w:rPr>
              <w:t>,</w:t>
            </w:r>
            <w:r w:rsidRPr="005E32CB">
              <w:rPr>
                <w:rFonts w:ascii="Times New Roman" w:eastAsia="Times New Roman" w:hAnsi="Times New Roman" w:cs="Times New Roman"/>
                <w:color w:val="000000"/>
                <w:sz w:val="20"/>
                <w:szCs w:val="20"/>
                <w:lang w:val="en-US" w:eastAsia="id-ID"/>
              </w:rPr>
              <w:t>0</w:t>
            </w:r>
            <w:r w:rsidRPr="005E32CB">
              <w:rPr>
                <w:rFonts w:ascii="Times New Roman" w:eastAsia="Times New Roman" w:hAnsi="Times New Roman" w:cs="Times New Roman"/>
                <w:color w:val="000000"/>
                <w:sz w:val="20"/>
                <w:szCs w:val="20"/>
                <w:lang w:eastAsia="id-ID"/>
              </w:rPr>
              <w:t>0</w:t>
            </w:r>
          </w:p>
        </w:tc>
        <w:tc>
          <w:tcPr>
            <w:tcW w:w="666" w:type="dxa"/>
            <w:noWrap/>
            <w:hideMark/>
          </w:tcPr>
          <w:p w14:paraId="0C157498" w14:textId="42292167" w:rsidR="00431E9D" w:rsidRPr="005E32CB" w:rsidRDefault="00431E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216</w:t>
            </w:r>
          </w:p>
        </w:tc>
        <w:tc>
          <w:tcPr>
            <w:tcW w:w="1150" w:type="dxa"/>
          </w:tcPr>
          <w:p w14:paraId="221EEC3D" w14:textId="77777777" w:rsidR="00431E9D" w:rsidRPr="005E32CB" w:rsidRDefault="00431E9D" w:rsidP="00431E9D">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p>
        </w:tc>
      </w:tr>
    </w:tbl>
    <w:p w14:paraId="32637BFE" w14:textId="5A737072" w:rsidR="0057374D" w:rsidRPr="005E32CB" w:rsidRDefault="003E580D" w:rsidP="00431E9D">
      <w:pPr>
        <w:rPr>
          <w:rFonts w:ascii="Times New Roman" w:hAnsi="Times New Roman" w:cs="Times New Roman"/>
          <w:sz w:val="20"/>
          <w:szCs w:val="20"/>
          <w:lang w:val="en-US"/>
        </w:rPr>
      </w:pPr>
      <w:r>
        <w:rPr>
          <w:rFonts w:ascii="Times New Roman" w:hAnsi="Times New Roman" w:cs="Times New Roman"/>
          <w:b/>
          <w:sz w:val="20"/>
          <w:szCs w:val="20"/>
          <w:lang w:val="en-US"/>
        </w:rPr>
        <w:t>Gambar 2</w:t>
      </w:r>
      <w:r w:rsidR="00CD17B8">
        <w:rPr>
          <w:rFonts w:ascii="Times New Roman" w:hAnsi="Times New Roman" w:cs="Times New Roman"/>
          <w:b/>
          <w:sz w:val="20"/>
          <w:szCs w:val="20"/>
          <w:lang w:val="en-US"/>
        </w:rPr>
        <w:t>.</w:t>
      </w:r>
      <w:r w:rsidR="0057374D" w:rsidRPr="005E32CB">
        <w:rPr>
          <w:rFonts w:ascii="Times New Roman" w:hAnsi="Times New Roman" w:cs="Times New Roman"/>
          <w:sz w:val="20"/>
          <w:szCs w:val="20"/>
          <w:lang w:val="en-US"/>
        </w:rPr>
        <w:t xml:space="preserve"> </w:t>
      </w:r>
      <w:r w:rsidR="0057374D" w:rsidRPr="00CD17B8">
        <w:rPr>
          <w:rFonts w:ascii="Times New Roman" w:hAnsi="Times New Roman" w:cs="Times New Roman"/>
          <w:b/>
          <w:sz w:val="20"/>
          <w:szCs w:val="20"/>
          <w:lang w:val="en-US"/>
        </w:rPr>
        <w:t xml:space="preserve">Panjang </w:t>
      </w:r>
      <w:proofErr w:type="spellStart"/>
      <w:r w:rsidR="0057374D" w:rsidRPr="00CD17B8">
        <w:rPr>
          <w:rFonts w:ascii="Times New Roman" w:hAnsi="Times New Roman" w:cs="Times New Roman"/>
          <w:b/>
          <w:sz w:val="20"/>
          <w:szCs w:val="20"/>
          <w:lang w:val="en-US"/>
        </w:rPr>
        <w:t>Gelombang</w:t>
      </w:r>
      <w:proofErr w:type="spellEnd"/>
      <w:r w:rsidR="0057374D" w:rsidRPr="00CD17B8">
        <w:rPr>
          <w:rFonts w:ascii="Times New Roman" w:hAnsi="Times New Roman" w:cs="Times New Roman"/>
          <w:b/>
          <w:sz w:val="20"/>
          <w:szCs w:val="20"/>
          <w:lang w:val="en-US"/>
        </w:rPr>
        <w:t xml:space="preserve"> </w:t>
      </w:r>
      <w:proofErr w:type="spellStart"/>
      <w:r w:rsidR="0057374D" w:rsidRPr="00CD17B8">
        <w:rPr>
          <w:rFonts w:ascii="Times New Roman" w:hAnsi="Times New Roman" w:cs="Times New Roman"/>
          <w:b/>
          <w:sz w:val="20"/>
          <w:szCs w:val="20"/>
          <w:lang w:val="en-US"/>
        </w:rPr>
        <w:t>Maksimum</w:t>
      </w:r>
      <w:proofErr w:type="spellEnd"/>
    </w:p>
    <w:p w14:paraId="2D9885A2" w14:textId="5C8FC9A3" w:rsidR="0057374D" w:rsidRPr="005E32CB" w:rsidRDefault="00CD17B8" w:rsidP="00431E9D">
      <w:pPr>
        <w:rPr>
          <w:rFonts w:ascii="Times New Roman" w:hAnsi="Times New Roman" w:cs="Times New Roman"/>
          <w:sz w:val="20"/>
          <w:szCs w:val="20"/>
          <w:lang w:val="en-US"/>
        </w:rPr>
      </w:pPr>
      <w:r w:rsidRPr="005E32CB">
        <w:rPr>
          <w:rFonts w:ascii="Times New Roman" w:hAnsi="Times New Roman" w:cs="Times New Roman"/>
          <w:noProof/>
          <w:sz w:val="20"/>
          <w:szCs w:val="20"/>
          <w:lang w:val="en-US"/>
        </w:rPr>
        <w:drawing>
          <wp:inline distT="0" distB="0" distL="0" distR="0" wp14:anchorId="1337502E" wp14:editId="34807A43">
            <wp:extent cx="3200400" cy="195262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hatsApp Image 2022-07-29 at 21.11.21.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04834" cy="1955330"/>
                    </a:xfrm>
                    <a:prstGeom prst="rect">
                      <a:avLst/>
                    </a:prstGeom>
                  </pic:spPr>
                </pic:pic>
              </a:graphicData>
            </a:graphic>
          </wp:inline>
        </w:drawing>
      </w:r>
    </w:p>
    <w:p w14:paraId="25E7CBF6" w14:textId="77777777" w:rsidR="00431E9D" w:rsidRPr="004114A5" w:rsidRDefault="00431E9D"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Hasil pengukuran spektrofotometer penentuan panjang gelombang maksimum larutan DPPH pada rentang 400 nm - 800 nm adalah 515,00 nm dan untuk absorbansi DPPH, didapat nilai absorbansinya sebesar 0,876.</w:t>
      </w:r>
    </w:p>
    <w:p w14:paraId="0AA65191" w14:textId="4ECC4408" w:rsidR="00431E9D" w:rsidRPr="003F15C1" w:rsidRDefault="00431E9D" w:rsidP="00431E9D">
      <w:pPr>
        <w:spacing w:line="276" w:lineRule="auto"/>
        <w:jc w:val="both"/>
        <w:rPr>
          <w:rFonts w:ascii="Times New Roman" w:hAnsi="Times New Roman" w:cs="Times New Roman"/>
          <w:b/>
          <w:bCs/>
          <w:color w:val="000000"/>
          <w:sz w:val="20"/>
          <w:szCs w:val="20"/>
          <w:lang w:val="en-US"/>
        </w:rPr>
      </w:pPr>
      <w:bookmarkStart w:id="2" w:name="_Hlk108891344"/>
      <w:r w:rsidRPr="005E32CB">
        <w:rPr>
          <w:rFonts w:ascii="Times New Roman" w:hAnsi="Times New Roman" w:cs="Times New Roman"/>
          <w:b/>
          <w:bCs/>
          <w:color w:val="000000"/>
          <w:sz w:val="20"/>
          <w:szCs w:val="20"/>
        </w:rPr>
        <w:t xml:space="preserve">Hasil Pengukuran Absorbansi </w:t>
      </w:r>
      <w:r w:rsidR="003F15C1">
        <w:rPr>
          <w:rFonts w:ascii="Times New Roman" w:hAnsi="Times New Roman" w:cs="Times New Roman"/>
          <w:b/>
          <w:bCs/>
          <w:color w:val="000000"/>
          <w:sz w:val="20"/>
          <w:szCs w:val="20"/>
          <w:lang w:val="en-US"/>
        </w:rPr>
        <w:t>Vitamin C</w:t>
      </w:r>
    </w:p>
    <w:bookmarkEnd w:id="2"/>
    <w:p w14:paraId="2A39A299" w14:textId="60141567" w:rsidR="00431E9D" w:rsidRPr="004114A5" w:rsidRDefault="00431E9D"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 xml:space="preserve">Hasil </w:t>
      </w:r>
      <w:proofErr w:type="spellStart"/>
      <w:r w:rsidRPr="004114A5">
        <w:rPr>
          <w:rFonts w:ascii="Times New Roman" w:hAnsi="Times New Roman" w:cs="Times New Roman"/>
          <w:bCs/>
          <w:sz w:val="20"/>
          <w:szCs w:val="20"/>
          <w:lang w:val="en-US"/>
        </w:rPr>
        <w:t>pen</w:t>
      </w:r>
      <w:r w:rsidR="003F15C1">
        <w:rPr>
          <w:rFonts w:ascii="Times New Roman" w:hAnsi="Times New Roman" w:cs="Times New Roman"/>
          <w:bCs/>
          <w:sz w:val="20"/>
          <w:szCs w:val="20"/>
          <w:lang w:val="en-US"/>
        </w:rPr>
        <w:t>gukuran</w:t>
      </w:r>
      <w:proofErr w:type="spellEnd"/>
      <w:r w:rsidR="003F15C1">
        <w:rPr>
          <w:rFonts w:ascii="Times New Roman" w:hAnsi="Times New Roman" w:cs="Times New Roman"/>
          <w:bCs/>
          <w:sz w:val="20"/>
          <w:szCs w:val="20"/>
          <w:lang w:val="en-US"/>
        </w:rPr>
        <w:t xml:space="preserve"> </w:t>
      </w:r>
      <w:proofErr w:type="spellStart"/>
      <w:r w:rsidR="003F15C1">
        <w:rPr>
          <w:rFonts w:ascii="Times New Roman" w:hAnsi="Times New Roman" w:cs="Times New Roman"/>
          <w:bCs/>
          <w:sz w:val="20"/>
          <w:szCs w:val="20"/>
          <w:lang w:val="en-US"/>
        </w:rPr>
        <w:t>absorbansi</w:t>
      </w:r>
      <w:proofErr w:type="spellEnd"/>
      <w:r w:rsidR="003F15C1">
        <w:rPr>
          <w:rFonts w:ascii="Times New Roman" w:hAnsi="Times New Roman" w:cs="Times New Roman"/>
          <w:bCs/>
          <w:sz w:val="20"/>
          <w:szCs w:val="20"/>
          <w:lang w:val="en-US"/>
        </w:rPr>
        <w:t xml:space="preserve"> Vitamin C</w:t>
      </w:r>
      <w:r w:rsidRPr="004114A5">
        <w:rPr>
          <w:rFonts w:ascii="Times New Roman" w:hAnsi="Times New Roman" w:cs="Times New Roman"/>
          <w:bCs/>
          <w:sz w:val="20"/>
          <w:szCs w:val="20"/>
          <w:lang w:val="en-US"/>
        </w:rPr>
        <w:t xml:space="preserve"> yang </w:t>
      </w:r>
      <w:proofErr w:type="spellStart"/>
      <w:r w:rsidRPr="004114A5">
        <w:rPr>
          <w:rFonts w:ascii="Times New Roman" w:hAnsi="Times New Roman" w:cs="Times New Roman"/>
          <w:bCs/>
          <w:sz w:val="20"/>
          <w:szCs w:val="20"/>
          <w:lang w:val="en-US"/>
        </w:rPr>
        <w:t>merupakan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senyawa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alami</w:t>
      </w:r>
      <w:proofErr w:type="spellEnd"/>
      <w:r w:rsidRPr="004114A5">
        <w:rPr>
          <w:rFonts w:ascii="Times New Roman" w:hAnsi="Times New Roman" w:cs="Times New Roman"/>
          <w:bCs/>
          <w:sz w:val="20"/>
          <w:szCs w:val="20"/>
          <w:lang w:val="en-US"/>
        </w:rPr>
        <w:t xml:space="preserve"> yang digunakan sebagai senyawa pembanding dalam menguji aktivitas antioksidan. </w:t>
      </w:r>
      <w:proofErr w:type="spellStart"/>
      <w:r w:rsidR="003F15C1">
        <w:rPr>
          <w:rFonts w:ascii="Times New Roman" w:hAnsi="Times New Roman" w:cs="Times New Roman"/>
          <w:bCs/>
          <w:sz w:val="20"/>
          <w:szCs w:val="20"/>
          <w:lang w:val="en-US"/>
        </w:rPr>
        <w:t>Pengukuran</w:t>
      </w:r>
      <w:proofErr w:type="spellEnd"/>
      <w:r w:rsidR="003F15C1">
        <w:rPr>
          <w:rFonts w:ascii="Times New Roman" w:hAnsi="Times New Roman" w:cs="Times New Roman"/>
          <w:bCs/>
          <w:sz w:val="20"/>
          <w:szCs w:val="20"/>
          <w:lang w:val="en-US"/>
        </w:rPr>
        <w:t xml:space="preserve"> </w:t>
      </w:r>
      <w:proofErr w:type="spellStart"/>
      <w:r w:rsidR="003F15C1">
        <w:rPr>
          <w:rFonts w:ascii="Times New Roman" w:hAnsi="Times New Roman" w:cs="Times New Roman"/>
          <w:bCs/>
          <w:sz w:val="20"/>
          <w:szCs w:val="20"/>
          <w:lang w:val="en-US"/>
        </w:rPr>
        <w:t>absorbansi</w:t>
      </w:r>
      <w:proofErr w:type="spellEnd"/>
      <w:r w:rsidR="003F15C1">
        <w:rPr>
          <w:rFonts w:ascii="Times New Roman" w:hAnsi="Times New Roman" w:cs="Times New Roman"/>
          <w:bCs/>
          <w:sz w:val="20"/>
          <w:szCs w:val="20"/>
          <w:lang w:val="en-US"/>
        </w:rPr>
        <w:t xml:space="preserve"> Vitamin C</w:t>
      </w:r>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dapat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dilihat</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tabel</w:t>
      </w:r>
      <w:proofErr w:type="spellEnd"/>
      <w:r w:rsidRPr="004114A5">
        <w:rPr>
          <w:rFonts w:ascii="Times New Roman" w:hAnsi="Times New Roman" w:cs="Times New Roman"/>
          <w:bCs/>
          <w:sz w:val="20"/>
          <w:szCs w:val="20"/>
          <w:lang w:val="en-US"/>
        </w:rPr>
        <w:t xml:space="preserve"> 6 dan </w:t>
      </w:r>
      <w:proofErr w:type="spellStart"/>
      <w:r w:rsidRPr="004114A5">
        <w:rPr>
          <w:rFonts w:ascii="Times New Roman" w:hAnsi="Times New Roman" w:cs="Times New Roman"/>
          <w:bCs/>
          <w:sz w:val="20"/>
          <w:szCs w:val="20"/>
          <w:lang w:val="en-US"/>
        </w:rPr>
        <w:t>hasil</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pengukuran</w:t>
      </w:r>
      <w:proofErr w:type="spellEnd"/>
      <w:r w:rsidRPr="004114A5">
        <w:rPr>
          <w:rFonts w:ascii="Times New Roman" w:hAnsi="Times New Roman" w:cs="Times New Roman"/>
          <w:bCs/>
          <w:sz w:val="20"/>
          <w:szCs w:val="20"/>
          <w:lang w:val="en-US"/>
        </w:rPr>
        <w:t xml:space="preserve"> % </w:t>
      </w:r>
      <w:proofErr w:type="spellStart"/>
      <w:r w:rsidRPr="004114A5">
        <w:rPr>
          <w:rFonts w:ascii="Times New Roman" w:hAnsi="Times New Roman" w:cs="Times New Roman"/>
          <w:bCs/>
          <w:sz w:val="20"/>
          <w:szCs w:val="20"/>
          <w:lang w:val="en-US"/>
        </w:rPr>
        <w:t>inhibisi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akt</w:t>
      </w:r>
      <w:r w:rsidR="003F15C1">
        <w:rPr>
          <w:rFonts w:ascii="Times New Roman" w:hAnsi="Times New Roman" w:cs="Times New Roman"/>
          <w:bCs/>
          <w:sz w:val="20"/>
          <w:szCs w:val="20"/>
          <w:lang w:val="en-US"/>
        </w:rPr>
        <w:t>ivitas</w:t>
      </w:r>
      <w:proofErr w:type="spellEnd"/>
      <w:r w:rsidR="003F15C1">
        <w:rPr>
          <w:rFonts w:ascii="Times New Roman" w:hAnsi="Times New Roman" w:cs="Times New Roman"/>
          <w:bCs/>
          <w:sz w:val="20"/>
          <w:szCs w:val="20"/>
          <w:lang w:val="en-US"/>
        </w:rPr>
        <w:t xml:space="preserve"> </w:t>
      </w:r>
      <w:proofErr w:type="spellStart"/>
      <w:r w:rsidR="003F15C1">
        <w:rPr>
          <w:rFonts w:ascii="Times New Roman" w:hAnsi="Times New Roman" w:cs="Times New Roman"/>
          <w:bCs/>
          <w:sz w:val="20"/>
          <w:szCs w:val="20"/>
          <w:lang w:val="en-US"/>
        </w:rPr>
        <w:t>antioksidan</w:t>
      </w:r>
      <w:proofErr w:type="spellEnd"/>
      <w:r w:rsidR="003F15C1">
        <w:rPr>
          <w:rFonts w:ascii="Times New Roman" w:hAnsi="Times New Roman" w:cs="Times New Roman"/>
          <w:bCs/>
          <w:sz w:val="20"/>
          <w:szCs w:val="20"/>
          <w:lang w:val="en-US"/>
        </w:rPr>
        <w:t xml:space="preserve"> Vitamin C</w:t>
      </w:r>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terhadap</w:t>
      </w:r>
      <w:proofErr w:type="spellEnd"/>
      <w:r w:rsidRPr="004114A5">
        <w:rPr>
          <w:rFonts w:ascii="Times New Roman" w:hAnsi="Times New Roman" w:cs="Times New Roman"/>
          <w:bCs/>
          <w:sz w:val="20"/>
          <w:szCs w:val="20"/>
          <w:lang w:val="en-US"/>
        </w:rPr>
        <w:t xml:space="preserve"> DPPH.</w:t>
      </w:r>
    </w:p>
    <w:p w14:paraId="1A8CCDEB" w14:textId="460E1D5A" w:rsidR="00431E9D" w:rsidRPr="003F15C1" w:rsidRDefault="003E580D" w:rsidP="00C93E68">
      <w:pPr>
        <w:spacing w:line="276" w:lineRule="auto"/>
        <w:rPr>
          <w:rFonts w:ascii="Times New Roman" w:hAnsi="Times New Roman" w:cs="Times New Roman"/>
          <w:b/>
          <w:bCs/>
          <w:sz w:val="20"/>
          <w:szCs w:val="20"/>
          <w:lang w:val="en-US"/>
        </w:rPr>
      </w:pPr>
      <w:r>
        <w:rPr>
          <w:rFonts w:ascii="Times New Roman" w:hAnsi="Times New Roman" w:cs="Times New Roman"/>
          <w:b/>
          <w:bCs/>
          <w:sz w:val="20"/>
          <w:szCs w:val="20"/>
        </w:rPr>
        <w:t xml:space="preserve">Tabel </w:t>
      </w:r>
      <w:r>
        <w:rPr>
          <w:rFonts w:ascii="Times New Roman" w:hAnsi="Times New Roman" w:cs="Times New Roman"/>
          <w:b/>
          <w:bCs/>
          <w:sz w:val="20"/>
          <w:szCs w:val="20"/>
          <w:lang w:val="en-US"/>
        </w:rPr>
        <w:t>5.</w:t>
      </w:r>
      <w:r w:rsidR="00431E9D" w:rsidRPr="005E32CB">
        <w:rPr>
          <w:rFonts w:ascii="Times New Roman" w:hAnsi="Times New Roman" w:cs="Times New Roman"/>
          <w:b/>
          <w:bCs/>
          <w:sz w:val="20"/>
          <w:szCs w:val="20"/>
        </w:rPr>
        <w:t xml:space="preserve"> Pen</w:t>
      </w:r>
      <w:r w:rsidR="003F15C1">
        <w:rPr>
          <w:rFonts w:ascii="Times New Roman" w:hAnsi="Times New Roman" w:cs="Times New Roman"/>
          <w:b/>
          <w:bCs/>
          <w:sz w:val="20"/>
          <w:szCs w:val="20"/>
        </w:rPr>
        <w:t xml:space="preserve">gukuran Absorbansi </w:t>
      </w:r>
      <w:r w:rsidR="003F15C1">
        <w:rPr>
          <w:rFonts w:ascii="Times New Roman" w:hAnsi="Times New Roman" w:cs="Times New Roman"/>
          <w:b/>
          <w:bCs/>
          <w:sz w:val="20"/>
          <w:szCs w:val="20"/>
          <w:lang w:val="en-US"/>
        </w:rPr>
        <w:t>Vitamin C</w:t>
      </w:r>
    </w:p>
    <w:tbl>
      <w:tblPr>
        <w:tblW w:w="4536" w:type="dxa"/>
        <w:tblLook w:val="04A0" w:firstRow="1" w:lastRow="0" w:firstColumn="1" w:lastColumn="0" w:noHBand="0" w:noVBand="1"/>
      </w:tblPr>
      <w:tblGrid>
        <w:gridCol w:w="1280"/>
        <w:gridCol w:w="705"/>
        <w:gridCol w:w="709"/>
        <w:gridCol w:w="708"/>
        <w:gridCol w:w="993"/>
        <w:gridCol w:w="141"/>
      </w:tblGrid>
      <w:tr w:rsidR="00431E9D" w:rsidRPr="005E32CB" w14:paraId="0F9648A1" w14:textId="77777777" w:rsidTr="00431E9D">
        <w:trPr>
          <w:trHeight w:val="315"/>
        </w:trPr>
        <w:tc>
          <w:tcPr>
            <w:tcW w:w="1280" w:type="dxa"/>
            <w:tcBorders>
              <w:top w:val="single" w:sz="8" w:space="0" w:color="auto"/>
              <w:left w:val="nil"/>
              <w:bottom w:val="single" w:sz="8" w:space="0" w:color="auto"/>
              <w:right w:val="nil"/>
            </w:tcBorders>
            <w:noWrap/>
            <w:vAlign w:val="bottom"/>
            <w:hideMark/>
          </w:tcPr>
          <w:p w14:paraId="26C48019" w14:textId="77777777" w:rsidR="00431E9D" w:rsidRPr="005E32CB" w:rsidRDefault="00431E9D" w:rsidP="00E74731">
            <w:pPr>
              <w:spacing w:after="0" w:line="240" w:lineRule="auto"/>
              <w:jc w:val="center"/>
              <w:rPr>
                <w:rFonts w:ascii="Times New Roman" w:eastAsia="Times New Roman" w:hAnsi="Times New Roman" w:cs="Times New Roman"/>
                <w:b/>
                <w:bCs/>
                <w:color w:val="000000"/>
                <w:sz w:val="20"/>
                <w:szCs w:val="20"/>
                <w:lang w:eastAsia="id-ID"/>
              </w:rPr>
            </w:pPr>
            <w:bookmarkStart w:id="3" w:name="RANGE!B6"/>
            <w:r w:rsidRPr="005E32CB">
              <w:rPr>
                <w:rFonts w:ascii="Times New Roman" w:eastAsia="Times New Roman" w:hAnsi="Times New Roman" w:cs="Times New Roman"/>
                <w:b/>
                <w:bCs/>
                <w:color w:val="000000"/>
                <w:sz w:val="20"/>
                <w:szCs w:val="20"/>
                <w:lang w:eastAsia="id-ID"/>
              </w:rPr>
              <w:t>Konsentrasi</w:t>
            </w:r>
            <w:bookmarkEnd w:id="3"/>
          </w:p>
        </w:tc>
        <w:tc>
          <w:tcPr>
            <w:tcW w:w="705" w:type="dxa"/>
            <w:tcBorders>
              <w:top w:val="single" w:sz="8" w:space="0" w:color="auto"/>
              <w:left w:val="nil"/>
              <w:bottom w:val="single" w:sz="8" w:space="0" w:color="auto"/>
              <w:right w:val="nil"/>
            </w:tcBorders>
            <w:noWrap/>
            <w:vAlign w:val="bottom"/>
            <w:hideMark/>
          </w:tcPr>
          <w:p w14:paraId="5B72FCBF" w14:textId="77777777" w:rsidR="00431E9D" w:rsidRPr="005E32CB" w:rsidRDefault="00431E9D" w:rsidP="00E7473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Abs 1</w:t>
            </w:r>
          </w:p>
        </w:tc>
        <w:tc>
          <w:tcPr>
            <w:tcW w:w="709" w:type="dxa"/>
            <w:tcBorders>
              <w:top w:val="single" w:sz="8" w:space="0" w:color="auto"/>
              <w:left w:val="nil"/>
              <w:bottom w:val="single" w:sz="8" w:space="0" w:color="auto"/>
              <w:right w:val="nil"/>
            </w:tcBorders>
            <w:noWrap/>
            <w:vAlign w:val="bottom"/>
            <w:hideMark/>
          </w:tcPr>
          <w:p w14:paraId="65571808" w14:textId="77777777" w:rsidR="00431E9D" w:rsidRPr="005E32CB" w:rsidRDefault="00431E9D" w:rsidP="00E7473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Abs 2</w:t>
            </w:r>
          </w:p>
        </w:tc>
        <w:tc>
          <w:tcPr>
            <w:tcW w:w="708" w:type="dxa"/>
            <w:tcBorders>
              <w:top w:val="single" w:sz="8" w:space="0" w:color="auto"/>
              <w:left w:val="nil"/>
              <w:bottom w:val="single" w:sz="8" w:space="0" w:color="auto"/>
              <w:right w:val="nil"/>
            </w:tcBorders>
            <w:noWrap/>
            <w:vAlign w:val="bottom"/>
            <w:hideMark/>
          </w:tcPr>
          <w:p w14:paraId="5941D348" w14:textId="77777777" w:rsidR="00431E9D" w:rsidRPr="005E32CB" w:rsidRDefault="00431E9D" w:rsidP="00E7473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Abs 3</w:t>
            </w:r>
          </w:p>
        </w:tc>
        <w:tc>
          <w:tcPr>
            <w:tcW w:w="1134" w:type="dxa"/>
            <w:gridSpan w:val="2"/>
            <w:tcBorders>
              <w:top w:val="single" w:sz="8" w:space="0" w:color="auto"/>
              <w:left w:val="nil"/>
              <w:bottom w:val="single" w:sz="8" w:space="0" w:color="auto"/>
              <w:right w:val="nil"/>
            </w:tcBorders>
            <w:noWrap/>
            <w:vAlign w:val="bottom"/>
            <w:hideMark/>
          </w:tcPr>
          <w:p w14:paraId="4D534BF8" w14:textId="77777777" w:rsidR="00431E9D" w:rsidRPr="005E32CB" w:rsidRDefault="00431E9D" w:rsidP="00E74731">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Rata-rata</w:t>
            </w:r>
          </w:p>
        </w:tc>
      </w:tr>
      <w:tr w:rsidR="00431E9D" w:rsidRPr="005E32CB" w14:paraId="0C35CD54" w14:textId="77777777" w:rsidTr="00431E9D">
        <w:trPr>
          <w:gridAfter w:val="1"/>
          <w:wAfter w:w="141" w:type="dxa"/>
          <w:trHeight w:val="315"/>
        </w:trPr>
        <w:tc>
          <w:tcPr>
            <w:tcW w:w="1280" w:type="dxa"/>
            <w:tcBorders>
              <w:top w:val="nil"/>
              <w:left w:val="nil"/>
              <w:bottom w:val="single" w:sz="8" w:space="0" w:color="auto"/>
              <w:right w:val="nil"/>
            </w:tcBorders>
            <w:noWrap/>
            <w:vAlign w:val="bottom"/>
            <w:hideMark/>
          </w:tcPr>
          <w:p w14:paraId="136D12AC" w14:textId="36B56AC1" w:rsidR="00431E9D" w:rsidRPr="005E32CB" w:rsidRDefault="00C83200" w:rsidP="00E74731">
            <w:pPr>
              <w:spacing w:after="0" w:line="240" w:lineRule="auto"/>
              <w:jc w:val="center"/>
              <w:rPr>
                <w:rFonts w:ascii="Times New Roman" w:eastAsia="Times New Roman" w:hAnsi="Times New Roman" w:cs="Times New Roman"/>
                <w:color w:val="000000"/>
                <w:sz w:val="20"/>
                <w:szCs w:val="20"/>
                <w:lang w:eastAsia="id-ID"/>
              </w:rPr>
            </w:pPr>
            <w:bookmarkStart w:id="4" w:name="RANGE!B7"/>
            <w:r w:rsidRPr="005E32CB">
              <w:rPr>
                <w:rFonts w:ascii="Times New Roman" w:eastAsia="Times New Roman" w:hAnsi="Times New Roman" w:cs="Times New Roman"/>
                <w:color w:val="000000"/>
                <w:sz w:val="20"/>
                <w:szCs w:val="20"/>
                <w:lang w:val="en-US" w:eastAsia="id-ID"/>
              </w:rPr>
              <w:t>1</w:t>
            </w:r>
            <w:r w:rsidR="00431E9D" w:rsidRPr="005E32CB">
              <w:rPr>
                <w:rFonts w:ascii="Times New Roman" w:eastAsia="Times New Roman" w:hAnsi="Times New Roman" w:cs="Times New Roman"/>
                <w:color w:val="000000"/>
                <w:sz w:val="20"/>
                <w:szCs w:val="20"/>
                <w:lang w:eastAsia="id-ID"/>
              </w:rPr>
              <w:t xml:space="preserve"> ppm</w:t>
            </w:r>
            <w:bookmarkEnd w:id="4"/>
          </w:p>
        </w:tc>
        <w:tc>
          <w:tcPr>
            <w:tcW w:w="705" w:type="dxa"/>
            <w:tcBorders>
              <w:top w:val="nil"/>
              <w:left w:val="nil"/>
              <w:bottom w:val="single" w:sz="8" w:space="0" w:color="auto"/>
              <w:right w:val="nil"/>
            </w:tcBorders>
            <w:noWrap/>
            <w:vAlign w:val="bottom"/>
            <w:hideMark/>
          </w:tcPr>
          <w:p w14:paraId="5A71FD37" w14:textId="0F76ECFB"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0,472</w:t>
            </w:r>
          </w:p>
        </w:tc>
        <w:tc>
          <w:tcPr>
            <w:tcW w:w="709" w:type="dxa"/>
            <w:tcBorders>
              <w:top w:val="nil"/>
              <w:left w:val="nil"/>
              <w:bottom w:val="single" w:sz="8" w:space="0" w:color="auto"/>
              <w:right w:val="nil"/>
            </w:tcBorders>
            <w:noWrap/>
            <w:vAlign w:val="bottom"/>
            <w:hideMark/>
          </w:tcPr>
          <w:p w14:paraId="620C11AD" w14:textId="4FF3E85D"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79</w:t>
            </w:r>
          </w:p>
        </w:tc>
        <w:tc>
          <w:tcPr>
            <w:tcW w:w="708" w:type="dxa"/>
            <w:tcBorders>
              <w:top w:val="nil"/>
              <w:left w:val="nil"/>
              <w:bottom w:val="single" w:sz="8" w:space="0" w:color="auto"/>
              <w:right w:val="nil"/>
            </w:tcBorders>
            <w:noWrap/>
            <w:vAlign w:val="bottom"/>
            <w:hideMark/>
          </w:tcPr>
          <w:p w14:paraId="040F0CDE" w14:textId="6EF5BA11"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89</w:t>
            </w:r>
          </w:p>
        </w:tc>
        <w:tc>
          <w:tcPr>
            <w:tcW w:w="993" w:type="dxa"/>
            <w:tcBorders>
              <w:top w:val="nil"/>
              <w:left w:val="nil"/>
              <w:bottom w:val="single" w:sz="8" w:space="0" w:color="auto"/>
              <w:right w:val="nil"/>
            </w:tcBorders>
            <w:noWrap/>
            <w:vAlign w:val="bottom"/>
            <w:hideMark/>
          </w:tcPr>
          <w:p w14:paraId="506D4D28" w14:textId="3EB31825"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8</w:t>
            </w:r>
          </w:p>
        </w:tc>
      </w:tr>
      <w:tr w:rsidR="00431E9D" w:rsidRPr="005E32CB" w14:paraId="1B2F020E" w14:textId="77777777" w:rsidTr="00431E9D">
        <w:trPr>
          <w:gridAfter w:val="1"/>
          <w:wAfter w:w="141" w:type="dxa"/>
          <w:trHeight w:val="315"/>
        </w:trPr>
        <w:tc>
          <w:tcPr>
            <w:tcW w:w="1280" w:type="dxa"/>
            <w:tcBorders>
              <w:top w:val="nil"/>
              <w:left w:val="nil"/>
              <w:bottom w:val="single" w:sz="8" w:space="0" w:color="auto"/>
              <w:right w:val="nil"/>
            </w:tcBorders>
            <w:noWrap/>
            <w:vAlign w:val="bottom"/>
            <w:hideMark/>
          </w:tcPr>
          <w:p w14:paraId="0712C22C" w14:textId="25319A1E" w:rsidR="00431E9D" w:rsidRPr="005E32CB" w:rsidRDefault="00C83200" w:rsidP="00E7473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2</w:t>
            </w:r>
            <w:r w:rsidR="00431E9D" w:rsidRPr="005E32CB">
              <w:rPr>
                <w:rFonts w:ascii="Times New Roman" w:eastAsia="Times New Roman" w:hAnsi="Times New Roman" w:cs="Times New Roman"/>
                <w:color w:val="000000"/>
                <w:sz w:val="20"/>
                <w:szCs w:val="20"/>
                <w:lang w:eastAsia="id-ID"/>
              </w:rPr>
              <w:t xml:space="preserve"> ppm</w:t>
            </w:r>
          </w:p>
        </w:tc>
        <w:tc>
          <w:tcPr>
            <w:tcW w:w="705" w:type="dxa"/>
            <w:tcBorders>
              <w:top w:val="nil"/>
              <w:left w:val="nil"/>
              <w:bottom w:val="single" w:sz="8" w:space="0" w:color="auto"/>
              <w:right w:val="nil"/>
            </w:tcBorders>
            <w:noWrap/>
            <w:vAlign w:val="bottom"/>
            <w:hideMark/>
          </w:tcPr>
          <w:p w14:paraId="75AFBD5D" w14:textId="63920553"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2</w:t>
            </w:r>
          </w:p>
        </w:tc>
        <w:tc>
          <w:tcPr>
            <w:tcW w:w="709" w:type="dxa"/>
            <w:tcBorders>
              <w:top w:val="nil"/>
              <w:left w:val="nil"/>
              <w:bottom w:val="single" w:sz="8" w:space="0" w:color="auto"/>
              <w:right w:val="nil"/>
            </w:tcBorders>
            <w:noWrap/>
            <w:vAlign w:val="bottom"/>
            <w:hideMark/>
          </w:tcPr>
          <w:p w14:paraId="72009F81" w14:textId="2A1E02AA"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42</w:t>
            </w:r>
          </w:p>
        </w:tc>
        <w:tc>
          <w:tcPr>
            <w:tcW w:w="708" w:type="dxa"/>
            <w:tcBorders>
              <w:top w:val="nil"/>
              <w:left w:val="nil"/>
              <w:bottom w:val="single" w:sz="8" w:space="0" w:color="auto"/>
              <w:right w:val="nil"/>
            </w:tcBorders>
            <w:noWrap/>
            <w:vAlign w:val="bottom"/>
            <w:hideMark/>
          </w:tcPr>
          <w:p w14:paraId="1CF40855" w14:textId="47C9E226"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423</w:t>
            </w:r>
          </w:p>
        </w:tc>
        <w:tc>
          <w:tcPr>
            <w:tcW w:w="993" w:type="dxa"/>
            <w:tcBorders>
              <w:top w:val="nil"/>
              <w:left w:val="nil"/>
              <w:bottom w:val="single" w:sz="8" w:space="0" w:color="auto"/>
              <w:right w:val="nil"/>
            </w:tcBorders>
            <w:noWrap/>
            <w:vAlign w:val="bottom"/>
            <w:hideMark/>
          </w:tcPr>
          <w:p w14:paraId="58F07114" w14:textId="7502D100"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21</w:t>
            </w:r>
          </w:p>
        </w:tc>
      </w:tr>
      <w:tr w:rsidR="00431E9D" w:rsidRPr="005E32CB" w14:paraId="53A06A7E" w14:textId="77777777" w:rsidTr="00431E9D">
        <w:trPr>
          <w:gridAfter w:val="1"/>
          <w:wAfter w:w="141" w:type="dxa"/>
          <w:trHeight w:val="315"/>
        </w:trPr>
        <w:tc>
          <w:tcPr>
            <w:tcW w:w="1280" w:type="dxa"/>
            <w:tcBorders>
              <w:top w:val="nil"/>
              <w:left w:val="nil"/>
              <w:bottom w:val="single" w:sz="8" w:space="0" w:color="auto"/>
              <w:right w:val="nil"/>
            </w:tcBorders>
            <w:noWrap/>
            <w:vAlign w:val="bottom"/>
            <w:hideMark/>
          </w:tcPr>
          <w:p w14:paraId="756E9B3D" w14:textId="39FF3F4B" w:rsidR="00431E9D" w:rsidRPr="005E32CB" w:rsidRDefault="00C83200" w:rsidP="00E7473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3</w:t>
            </w:r>
            <w:r w:rsidR="00431E9D" w:rsidRPr="005E32CB">
              <w:rPr>
                <w:rFonts w:ascii="Times New Roman" w:eastAsia="Times New Roman" w:hAnsi="Times New Roman" w:cs="Times New Roman"/>
                <w:color w:val="000000"/>
                <w:sz w:val="20"/>
                <w:szCs w:val="20"/>
                <w:lang w:eastAsia="id-ID"/>
              </w:rPr>
              <w:t xml:space="preserve"> ppm</w:t>
            </w:r>
          </w:p>
        </w:tc>
        <w:tc>
          <w:tcPr>
            <w:tcW w:w="705" w:type="dxa"/>
            <w:tcBorders>
              <w:top w:val="nil"/>
              <w:left w:val="nil"/>
              <w:bottom w:val="single" w:sz="8" w:space="0" w:color="auto"/>
              <w:right w:val="nil"/>
            </w:tcBorders>
            <w:noWrap/>
            <w:vAlign w:val="bottom"/>
            <w:hideMark/>
          </w:tcPr>
          <w:p w14:paraId="2F46704B" w14:textId="25E41EC2"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375</w:t>
            </w:r>
          </w:p>
        </w:tc>
        <w:tc>
          <w:tcPr>
            <w:tcW w:w="709" w:type="dxa"/>
            <w:tcBorders>
              <w:top w:val="nil"/>
              <w:left w:val="nil"/>
              <w:bottom w:val="single" w:sz="8" w:space="0" w:color="auto"/>
              <w:right w:val="nil"/>
            </w:tcBorders>
            <w:noWrap/>
            <w:vAlign w:val="bottom"/>
            <w:hideMark/>
          </w:tcPr>
          <w:p w14:paraId="3C4EADC3" w14:textId="280AFD8E"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0,3</w:t>
            </w:r>
            <w:r w:rsidRPr="005E32CB">
              <w:rPr>
                <w:rFonts w:ascii="Times New Roman" w:eastAsia="Times New Roman" w:hAnsi="Times New Roman" w:cs="Times New Roman"/>
                <w:color w:val="000000"/>
                <w:sz w:val="20"/>
                <w:szCs w:val="20"/>
                <w:lang w:val="en-US" w:eastAsia="id-ID"/>
              </w:rPr>
              <w:t>8</w:t>
            </w:r>
          </w:p>
        </w:tc>
        <w:tc>
          <w:tcPr>
            <w:tcW w:w="708" w:type="dxa"/>
            <w:tcBorders>
              <w:top w:val="nil"/>
              <w:left w:val="nil"/>
              <w:bottom w:val="single" w:sz="8" w:space="0" w:color="auto"/>
              <w:right w:val="nil"/>
            </w:tcBorders>
            <w:noWrap/>
            <w:vAlign w:val="bottom"/>
            <w:hideMark/>
          </w:tcPr>
          <w:p w14:paraId="316CD461" w14:textId="1D57B869"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0,3</w:t>
            </w:r>
            <w:r w:rsidRPr="005E32CB">
              <w:rPr>
                <w:rFonts w:ascii="Times New Roman" w:eastAsia="Times New Roman" w:hAnsi="Times New Roman" w:cs="Times New Roman"/>
                <w:color w:val="000000"/>
                <w:sz w:val="20"/>
                <w:szCs w:val="20"/>
                <w:lang w:val="en-US" w:eastAsia="id-ID"/>
              </w:rPr>
              <w:t>9</w:t>
            </w:r>
          </w:p>
        </w:tc>
        <w:tc>
          <w:tcPr>
            <w:tcW w:w="993" w:type="dxa"/>
            <w:tcBorders>
              <w:top w:val="nil"/>
              <w:left w:val="nil"/>
              <w:bottom w:val="single" w:sz="8" w:space="0" w:color="auto"/>
              <w:right w:val="nil"/>
            </w:tcBorders>
            <w:noWrap/>
            <w:vAlign w:val="bottom"/>
            <w:hideMark/>
          </w:tcPr>
          <w:p w14:paraId="371C4C1B" w14:textId="7B2AB87D"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381</w:t>
            </w:r>
          </w:p>
        </w:tc>
      </w:tr>
      <w:tr w:rsidR="00431E9D" w:rsidRPr="005E32CB" w14:paraId="5308A1BA" w14:textId="77777777" w:rsidTr="00431E9D">
        <w:trPr>
          <w:gridAfter w:val="1"/>
          <w:wAfter w:w="141" w:type="dxa"/>
          <w:trHeight w:val="315"/>
        </w:trPr>
        <w:tc>
          <w:tcPr>
            <w:tcW w:w="1280" w:type="dxa"/>
            <w:tcBorders>
              <w:top w:val="nil"/>
              <w:left w:val="nil"/>
              <w:bottom w:val="single" w:sz="8" w:space="0" w:color="auto"/>
              <w:right w:val="nil"/>
            </w:tcBorders>
            <w:noWrap/>
            <w:vAlign w:val="bottom"/>
            <w:hideMark/>
          </w:tcPr>
          <w:p w14:paraId="4C2256F0" w14:textId="008DC208" w:rsidR="00431E9D" w:rsidRPr="005E32CB" w:rsidRDefault="00C83200" w:rsidP="00E7473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4</w:t>
            </w:r>
            <w:r w:rsidR="00431E9D" w:rsidRPr="005E32CB">
              <w:rPr>
                <w:rFonts w:ascii="Times New Roman" w:eastAsia="Times New Roman" w:hAnsi="Times New Roman" w:cs="Times New Roman"/>
                <w:color w:val="000000"/>
                <w:sz w:val="20"/>
                <w:szCs w:val="20"/>
                <w:lang w:eastAsia="id-ID"/>
              </w:rPr>
              <w:t xml:space="preserve"> ppm</w:t>
            </w:r>
          </w:p>
        </w:tc>
        <w:tc>
          <w:tcPr>
            <w:tcW w:w="705" w:type="dxa"/>
            <w:tcBorders>
              <w:top w:val="nil"/>
              <w:left w:val="nil"/>
              <w:bottom w:val="single" w:sz="8" w:space="0" w:color="auto"/>
              <w:right w:val="nil"/>
            </w:tcBorders>
            <w:noWrap/>
            <w:vAlign w:val="bottom"/>
            <w:hideMark/>
          </w:tcPr>
          <w:p w14:paraId="5C6E15FE" w14:textId="32674A3F"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319</w:t>
            </w:r>
          </w:p>
        </w:tc>
        <w:tc>
          <w:tcPr>
            <w:tcW w:w="709" w:type="dxa"/>
            <w:tcBorders>
              <w:top w:val="nil"/>
              <w:left w:val="nil"/>
              <w:bottom w:val="single" w:sz="8" w:space="0" w:color="auto"/>
              <w:right w:val="nil"/>
            </w:tcBorders>
            <w:noWrap/>
            <w:vAlign w:val="bottom"/>
            <w:hideMark/>
          </w:tcPr>
          <w:p w14:paraId="064EA531" w14:textId="6B943AD3"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316</w:t>
            </w:r>
          </w:p>
        </w:tc>
        <w:tc>
          <w:tcPr>
            <w:tcW w:w="708" w:type="dxa"/>
            <w:tcBorders>
              <w:top w:val="nil"/>
              <w:left w:val="nil"/>
              <w:bottom w:val="single" w:sz="8" w:space="0" w:color="auto"/>
              <w:right w:val="nil"/>
            </w:tcBorders>
            <w:noWrap/>
            <w:vAlign w:val="bottom"/>
            <w:hideMark/>
          </w:tcPr>
          <w:p w14:paraId="1223FC34" w14:textId="701831E5"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32</w:t>
            </w:r>
          </w:p>
        </w:tc>
        <w:tc>
          <w:tcPr>
            <w:tcW w:w="993" w:type="dxa"/>
            <w:tcBorders>
              <w:top w:val="nil"/>
              <w:left w:val="nil"/>
              <w:bottom w:val="single" w:sz="8" w:space="0" w:color="auto"/>
              <w:right w:val="nil"/>
            </w:tcBorders>
            <w:noWrap/>
            <w:vAlign w:val="bottom"/>
            <w:hideMark/>
          </w:tcPr>
          <w:p w14:paraId="098F2199" w14:textId="5C8AD311"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007F0F19" w:rsidRPr="005E32CB">
              <w:rPr>
                <w:rFonts w:ascii="Times New Roman" w:eastAsia="Times New Roman" w:hAnsi="Times New Roman" w:cs="Times New Roman"/>
                <w:color w:val="000000"/>
                <w:sz w:val="20"/>
                <w:szCs w:val="20"/>
                <w:lang w:val="en-US" w:eastAsia="id-ID"/>
              </w:rPr>
              <w:t>318</w:t>
            </w:r>
          </w:p>
        </w:tc>
      </w:tr>
      <w:tr w:rsidR="00431E9D" w:rsidRPr="005E32CB" w14:paraId="68DA6F47" w14:textId="77777777" w:rsidTr="00431E9D">
        <w:trPr>
          <w:gridAfter w:val="1"/>
          <w:wAfter w:w="141" w:type="dxa"/>
          <w:trHeight w:val="315"/>
        </w:trPr>
        <w:tc>
          <w:tcPr>
            <w:tcW w:w="1280" w:type="dxa"/>
            <w:tcBorders>
              <w:top w:val="nil"/>
              <w:left w:val="nil"/>
              <w:bottom w:val="single" w:sz="8" w:space="0" w:color="auto"/>
              <w:right w:val="nil"/>
            </w:tcBorders>
            <w:noWrap/>
            <w:vAlign w:val="bottom"/>
            <w:hideMark/>
          </w:tcPr>
          <w:p w14:paraId="0D3150CA" w14:textId="0BAD52E0" w:rsidR="00431E9D" w:rsidRPr="005E32CB" w:rsidRDefault="00C83200" w:rsidP="00E74731">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5</w:t>
            </w:r>
            <w:r w:rsidR="00431E9D" w:rsidRPr="005E32CB">
              <w:rPr>
                <w:rFonts w:ascii="Times New Roman" w:eastAsia="Times New Roman" w:hAnsi="Times New Roman" w:cs="Times New Roman"/>
                <w:color w:val="000000"/>
                <w:sz w:val="20"/>
                <w:szCs w:val="20"/>
                <w:lang w:eastAsia="id-ID"/>
              </w:rPr>
              <w:t xml:space="preserve"> ppm</w:t>
            </w:r>
          </w:p>
        </w:tc>
        <w:tc>
          <w:tcPr>
            <w:tcW w:w="705" w:type="dxa"/>
            <w:tcBorders>
              <w:top w:val="nil"/>
              <w:left w:val="nil"/>
              <w:bottom w:val="single" w:sz="8" w:space="0" w:color="auto"/>
              <w:right w:val="nil"/>
            </w:tcBorders>
            <w:noWrap/>
            <w:vAlign w:val="bottom"/>
            <w:hideMark/>
          </w:tcPr>
          <w:p w14:paraId="37F4FE4B" w14:textId="57075D5F"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299</w:t>
            </w:r>
          </w:p>
        </w:tc>
        <w:tc>
          <w:tcPr>
            <w:tcW w:w="709" w:type="dxa"/>
            <w:tcBorders>
              <w:top w:val="nil"/>
              <w:left w:val="nil"/>
              <w:bottom w:val="single" w:sz="8" w:space="0" w:color="auto"/>
              <w:right w:val="nil"/>
            </w:tcBorders>
            <w:noWrap/>
            <w:vAlign w:val="bottom"/>
            <w:hideMark/>
          </w:tcPr>
          <w:p w14:paraId="4CCC63D4" w14:textId="1BDB028F"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0,2</w:t>
            </w:r>
            <w:r w:rsidRPr="005E32CB">
              <w:rPr>
                <w:rFonts w:ascii="Times New Roman" w:eastAsia="Times New Roman" w:hAnsi="Times New Roman" w:cs="Times New Roman"/>
                <w:color w:val="000000"/>
                <w:sz w:val="20"/>
                <w:szCs w:val="20"/>
                <w:lang w:val="en-US" w:eastAsia="id-ID"/>
              </w:rPr>
              <w:t>95</w:t>
            </w:r>
          </w:p>
        </w:tc>
        <w:tc>
          <w:tcPr>
            <w:tcW w:w="708" w:type="dxa"/>
            <w:tcBorders>
              <w:top w:val="nil"/>
              <w:left w:val="nil"/>
              <w:bottom w:val="single" w:sz="8" w:space="0" w:color="auto"/>
              <w:right w:val="nil"/>
            </w:tcBorders>
            <w:noWrap/>
            <w:vAlign w:val="bottom"/>
            <w:hideMark/>
          </w:tcPr>
          <w:p w14:paraId="581E9B06" w14:textId="29022A08" w:rsidR="00431E9D" w:rsidRPr="005E32CB" w:rsidRDefault="00431E9D"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0,2</w:t>
            </w:r>
            <w:r w:rsidRPr="005E32CB">
              <w:rPr>
                <w:rFonts w:ascii="Times New Roman" w:eastAsia="Times New Roman" w:hAnsi="Times New Roman" w:cs="Times New Roman"/>
                <w:color w:val="000000"/>
                <w:sz w:val="20"/>
                <w:szCs w:val="20"/>
                <w:lang w:val="en-US" w:eastAsia="id-ID"/>
              </w:rPr>
              <w:t>89</w:t>
            </w:r>
          </w:p>
        </w:tc>
        <w:tc>
          <w:tcPr>
            <w:tcW w:w="993" w:type="dxa"/>
            <w:tcBorders>
              <w:top w:val="nil"/>
              <w:left w:val="nil"/>
              <w:bottom w:val="single" w:sz="8" w:space="0" w:color="auto"/>
              <w:right w:val="nil"/>
            </w:tcBorders>
            <w:noWrap/>
            <w:vAlign w:val="bottom"/>
            <w:hideMark/>
          </w:tcPr>
          <w:p w14:paraId="292E1B4F" w14:textId="46626F27" w:rsidR="00431E9D" w:rsidRPr="005E32CB" w:rsidRDefault="007F0F19" w:rsidP="00E74731">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294</w:t>
            </w:r>
          </w:p>
        </w:tc>
      </w:tr>
    </w:tbl>
    <w:p w14:paraId="1EEBDEDF" w14:textId="77777777" w:rsidR="00431E9D" w:rsidRPr="005E32CB" w:rsidRDefault="00431E9D" w:rsidP="00431E9D">
      <w:pPr>
        <w:spacing w:line="276" w:lineRule="auto"/>
        <w:jc w:val="both"/>
        <w:rPr>
          <w:rFonts w:ascii="Times New Roman" w:hAnsi="Times New Roman" w:cs="Times New Roman"/>
          <w:b/>
          <w:bCs/>
          <w:sz w:val="20"/>
          <w:szCs w:val="20"/>
        </w:rPr>
      </w:pPr>
    </w:p>
    <w:p w14:paraId="59D1CFF3" w14:textId="798161E1" w:rsidR="00431E9D" w:rsidRPr="005E32CB" w:rsidRDefault="003E580D" w:rsidP="00C93E68">
      <w:pPr>
        <w:spacing w:line="240" w:lineRule="auto"/>
        <w:rPr>
          <w:rFonts w:ascii="Times New Roman" w:hAnsi="Times New Roman" w:cs="Times New Roman"/>
          <w:b/>
          <w:bCs/>
          <w:sz w:val="20"/>
          <w:szCs w:val="20"/>
        </w:rPr>
      </w:pPr>
      <w:r>
        <w:rPr>
          <w:rFonts w:ascii="Times New Roman" w:hAnsi="Times New Roman" w:cs="Times New Roman"/>
          <w:b/>
          <w:bCs/>
          <w:sz w:val="20"/>
          <w:szCs w:val="20"/>
        </w:rPr>
        <w:t xml:space="preserve">Tabel </w:t>
      </w:r>
      <w:r>
        <w:rPr>
          <w:rFonts w:ascii="Times New Roman" w:hAnsi="Times New Roman" w:cs="Times New Roman"/>
          <w:b/>
          <w:bCs/>
          <w:sz w:val="20"/>
          <w:szCs w:val="20"/>
          <w:lang w:val="en-US"/>
        </w:rPr>
        <w:t>6.</w:t>
      </w:r>
      <w:r w:rsidR="00431E9D" w:rsidRPr="005E32CB">
        <w:rPr>
          <w:rFonts w:ascii="Times New Roman" w:hAnsi="Times New Roman" w:cs="Times New Roman"/>
          <w:b/>
          <w:bCs/>
          <w:sz w:val="20"/>
          <w:szCs w:val="20"/>
        </w:rPr>
        <w:t xml:space="preserve"> </w:t>
      </w:r>
      <w:r w:rsidR="00431E9D" w:rsidRPr="005E32CB">
        <w:rPr>
          <w:rFonts w:ascii="Times New Roman" w:hAnsi="Times New Roman" w:cs="Times New Roman"/>
          <w:b/>
          <w:bCs/>
          <w:color w:val="000000"/>
          <w:sz w:val="20"/>
          <w:szCs w:val="20"/>
        </w:rPr>
        <w:t>Hasil Pengukuran % Akt</w:t>
      </w:r>
      <w:r w:rsidR="003F15C1">
        <w:rPr>
          <w:rFonts w:ascii="Times New Roman" w:hAnsi="Times New Roman" w:cs="Times New Roman"/>
          <w:b/>
          <w:bCs/>
          <w:color w:val="000000"/>
          <w:sz w:val="20"/>
          <w:szCs w:val="20"/>
        </w:rPr>
        <w:t xml:space="preserve">ivitas Antioksidan </w:t>
      </w:r>
      <w:r w:rsidR="003F15C1">
        <w:rPr>
          <w:rFonts w:ascii="Times New Roman" w:hAnsi="Times New Roman" w:cs="Times New Roman"/>
          <w:b/>
          <w:bCs/>
          <w:color w:val="000000"/>
          <w:sz w:val="20"/>
          <w:szCs w:val="20"/>
          <w:lang w:val="en-US"/>
        </w:rPr>
        <w:t>Vitamin C</w:t>
      </w:r>
      <w:r w:rsidR="00431E9D" w:rsidRPr="005E32CB">
        <w:rPr>
          <w:rFonts w:ascii="Times New Roman" w:hAnsi="Times New Roman" w:cs="Times New Roman"/>
          <w:b/>
          <w:bCs/>
          <w:color w:val="000000"/>
          <w:sz w:val="20"/>
          <w:szCs w:val="20"/>
        </w:rPr>
        <w:t xml:space="preserve"> Terhadap DPPH</w:t>
      </w:r>
    </w:p>
    <w:tbl>
      <w:tblPr>
        <w:tblW w:w="3848" w:type="dxa"/>
        <w:tblLook w:val="04A0" w:firstRow="1" w:lastRow="0" w:firstColumn="1" w:lastColumn="0" w:noHBand="0" w:noVBand="1"/>
      </w:tblPr>
      <w:tblGrid>
        <w:gridCol w:w="1560"/>
        <w:gridCol w:w="1195"/>
        <w:gridCol w:w="1160"/>
      </w:tblGrid>
      <w:tr w:rsidR="00431E9D" w:rsidRPr="005E32CB" w14:paraId="56E4BB34" w14:textId="77777777" w:rsidTr="00431E9D">
        <w:trPr>
          <w:trHeight w:val="315"/>
        </w:trPr>
        <w:tc>
          <w:tcPr>
            <w:tcW w:w="1560" w:type="dxa"/>
            <w:tcBorders>
              <w:top w:val="single" w:sz="8" w:space="0" w:color="auto"/>
              <w:left w:val="nil"/>
              <w:bottom w:val="single" w:sz="8" w:space="0" w:color="auto"/>
              <w:right w:val="nil"/>
            </w:tcBorders>
            <w:noWrap/>
            <w:vAlign w:val="bottom"/>
            <w:hideMark/>
          </w:tcPr>
          <w:p w14:paraId="61238D4B" w14:textId="77777777" w:rsidR="00431E9D" w:rsidRPr="00E74731" w:rsidRDefault="00431E9D">
            <w:pPr>
              <w:spacing w:after="0" w:line="240" w:lineRule="auto"/>
              <w:jc w:val="center"/>
              <w:rPr>
                <w:rFonts w:ascii="Times New Roman" w:eastAsia="Times New Roman" w:hAnsi="Times New Roman" w:cs="Times New Roman"/>
                <w:b/>
                <w:bCs/>
                <w:color w:val="000000"/>
                <w:sz w:val="20"/>
                <w:szCs w:val="20"/>
                <w:lang w:eastAsia="id-ID"/>
              </w:rPr>
            </w:pPr>
            <w:r w:rsidRPr="00E74731">
              <w:rPr>
                <w:rFonts w:ascii="Times New Roman" w:eastAsia="Times New Roman" w:hAnsi="Times New Roman" w:cs="Times New Roman"/>
                <w:b/>
                <w:bCs/>
                <w:color w:val="000000"/>
                <w:sz w:val="20"/>
                <w:szCs w:val="20"/>
                <w:lang w:eastAsia="id-ID"/>
              </w:rPr>
              <w:lastRenderedPageBreak/>
              <w:t>Konsentrasi (ppm)</w:t>
            </w:r>
          </w:p>
        </w:tc>
        <w:tc>
          <w:tcPr>
            <w:tcW w:w="1128" w:type="dxa"/>
            <w:tcBorders>
              <w:top w:val="single" w:sz="8" w:space="0" w:color="auto"/>
              <w:left w:val="nil"/>
              <w:bottom w:val="single" w:sz="8" w:space="0" w:color="auto"/>
              <w:right w:val="nil"/>
            </w:tcBorders>
            <w:noWrap/>
            <w:vAlign w:val="center"/>
            <w:hideMark/>
          </w:tcPr>
          <w:p w14:paraId="2BF0654B" w14:textId="77777777" w:rsidR="00431E9D" w:rsidRPr="00E74731" w:rsidRDefault="00431E9D">
            <w:pPr>
              <w:spacing w:after="0" w:line="240" w:lineRule="auto"/>
              <w:jc w:val="center"/>
              <w:rPr>
                <w:rFonts w:ascii="Times New Roman" w:eastAsia="Times New Roman" w:hAnsi="Times New Roman" w:cs="Times New Roman"/>
                <w:b/>
                <w:bCs/>
                <w:color w:val="000000"/>
                <w:sz w:val="20"/>
                <w:szCs w:val="20"/>
                <w:lang w:eastAsia="id-ID"/>
              </w:rPr>
            </w:pPr>
            <w:r w:rsidRPr="00E74731">
              <w:rPr>
                <w:rFonts w:ascii="Times New Roman" w:eastAsia="Times New Roman" w:hAnsi="Times New Roman" w:cs="Times New Roman"/>
                <w:b/>
                <w:bCs/>
                <w:color w:val="000000"/>
                <w:sz w:val="20"/>
                <w:szCs w:val="20"/>
                <w:lang w:eastAsia="id-ID"/>
              </w:rPr>
              <w:t>Absorbansi</w:t>
            </w:r>
          </w:p>
        </w:tc>
        <w:tc>
          <w:tcPr>
            <w:tcW w:w="1160" w:type="dxa"/>
            <w:tcBorders>
              <w:top w:val="single" w:sz="8" w:space="0" w:color="auto"/>
              <w:left w:val="nil"/>
              <w:bottom w:val="single" w:sz="8" w:space="0" w:color="auto"/>
              <w:right w:val="nil"/>
            </w:tcBorders>
            <w:noWrap/>
            <w:vAlign w:val="bottom"/>
            <w:hideMark/>
          </w:tcPr>
          <w:p w14:paraId="406AA911" w14:textId="77777777" w:rsidR="00431E9D" w:rsidRPr="00E74731" w:rsidRDefault="00431E9D">
            <w:pPr>
              <w:spacing w:after="0" w:line="240" w:lineRule="auto"/>
              <w:jc w:val="center"/>
              <w:rPr>
                <w:rFonts w:ascii="Times New Roman" w:eastAsia="Times New Roman" w:hAnsi="Times New Roman" w:cs="Times New Roman"/>
                <w:b/>
                <w:bCs/>
                <w:color w:val="000000"/>
                <w:sz w:val="20"/>
                <w:szCs w:val="20"/>
                <w:lang w:eastAsia="id-ID"/>
              </w:rPr>
            </w:pPr>
            <w:r w:rsidRPr="00E74731">
              <w:rPr>
                <w:rFonts w:ascii="Times New Roman" w:eastAsia="Times New Roman" w:hAnsi="Times New Roman" w:cs="Times New Roman"/>
                <w:b/>
                <w:bCs/>
                <w:color w:val="000000"/>
                <w:sz w:val="20"/>
                <w:szCs w:val="20"/>
                <w:lang w:eastAsia="id-ID"/>
              </w:rPr>
              <w:t>Inhibisi (%)</w:t>
            </w:r>
          </w:p>
        </w:tc>
      </w:tr>
      <w:tr w:rsidR="00431E9D" w:rsidRPr="005E32CB" w14:paraId="6ABB261A" w14:textId="77777777" w:rsidTr="00431E9D">
        <w:trPr>
          <w:trHeight w:val="315"/>
        </w:trPr>
        <w:tc>
          <w:tcPr>
            <w:tcW w:w="1560" w:type="dxa"/>
            <w:tcBorders>
              <w:top w:val="nil"/>
              <w:left w:val="nil"/>
              <w:bottom w:val="single" w:sz="8" w:space="0" w:color="auto"/>
              <w:right w:val="nil"/>
            </w:tcBorders>
            <w:noWrap/>
            <w:vAlign w:val="bottom"/>
            <w:hideMark/>
          </w:tcPr>
          <w:p w14:paraId="1FEEA56A" w14:textId="26A27F28"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1</w:t>
            </w:r>
          </w:p>
        </w:tc>
        <w:tc>
          <w:tcPr>
            <w:tcW w:w="1128" w:type="dxa"/>
            <w:tcBorders>
              <w:top w:val="nil"/>
              <w:left w:val="nil"/>
              <w:bottom w:val="single" w:sz="8" w:space="0" w:color="auto"/>
              <w:right w:val="nil"/>
            </w:tcBorders>
            <w:noWrap/>
            <w:vAlign w:val="bottom"/>
            <w:hideMark/>
          </w:tcPr>
          <w:p w14:paraId="214CA016" w14:textId="4AB6FB6D"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8</w:t>
            </w:r>
          </w:p>
        </w:tc>
        <w:tc>
          <w:tcPr>
            <w:tcW w:w="1160" w:type="dxa"/>
            <w:tcBorders>
              <w:top w:val="nil"/>
              <w:left w:val="nil"/>
              <w:bottom w:val="single" w:sz="8" w:space="0" w:color="auto"/>
              <w:right w:val="nil"/>
            </w:tcBorders>
            <w:noWrap/>
            <w:vAlign w:val="bottom"/>
            <w:hideMark/>
          </w:tcPr>
          <w:p w14:paraId="13A637E6" w14:textId="78FCFF00"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46,18</w:t>
            </w:r>
          </w:p>
        </w:tc>
      </w:tr>
      <w:tr w:rsidR="00431E9D" w:rsidRPr="005E32CB" w14:paraId="1B0C6A9A" w14:textId="77777777" w:rsidTr="00431E9D">
        <w:trPr>
          <w:trHeight w:val="315"/>
        </w:trPr>
        <w:tc>
          <w:tcPr>
            <w:tcW w:w="1560" w:type="dxa"/>
            <w:tcBorders>
              <w:top w:val="nil"/>
              <w:left w:val="nil"/>
              <w:bottom w:val="single" w:sz="8" w:space="0" w:color="auto"/>
              <w:right w:val="nil"/>
            </w:tcBorders>
            <w:noWrap/>
            <w:vAlign w:val="bottom"/>
            <w:hideMark/>
          </w:tcPr>
          <w:p w14:paraId="28B1B273" w14:textId="46B91298"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2</w:t>
            </w:r>
          </w:p>
        </w:tc>
        <w:tc>
          <w:tcPr>
            <w:tcW w:w="1128" w:type="dxa"/>
            <w:tcBorders>
              <w:top w:val="nil"/>
              <w:left w:val="nil"/>
              <w:bottom w:val="single" w:sz="8" w:space="0" w:color="auto"/>
              <w:right w:val="nil"/>
            </w:tcBorders>
            <w:noWrap/>
            <w:vAlign w:val="bottom"/>
            <w:hideMark/>
          </w:tcPr>
          <w:p w14:paraId="4417BB0C" w14:textId="7680B1F4"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21</w:t>
            </w:r>
          </w:p>
        </w:tc>
        <w:tc>
          <w:tcPr>
            <w:tcW w:w="1160" w:type="dxa"/>
            <w:tcBorders>
              <w:top w:val="nil"/>
              <w:left w:val="nil"/>
              <w:bottom w:val="single" w:sz="8" w:space="0" w:color="auto"/>
              <w:right w:val="nil"/>
            </w:tcBorders>
            <w:noWrap/>
            <w:vAlign w:val="bottom"/>
            <w:hideMark/>
          </w:tcPr>
          <w:p w14:paraId="5D6F89F5" w14:textId="3BB37862"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52,8</w:t>
            </w:r>
          </w:p>
        </w:tc>
      </w:tr>
      <w:tr w:rsidR="00431E9D" w:rsidRPr="005E32CB" w14:paraId="3EF95541" w14:textId="77777777" w:rsidTr="00431E9D">
        <w:trPr>
          <w:trHeight w:val="315"/>
        </w:trPr>
        <w:tc>
          <w:tcPr>
            <w:tcW w:w="1560" w:type="dxa"/>
            <w:tcBorders>
              <w:top w:val="nil"/>
              <w:left w:val="nil"/>
              <w:bottom w:val="single" w:sz="8" w:space="0" w:color="auto"/>
              <w:right w:val="nil"/>
            </w:tcBorders>
            <w:noWrap/>
            <w:vAlign w:val="bottom"/>
            <w:hideMark/>
          </w:tcPr>
          <w:p w14:paraId="46624D51" w14:textId="5A87F8B6"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3</w:t>
            </w:r>
          </w:p>
        </w:tc>
        <w:tc>
          <w:tcPr>
            <w:tcW w:w="1128" w:type="dxa"/>
            <w:tcBorders>
              <w:top w:val="nil"/>
              <w:left w:val="nil"/>
              <w:bottom w:val="single" w:sz="8" w:space="0" w:color="auto"/>
              <w:right w:val="nil"/>
            </w:tcBorders>
            <w:noWrap/>
            <w:vAlign w:val="bottom"/>
            <w:hideMark/>
          </w:tcPr>
          <w:p w14:paraId="443CFF2E" w14:textId="00FF0A84"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0,3</w:t>
            </w:r>
            <w:r w:rsidRPr="005E32CB">
              <w:rPr>
                <w:rFonts w:ascii="Times New Roman" w:eastAsia="Times New Roman" w:hAnsi="Times New Roman" w:cs="Times New Roman"/>
                <w:color w:val="000000"/>
                <w:sz w:val="20"/>
                <w:szCs w:val="20"/>
                <w:lang w:val="en-US" w:eastAsia="id-ID"/>
              </w:rPr>
              <w:t>81</w:t>
            </w:r>
          </w:p>
        </w:tc>
        <w:tc>
          <w:tcPr>
            <w:tcW w:w="1160" w:type="dxa"/>
            <w:tcBorders>
              <w:top w:val="nil"/>
              <w:left w:val="nil"/>
              <w:bottom w:val="single" w:sz="8" w:space="0" w:color="auto"/>
              <w:right w:val="nil"/>
            </w:tcBorders>
            <w:noWrap/>
            <w:vAlign w:val="bottom"/>
            <w:hideMark/>
          </w:tcPr>
          <w:p w14:paraId="731670FB" w14:textId="056C6295"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57,28</w:t>
            </w:r>
          </w:p>
        </w:tc>
      </w:tr>
      <w:tr w:rsidR="00431E9D" w:rsidRPr="005E32CB" w14:paraId="35D7A744" w14:textId="77777777" w:rsidTr="00431E9D">
        <w:trPr>
          <w:trHeight w:val="315"/>
        </w:trPr>
        <w:tc>
          <w:tcPr>
            <w:tcW w:w="1560" w:type="dxa"/>
            <w:tcBorders>
              <w:top w:val="nil"/>
              <w:left w:val="nil"/>
              <w:bottom w:val="single" w:sz="8" w:space="0" w:color="auto"/>
              <w:right w:val="nil"/>
            </w:tcBorders>
            <w:noWrap/>
            <w:vAlign w:val="bottom"/>
            <w:hideMark/>
          </w:tcPr>
          <w:p w14:paraId="7E48730E" w14:textId="6F5A7F97"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4</w:t>
            </w:r>
          </w:p>
        </w:tc>
        <w:tc>
          <w:tcPr>
            <w:tcW w:w="1128" w:type="dxa"/>
            <w:tcBorders>
              <w:top w:val="nil"/>
              <w:left w:val="nil"/>
              <w:bottom w:val="single" w:sz="8" w:space="0" w:color="auto"/>
              <w:right w:val="nil"/>
            </w:tcBorders>
            <w:noWrap/>
            <w:vAlign w:val="bottom"/>
            <w:hideMark/>
          </w:tcPr>
          <w:p w14:paraId="3C72D520" w14:textId="193B68EA"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318</w:t>
            </w:r>
          </w:p>
        </w:tc>
        <w:tc>
          <w:tcPr>
            <w:tcW w:w="1160" w:type="dxa"/>
            <w:tcBorders>
              <w:top w:val="nil"/>
              <w:left w:val="nil"/>
              <w:bottom w:val="single" w:sz="8" w:space="0" w:color="auto"/>
              <w:right w:val="nil"/>
            </w:tcBorders>
            <w:noWrap/>
            <w:vAlign w:val="bottom"/>
            <w:hideMark/>
          </w:tcPr>
          <w:p w14:paraId="1C66FBD4" w14:textId="310566C8"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64,34</w:t>
            </w:r>
          </w:p>
        </w:tc>
      </w:tr>
      <w:tr w:rsidR="00431E9D" w:rsidRPr="005E32CB" w14:paraId="44A53888" w14:textId="77777777" w:rsidTr="00431E9D">
        <w:trPr>
          <w:trHeight w:val="315"/>
        </w:trPr>
        <w:tc>
          <w:tcPr>
            <w:tcW w:w="1560" w:type="dxa"/>
            <w:tcBorders>
              <w:top w:val="nil"/>
              <w:left w:val="nil"/>
              <w:bottom w:val="single" w:sz="8" w:space="0" w:color="auto"/>
              <w:right w:val="nil"/>
            </w:tcBorders>
            <w:noWrap/>
            <w:vAlign w:val="bottom"/>
            <w:hideMark/>
          </w:tcPr>
          <w:p w14:paraId="2D38BED6" w14:textId="76BC7996"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5</w:t>
            </w:r>
          </w:p>
        </w:tc>
        <w:tc>
          <w:tcPr>
            <w:tcW w:w="1128" w:type="dxa"/>
            <w:tcBorders>
              <w:top w:val="nil"/>
              <w:left w:val="nil"/>
              <w:bottom w:val="single" w:sz="8" w:space="0" w:color="auto"/>
              <w:right w:val="nil"/>
            </w:tcBorders>
            <w:noWrap/>
            <w:vAlign w:val="bottom"/>
            <w:hideMark/>
          </w:tcPr>
          <w:p w14:paraId="74FDD721" w14:textId="5C753D36"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294</w:t>
            </w:r>
          </w:p>
        </w:tc>
        <w:tc>
          <w:tcPr>
            <w:tcW w:w="1160" w:type="dxa"/>
            <w:tcBorders>
              <w:top w:val="nil"/>
              <w:left w:val="nil"/>
              <w:bottom w:val="single" w:sz="8" w:space="0" w:color="auto"/>
              <w:right w:val="nil"/>
            </w:tcBorders>
            <w:noWrap/>
            <w:vAlign w:val="bottom"/>
            <w:hideMark/>
          </w:tcPr>
          <w:p w14:paraId="49330074" w14:textId="5814249C" w:rsidR="00431E9D" w:rsidRPr="005E32CB" w:rsidRDefault="00C83200">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67,04</w:t>
            </w:r>
          </w:p>
        </w:tc>
      </w:tr>
    </w:tbl>
    <w:p w14:paraId="0C181E40" w14:textId="77777777" w:rsidR="00C83200" w:rsidRPr="005E32CB" w:rsidRDefault="00431E9D" w:rsidP="00431E9D">
      <w:pPr>
        <w:rPr>
          <w:rFonts w:ascii="Times New Roman" w:hAnsi="Times New Roman" w:cs="Times New Roman"/>
          <w:sz w:val="20"/>
          <w:szCs w:val="20"/>
          <w:lang w:val="en-US"/>
        </w:rPr>
      </w:pPr>
      <w:r w:rsidRPr="005E32CB">
        <w:rPr>
          <w:rFonts w:ascii="Times New Roman" w:hAnsi="Times New Roman" w:cs="Times New Roman"/>
          <w:sz w:val="20"/>
          <w:szCs w:val="20"/>
          <w:lang w:val="en-US"/>
        </w:rPr>
        <w:t xml:space="preserve"> </w:t>
      </w:r>
    </w:p>
    <w:p w14:paraId="301C6B24" w14:textId="1370C38D" w:rsidR="00C83200" w:rsidRPr="005E32CB" w:rsidRDefault="003E580D" w:rsidP="00C8320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Gambar </w:t>
      </w:r>
      <w:r>
        <w:rPr>
          <w:rFonts w:ascii="Times New Roman" w:hAnsi="Times New Roman" w:cs="Times New Roman"/>
          <w:b/>
          <w:bCs/>
          <w:color w:val="000000"/>
          <w:sz w:val="20"/>
          <w:szCs w:val="20"/>
          <w:lang w:val="en-US"/>
        </w:rPr>
        <w:t>3.</w:t>
      </w:r>
      <w:r w:rsidR="00C83200" w:rsidRPr="005E32CB">
        <w:rPr>
          <w:rFonts w:ascii="Times New Roman" w:hAnsi="Times New Roman" w:cs="Times New Roman"/>
          <w:b/>
          <w:bCs/>
          <w:color w:val="000000"/>
          <w:sz w:val="20"/>
          <w:szCs w:val="20"/>
        </w:rPr>
        <w:t xml:space="preserve"> Kurva Regresi Linear Aktivitas</w:t>
      </w:r>
    </w:p>
    <w:p w14:paraId="4D4708A3" w14:textId="5139E93C" w:rsidR="00C83200" w:rsidRPr="005E32CB" w:rsidRDefault="003F15C1" w:rsidP="00C83200">
      <w:pPr>
        <w:autoSpaceDE w:val="0"/>
        <w:autoSpaceDN w:val="0"/>
        <w:adjustRightInd w:val="0"/>
        <w:spacing w:after="0" w:line="240" w:lineRule="auto"/>
        <w:rPr>
          <w:rFonts w:ascii="Times New Roman" w:hAnsi="Times New Roman" w:cs="Times New Roman"/>
          <w:b/>
          <w:bCs/>
          <w:color w:val="000000"/>
          <w:sz w:val="20"/>
          <w:szCs w:val="20"/>
        </w:rPr>
      </w:pPr>
      <w:r>
        <w:rPr>
          <w:rFonts w:ascii="Times New Roman" w:hAnsi="Times New Roman" w:cs="Times New Roman"/>
          <w:b/>
          <w:bCs/>
          <w:color w:val="000000"/>
          <w:sz w:val="20"/>
          <w:szCs w:val="20"/>
        </w:rPr>
        <w:t>Antioksidan</w:t>
      </w:r>
      <w:r>
        <w:rPr>
          <w:rFonts w:ascii="Times New Roman" w:hAnsi="Times New Roman" w:cs="Times New Roman"/>
          <w:b/>
          <w:bCs/>
          <w:color w:val="000000"/>
          <w:sz w:val="20"/>
          <w:szCs w:val="20"/>
          <w:lang w:val="en-US"/>
        </w:rPr>
        <w:t xml:space="preserve"> Vitamin C</w:t>
      </w:r>
      <w:r w:rsidR="00C83200" w:rsidRPr="005E32CB">
        <w:rPr>
          <w:rFonts w:ascii="Times New Roman" w:hAnsi="Times New Roman" w:cs="Times New Roman"/>
          <w:b/>
          <w:bCs/>
          <w:color w:val="000000"/>
          <w:sz w:val="20"/>
          <w:szCs w:val="20"/>
        </w:rPr>
        <w:t xml:space="preserve"> Terhadap DPPH</w:t>
      </w:r>
    </w:p>
    <w:p w14:paraId="16CE5C25" w14:textId="634CFAFA" w:rsidR="001B129C" w:rsidRPr="005E32CB" w:rsidRDefault="00C83200" w:rsidP="00C83200">
      <w:pPr>
        <w:rPr>
          <w:rFonts w:ascii="Times New Roman" w:hAnsi="Times New Roman" w:cs="Times New Roman"/>
          <w:sz w:val="20"/>
          <w:szCs w:val="20"/>
          <w:lang w:val="en-US"/>
        </w:rPr>
      </w:pPr>
      <w:r w:rsidRPr="005E32CB">
        <w:rPr>
          <w:rFonts w:ascii="Times New Roman" w:hAnsi="Times New Roman" w:cs="Times New Roman"/>
          <w:sz w:val="20"/>
          <w:szCs w:val="20"/>
          <w:lang w:val="en-US"/>
        </w:rPr>
        <w:t xml:space="preserve"> </w:t>
      </w:r>
      <w:r w:rsidR="00CD17B8" w:rsidRPr="005E32CB">
        <w:rPr>
          <w:rFonts w:ascii="Times New Roman" w:hAnsi="Times New Roman" w:cs="Times New Roman"/>
          <w:noProof/>
          <w:sz w:val="20"/>
          <w:szCs w:val="20"/>
          <w:lang w:val="en-US"/>
        </w:rPr>
        <w:drawing>
          <wp:inline distT="0" distB="0" distL="0" distR="0" wp14:anchorId="1B4527E8" wp14:editId="01190C21">
            <wp:extent cx="2790825" cy="18764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E59A083" w14:textId="5FF19786" w:rsidR="001B129C" w:rsidRPr="005E32CB" w:rsidRDefault="004601FC" w:rsidP="00C83200">
      <w:pPr>
        <w:rPr>
          <w:rFonts w:ascii="Times New Roman" w:hAnsi="Times New Roman" w:cs="Times New Roman"/>
          <w:noProof/>
          <w:sz w:val="20"/>
          <w:szCs w:val="20"/>
          <w:lang w:val="en-US"/>
        </w:rPr>
      </w:pPr>
      <w:r w:rsidRPr="005E32CB">
        <w:rPr>
          <w:rFonts w:ascii="Times New Roman" w:hAnsi="Times New Roman" w:cs="Times New Roman"/>
          <w:noProof/>
          <w:sz w:val="20"/>
          <w:szCs w:val="20"/>
          <w:lang w:val="en-US"/>
        </w:rPr>
        <w:t xml:space="preserve"> </w:t>
      </w:r>
    </w:p>
    <w:p w14:paraId="747FB7A2" w14:textId="31C7D345" w:rsidR="001B129C" w:rsidRPr="004114A5" w:rsidRDefault="001B129C" w:rsidP="004114A5">
      <w:pPr>
        <w:pStyle w:val="ListParagraph"/>
        <w:spacing w:line="240" w:lineRule="auto"/>
        <w:ind w:left="0" w:firstLine="426"/>
        <w:jc w:val="both"/>
        <w:rPr>
          <w:rFonts w:ascii="Times New Roman" w:hAnsi="Times New Roman" w:cs="Times New Roman"/>
          <w:bCs/>
          <w:sz w:val="20"/>
          <w:szCs w:val="20"/>
          <w:lang w:val="en-US"/>
        </w:rPr>
      </w:pPr>
      <w:proofErr w:type="spellStart"/>
      <w:r w:rsidRPr="004114A5">
        <w:rPr>
          <w:rFonts w:ascii="Times New Roman" w:hAnsi="Times New Roman" w:cs="Times New Roman"/>
          <w:bCs/>
          <w:sz w:val="20"/>
          <w:szCs w:val="20"/>
          <w:lang w:val="en-US"/>
        </w:rPr>
        <w:t>Berdasarkan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kurva</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gambar</w:t>
      </w:r>
      <w:proofErr w:type="spellEnd"/>
      <w:r w:rsidRPr="004114A5">
        <w:rPr>
          <w:rFonts w:ascii="Times New Roman" w:hAnsi="Times New Roman" w:cs="Times New Roman"/>
          <w:bCs/>
          <w:sz w:val="20"/>
          <w:szCs w:val="20"/>
          <w:lang w:val="en-US"/>
        </w:rPr>
        <w:t xml:space="preserve"> 2 yang </w:t>
      </w:r>
      <w:proofErr w:type="spellStart"/>
      <w:r w:rsidRPr="004114A5">
        <w:rPr>
          <w:rFonts w:ascii="Times New Roman" w:hAnsi="Times New Roman" w:cs="Times New Roman"/>
          <w:bCs/>
          <w:sz w:val="20"/>
          <w:szCs w:val="20"/>
          <w:lang w:val="en-US"/>
        </w:rPr>
        <w:t>didapat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persamaan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regresi</w:t>
      </w:r>
      <w:proofErr w:type="spellEnd"/>
      <w:r w:rsidRPr="004114A5">
        <w:rPr>
          <w:rFonts w:ascii="Times New Roman" w:hAnsi="Times New Roman" w:cs="Times New Roman"/>
          <w:bCs/>
          <w:sz w:val="20"/>
          <w:szCs w:val="20"/>
          <w:lang w:val="en-US"/>
        </w:rPr>
        <w:t xml:space="preserve"> linear </w:t>
      </w:r>
      <w:proofErr w:type="spellStart"/>
      <w:r w:rsidRPr="004114A5">
        <w:rPr>
          <w:rFonts w:ascii="Times New Roman" w:hAnsi="Times New Roman" w:cs="Times New Roman"/>
          <w:bCs/>
          <w:sz w:val="20"/>
          <w:szCs w:val="20"/>
          <w:lang w:val="en-US"/>
        </w:rPr>
        <w:t>untu</w:t>
      </w:r>
      <w:r w:rsidR="004601FC" w:rsidRPr="004114A5">
        <w:rPr>
          <w:rFonts w:ascii="Times New Roman" w:hAnsi="Times New Roman" w:cs="Times New Roman"/>
          <w:bCs/>
          <w:sz w:val="20"/>
          <w:szCs w:val="20"/>
          <w:lang w:val="en-US"/>
        </w:rPr>
        <w:t>k</w:t>
      </w:r>
      <w:proofErr w:type="spellEnd"/>
      <w:r w:rsidR="004601FC" w:rsidRPr="004114A5">
        <w:rPr>
          <w:rFonts w:ascii="Times New Roman" w:hAnsi="Times New Roman" w:cs="Times New Roman"/>
          <w:bCs/>
          <w:sz w:val="20"/>
          <w:szCs w:val="20"/>
          <w:lang w:val="en-US"/>
        </w:rPr>
        <w:t xml:space="preserve"> </w:t>
      </w:r>
      <w:r w:rsidR="003F15C1">
        <w:rPr>
          <w:rFonts w:ascii="Times New Roman" w:hAnsi="Times New Roman" w:cs="Times New Roman"/>
          <w:bCs/>
          <w:sz w:val="20"/>
          <w:szCs w:val="20"/>
          <w:lang w:val="en-US"/>
        </w:rPr>
        <w:t>Vitamin C</w:t>
      </w:r>
      <w:r w:rsidR="004601FC" w:rsidRPr="004114A5">
        <w:rPr>
          <w:rFonts w:ascii="Times New Roman" w:hAnsi="Times New Roman" w:cs="Times New Roman"/>
          <w:bCs/>
          <w:sz w:val="20"/>
          <w:szCs w:val="20"/>
          <w:lang w:val="en-US"/>
        </w:rPr>
        <w:t xml:space="preserve"> </w:t>
      </w:r>
      <w:proofErr w:type="spellStart"/>
      <w:r w:rsidR="004601FC" w:rsidRPr="004114A5">
        <w:rPr>
          <w:rFonts w:ascii="Times New Roman" w:hAnsi="Times New Roman" w:cs="Times New Roman"/>
          <w:bCs/>
          <w:sz w:val="20"/>
          <w:szCs w:val="20"/>
          <w:lang w:val="en-US"/>
        </w:rPr>
        <w:t>yaitu</w:t>
      </w:r>
      <w:proofErr w:type="spellEnd"/>
      <w:r w:rsidR="004601FC" w:rsidRPr="004114A5">
        <w:rPr>
          <w:rFonts w:ascii="Times New Roman" w:hAnsi="Times New Roman" w:cs="Times New Roman"/>
          <w:bCs/>
          <w:sz w:val="20"/>
          <w:szCs w:val="20"/>
          <w:lang w:val="en-US"/>
        </w:rPr>
        <w:t xml:space="preserve"> y = 5,326x + 41,55</w:t>
      </w:r>
      <w:r w:rsidRPr="004114A5">
        <w:rPr>
          <w:rFonts w:ascii="Times New Roman" w:hAnsi="Times New Roman" w:cs="Times New Roman"/>
          <w:bCs/>
          <w:sz w:val="20"/>
          <w:szCs w:val="20"/>
          <w:lang w:val="en-US"/>
        </w:rPr>
        <w:t xml:space="preserve">, sehingga didapat nilai IC50 untuk asam askorbat sebesar </w:t>
      </w:r>
      <w:r w:rsidR="004601FC" w:rsidRPr="004114A5">
        <w:rPr>
          <w:rFonts w:ascii="Times New Roman" w:hAnsi="Times New Roman" w:cs="Times New Roman"/>
          <w:bCs/>
          <w:sz w:val="20"/>
          <w:szCs w:val="20"/>
          <w:lang w:val="en-US"/>
        </w:rPr>
        <w:t>1,586</w:t>
      </w:r>
      <w:r w:rsidRPr="004114A5">
        <w:rPr>
          <w:rFonts w:ascii="Times New Roman" w:hAnsi="Times New Roman" w:cs="Times New Roman"/>
          <w:bCs/>
          <w:sz w:val="20"/>
          <w:szCs w:val="20"/>
          <w:lang w:val="en-US"/>
        </w:rPr>
        <w:t xml:space="preserve"> ppm. </w:t>
      </w:r>
      <w:proofErr w:type="spellStart"/>
      <w:r w:rsidRPr="004114A5">
        <w:rPr>
          <w:rFonts w:ascii="Times New Roman" w:hAnsi="Times New Roman" w:cs="Times New Roman"/>
          <w:bCs/>
          <w:sz w:val="20"/>
          <w:szCs w:val="20"/>
          <w:lang w:val="en-US"/>
        </w:rPr>
        <w:t>Ini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menunjukan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bahwa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untuk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menangkap</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radikal</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bebas</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sebesar</w:t>
      </w:r>
      <w:proofErr w:type="spellEnd"/>
      <w:r w:rsidRPr="004114A5">
        <w:rPr>
          <w:rFonts w:ascii="Times New Roman" w:hAnsi="Times New Roman" w:cs="Times New Roman"/>
          <w:bCs/>
          <w:sz w:val="20"/>
          <w:szCs w:val="20"/>
          <w:lang w:val="en-US"/>
        </w:rPr>
        <w:t xml:space="preserve"> 50% </w:t>
      </w:r>
      <w:proofErr w:type="spellStart"/>
      <w:r w:rsidRPr="004114A5">
        <w:rPr>
          <w:rFonts w:ascii="Times New Roman" w:hAnsi="Times New Roman" w:cs="Times New Roman"/>
          <w:bCs/>
          <w:sz w:val="20"/>
          <w:szCs w:val="20"/>
          <w:lang w:val="en-US"/>
        </w:rPr>
        <w:t>diperlukan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kadar</w:t>
      </w:r>
      <w:proofErr w:type="spellEnd"/>
      <w:r w:rsidRPr="004114A5">
        <w:rPr>
          <w:rFonts w:ascii="Times New Roman" w:hAnsi="Times New Roman" w:cs="Times New Roman"/>
          <w:bCs/>
          <w:sz w:val="20"/>
          <w:szCs w:val="20"/>
          <w:lang w:val="en-US"/>
        </w:rPr>
        <w:t xml:space="preserve"> </w:t>
      </w:r>
      <w:r w:rsidR="003F15C1">
        <w:rPr>
          <w:rFonts w:ascii="Times New Roman" w:hAnsi="Times New Roman" w:cs="Times New Roman"/>
          <w:bCs/>
          <w:sz w:val="20"/>
          <w:szCs w:val="20"/>
          <w:lang w:val="en-US"/>
        </w:rPr>
        <w:t>Vitamin C</w:t>
      </w:r>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sebesar</w:t>
      </w:r>
      <w:proofErr w:type="spellEnd"/>
      <w:r w:rsidRPr="004114A5">
        <w:rPr>
          <w:rFonts w:ascii="Times New Roman" w:hAnsi="Times New Roman" w:cs="Times New Roman"/>
          <w:bCs/>
          <w:sz w:val="20"/>
          <w:szCs w:val="20"/>
          <w:lang w:val="en-US"/>
        </w:rPr>
        <w:t xml:space="preserve"> </w:t>
      </w:r>
      <w:r w:rsidR="004601FC" w:rsidRPr="004114A5">
        <w:rPr>
          <w:rFonts w:ascii="Times New Roman" w:hAnsi="Times New Roman" w:cs="Times New Roman"/>
          <w:bCs/>
          <w:sz w:val="20"/>
          <w:szCs w:val="20"/>
          <w:lang w:val="en-US"/>
        </w:rPr>
        <w:t>1,586</w:t>
      </w:r>
      <w:r w:rsidRPr="004114A5">
        <w:rPr>
          <w:rFonts w:ascii="Times New Roman" w:hAnsi="Times New Roman" w:cs="Times New Roman"/>
          <w:bCs/>
          <w:sz w:val="20"/>
          <w:szCs w:val="20"/>
          <w:lang w:val="en-US"/>
        </w:rPr>
        <w:t xml:space="preserve"> ppm.</w:t>
      </w:r>
    </w:p>
    <w:p w14:paraId="330D7118" w14:textId="50C44B0A" w:rsidR="001B129C" w:rsidRPr="005E32CB" w:rsidRDefault="001B129C" w:rsidP="001B129C">
      <w:pPr>
        <w:spacing w:line="240" w:lineRule="auto"/>
        <w:jc w:val="both"/>
        <w:rPr>
          <w:rFonts w:ascii="Times New Roman" w:hAnsi="Times New Roman" w:cs="Times New Roman"/>
          <w:b/>
          <w:bCs/>
          <w:color w:val="000000"/>
          <w:sz w:val="20"/>
          <w:szCs w:val="20"/>
          <w:lang w:val="en-US"/>
        </w:rPr>
      </w:pPr>
      <w:r w:rsidRPr="005E32CB">
        <w:rPr>
          <w:rFonts w:ascii="Times New Roman" w:hAnsi="Times New Roman" w:cs="Times New Roman"/>
          <w:b/>
          <w:bCs/>
          <w:color w:val="000000"/>
          <w:sz w:val="20"/>
          <w:szCs w:val="20"/>
        </w:rPr>
        <w:t xml:space="preserve">Hasil Pengukuran </w:t>
      </w:r>
      <w:proofErr w:type="spellStart"/>
      <w:r w:rsidRPr="005E32CB">
        <w:rPr>
          <w:rFonts w:ascii="Times New Roman" w:hAnsi="Times New Roman" w:cs="Times New Roman"/>
          <w:b/>
          <w:bCs/>
          <w:color w:val="000000"/>
          <w:sz w:val="20"/>
          <w:szCs w:val="20"/>
        </w:rPr>
        <w:t>Absorbansi</w:t>
      </w:r>
      <w:proofErr w:type="spellEnd"/>
      <w:r w:rsidRPr="005E32CB">
        <w:rPr>
          <w:rFonts w:ascii="Times New Roman" w:hAnsi="Times New Roman" w:cs="Times New Roman"/>
          <w:b/>
          <w:bCs/>
          <w:color w:val="000000"/>
          <w:sz w:val="20"/>
          <w:szCs w:val="20"/>
        </w:rPr>
        <w:t xml:space="preserve"> Ekstrak </w:t>
      </w:r>
      <w:proofErr w:type="spellStart"/>
      <w:r w:rsidR="00B84459" w:rsidRPr="005E32CB">
        <w:rPr>
          <w:rFonts w:ascii="Times New Roman" w:hAnsi="Times New Roman" w:cs="Times New Roman"/>
          <w:b/>
          <w:bCs/>
          <w:color w:val="000000"/>
          <w:sz w:val="20"/>
          <w:szCs w:val="20"/>
          <w:lang w:val="en-US"/>
        </w:rPr>
        <w:t>Rumput</w:t>
      </w:r>
      <w:proofErr w:type="spellEnd"/>
      <w:r w:rsidR="00B84459" w:rsidRPr="005E32CB">
        <w:rPr>
          <w:rFonts w:ascii="Times New Roman" w:hAnsi="Times New Roman" w:cs="Times New Roman"/>
          <w:b/>
          <w:bCs/>
          <w:color w:val="000000"/>
          <w:sz w:val="20"/>
          <w:szCs w:val="20"/>
          <w:lang w:val="en-US"/>
        </w:rPr>
        <w:t xml:space="preserve"> </w:t>
      </w:r>
      <w:proofErr w:type="spellStart"/>
      <w:r w:rsidR="00B84459" w:rsidRPr="005E32CB">
        <w:rPr>
          <w:rFonts w:ascii="Times New Roman" w:hAnsi="Times New Roman" w:cs="Times New Roman"/>
          <w:b/>
          <w:bCs/>
          <w:color w:val="000000"/>
          <w:sz w:val="20"/>
          <w:szCs w:val="20"/>
          <w:lang w:val="en-US"/>
        </w:rPr>
        <w:t>Laut</w:t>
      </w:r>
      <w:proofErr w:type="spellEnd"/>
    </w:p>
    <w:p w14:paraId="25B87DC3" w14:textId="583A51F8" w:rsidR="001B129C" w:rsidRPr="004114A5" w:rsidRDefault="001B129C"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 xml:space="preserve">Hasil </w:t>
      </w:r>
      <w:proofErr w:type="spellStart"/>
      <w:r w:rsidRPr="004114A5">
        <w:rPr>
          <w:rFonts w:ascii="Times New Roman" w:hAnsi="Times New Roman" w:cs="Times New Roman"/>
          <w:bCs/>
          <w:sz w:val="20"/>
          <w:szCs w:val="20"/>
          <w:lang w:val="en-US"/>
        </w:rPr>
        <w:t>pengukuran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absorbansi</w:t>
      </w:r>
      <w:proofErr w:type="spellEnd"/>
      <w:r w:rsidRPr="004114A5">
        <w:rPr>
          <w:rFonts w:ascii="Times New Roman" w:hAnsi="Times New Roman" w:cs="Times New Roman"/>
          <w:bCs/>
          <w:sz w:val="20"/>
          <w:szCs w:val="20"/>
          <w:lang w:val="en-US"/>
        </w:rPr>
        <w:t xml:space="preserve"> dan </w:t>
      </w:r>
      <w:proofErr w:type="spellStart"/>
      <w:r w:rsidRPr="004114A5">
        <w:rPr>
          <w:rFonts w:ascii="Times New Roman" w:hAnsi="Times New Roman" w:cs="Times New Roman"/>
          <w:bCs/>
          <w:sz w:val="20"/>
          <w:szCs w:val="20"/>
          <w:lang w:val="en-US"/>
        </w:rPr>
        <w:t>nilai</w:t>
      </w:r>
      <w:proofErr w:type="spellEnd"/>
      <w:r w:rsidRPr="004114A5">
        <w:rPr>
          <w:rFonts w:ascii="Times New Roman" w:hAnsi="Times New Roman" w:cs="Times New Roman"/>
          <w:bCs/>
          <w:sz w:val="20"/>
          <w:szCs w:val="20"/>
          <w:lang w:val="en-US"/>
        </w:rPr>
        <w:t xml:space="preserve"> % </w:t>
      </w:r>
      <w:proofErr w:type="spellStart"/>
      <w:r w:rsidRPr="004114A5">
        <w:rPr>
          <w:rFonts w:ascii="Times New Roman" w:hAnsi="Times New Roman" w:cs="Times New Roman"/>
          <w:bCs/>
          <w:sz w:val="20"/>
          <w:szCs w:val="20"/>
          <w:lang w:val="en-US"/>
        </w:rPr>
        <w:t>aktivitas</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antioksidan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00C71C51" w:rsidRPr="004114A5">
        <w:rPr>
          <w:rFonts w:ascii="Times New Roman" w:hAnsi="Times New Roman" w:cs="Times New Roman"/>
          <w:bCs/>
          <w:sz w:val="20"/>
          <w:szCs w:val="20"/>
          <w:lang w:val="en-US"/>
        </w:rPr>
        <w:t>rumput</w:t>
      </w:r>
      <w:proofErr w:type="spellEnd"/>
      <w:r w:rsidR="00C71C51" w:rsidRPr="004114A5">
        <w:rPr>
          <w:rFonts w:ascii="Times New Roman" w:hAnsi="Times New Roman" w:cs="Times New Roman"/>
          <w:bCs/>
          <w:sz w:val="20"/>
          <w:szCs w:val="20"/>
          <w:lang w:val="en-US"/>
        </w:rPr>
        <w:t xml:space="preserve"> </w:t>
      </w:r>
      <w:proofErr w:type="spellStart"/>
      <w:r w:rsidR="00C71C51"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terhadap</w:t>
      </w:r>
      <w:proofErr w:type="spellEnd"/>
      <w:r w:rsidRPr="004114A5">
        <w:rPr>
          <w:rFonts w:ascii="Times New Roman" w:hAnsi="Times New Roman" w:cs="Times New Roman"/>
          <w:bCs/>
          <w:sz w:val="20"/>
          <w:szCs w:val="20"/>
          <w:lang w:val="en-US"/>
        </w:rPr>
        <w:t xml:space="preserve"> DPPH </w:t>
      </w:r>
      <w:proofErr w:type="spellStart"/>
      <w:r w:rsidRPr="004114A5">
        <w:rPr>
          <w:rFonts w:ascii="Times New Roman" w:hAnsi="Times New Roman" w:cs="Times New Roman"/>
          <w:bCs/>
          <w:sz w:val="20"/>
          <w:szCs w:val="20"/>
          <w:lang w:val="en-US"/>
        </w:rPr>
        <w:t>dapat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dilihat</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tabel</w:t>
      </w:r>
      <w:proofErr w:type="spellEnd"/>
      <w:r w:rsidRPr="004114A5">
        <w:rPr>
          <w:rFonts w:ascii="Times New Roman" w:hAnsi="Times New Roman" w:cs="Times New Roman"/>
          <w:bCs/>
          <w:sz w:val="20"/>
          <w:szCs w:val="20"/>
          <w:lang w:val="en-US"/>
        </w:rPr>
        <w:t xml:space="preserve"> 8 dan tabel 9 </w:t>
      </w:r>
    </w:p>
    <w:p w14:paraId="623B1659" w14:textId="35EFC301" w:rsidR="001B129C" w:rsidRPr="005E32CB" w:rsidRDefault="00C71C51" w:rsidP="00C71C51">
      <w:pPr>
        <w:autoSpaceDE w:val="0"/>
        <w:autoSpaceDN w:val="0"/>
        <w:adjustRightInd w:val="0"/>
        <w:spacing w:after="0" w:line="240" w:lineRule="auto"/>
        <w:rPr>
          <w:rFonts w:ascii="Times New Roman" w:hAnsi="Times New Roman" w:cs="Times New Roman"/>
          <w:color w:val="000000"/>
          <w:sz w:val="20"/>
          <w:szCs w:val="20"/>
          <w:lang w:val="en-US"/>
        </w:rPr>
      </w:pPr>
      <w:proofErr w:type="spellStart"/>
      <w:r w:rsidRPr="005E32CB">
        <w:rPr>
          <w:rFonts w:ascii="Times New Roman" w:hAnsi="Times New Roman" w:cs="Times New Roman"/>
          <w:b/>
          <w:bCs/>
          <w:color w:val="000000"/>
          <w:sz w:val="20"/>
          <w:szCs w:val="20"/>
          <w:lang w:val="en-US"/>
        </w:rPr>
        <w:t>Tabel</w:t>
      </w:r>
      <w:proofErr w:type="spellEnd"/>
      <w:r w:rsidRPr="005E32CB">
        <w:rPr>
          <w:rFonts w:ascii="Times New Roman" w:hAnsi="Times New Roman" w:cs="Times New Roman"/>
          <w:b/>
          <w:bCs/>
          <w:color w:val="000000"/>
          <w:sz w:val="20"/>
          <w:szCs w:val="20"/>
          <w:lang w:val="en-US"/>
        </w:rPr>
        <w:t xml:space="preserve"> </w:t>
      </w:r>
      <w:r w:rsidR="003E580D">
        <w:rPr>
          <w:rFonts w:ascii="Times New Roman" w:hAnsi="Times New Roman" w:cs="Times New Roman"/>
          <w:b/>
          <w:bCs/>
          <w:color w:val="000000"/>
          <w:sz w:val="20"/>
          <w:szCs w:val="20"/>
          <w:lang w:val="en-US"/>
        </w:rPr>
        <w:t>7.</w:t>
      </w:r>
      <w:r w:rsidR="009F55EA" w:rsidRPr="005E32CB">
        <w:rPr>
          <w:rFonts w:ascii="Times New Roman" w:hAnsi="Times New Roman" w:cs="Times New Roman"/>
          <w:b/>
          <w:bCs/>
          <w:color w:val="000000"/>
          <w:sz w:val="20"/>
          <w:szCs w:val="20"/>
          <w:lang w:val="en-US"/>
        </w:rPr>
        <w:t xml:space="preserve"> </w:t>
      </w:r>
      <w:r w:rsidR="001B129C" w:rsidRPr="005E32CB">
        <w:rPr>
          <w:rFonts w:ascii="Times New Roman" w:hAnsi="Times New Roman" w:cs="Times New Roman"/>
          <w:b/>
          <w:bCs/>
          <w:color w:val="000000"/>
          <w:sz w:val="20"/>
          <w:szCs w:val="20"/>
        </w:rPr>
        <w:t xml:space="preserve">Hasil Pengukuran </w:t>
      </w:r>
      <w:proofErr w:type="spellStart"/>
      <w:r w:rsidR="001B129C" w:rsidRPr="005E32CB">
        <w:rPr>
          <w:rFonts w:ascii="Times New Roman" w:hAnsi="Times New Roman" w:cs="Times New Roman"/>
          <w:b/>
          <w:bCs/>
          <w:color w:val="000000"/>
          <w:sz w:val="20"/>
          <w:szCs w:val="20"/>
        </w:rPr>
        <w:t>Absorb</w:t>
      </w:r>
      <w:r w:rsidR="00B84459" w:rsidRPr="005E32CB">
        <w:rPr>
          <w:rFonts w:ascii="Times New Roman" w:hAnsi="Times New Roman" w:cs="Times New Roman"/>
          <w:b/>
          <w:bCs/>
          <w:color w:val="000000"/>
          <w:sz w:val="20"/>
          <w:szCs w:val="20"/>
        </w:rPr>
        <w:t>ansi</w:t>
      </w:r>
      <w:proofErr w:type="spellEnd"/>
      <w:r w:rsidR="00B84459" w:rsidRPr="005E32CB">
        <w:rPr>
          <w:rFonts w:ascii="Times New Roman" w:hAnsi="Times New Roman" w:cs="Times New Roman"/>
          <w:b/>
          <w:bCs/>
          <w:color w:val="000000"/>
          <w:sz w:val="20"/>
          <w:szCs w:val="20"/>
        </w:rPr>
        <w:t xml:space="preserve"> Ekstrak </w:t>
      </w:r>
      <w:proofErr w:type="spellStart"/>
      <w:r w:rsidR="00B84459" w:rsidRPr="005E32CB">
        <w:rPr>
          <w:rFonts w:ascii="Times New Roman" w:hAnsi="Times New Roman" w:cs="Times New Roman"/>
          <w:b/>
          <w:bCs/>
          <w:color w:val="000000"/>
          <w:sz w:val="20"/>
          <w:szCs w:val="20"/>
          <w:lang w:val="en-US"/>
        </w:rPr>
        <w:t>Rumput</w:t>
      </w:r>
      <w:proofErr w:type="spellEnd"/>
      <w:r w:rsidR="00B84459" w:rsidRPr="005E32CB">
        <w:rPr>
          <w:rFonts w:ascii="Times New Roman" w:hAnsi="Times New Roman" w:cs="Times New Roman"/>
          <w:b/>
          <w:bCs/>
          <w:color w:val="000000"/>
          <w:sz w:val="20"/>
          <w:szCs w:val="20"/>
          <w:lang w:val="en-US"/>
        </w:rPr>
        <w:t xml:space="preserve"> </w:t>
      </w:r>
      <w:proofErr w:type="spellStart"/>
      <w:r w:rsidR="00B84459" w:rsidRPr="005E32CB">
        <w:rPr>
          <w:rFonts w:ascii="Times New Roman" w:hAnsi="Times New Roman" w:cs="Times New Roman"/>
          <w:b/>
          <w:bCs/>
          <w:color w:val="000000"/>
          <w:sz w:val="20"/>
          <w:szCs w:val="20"/>
          <w:lang w:val="en-US"/>
        </w:rPr>
        <w:t>Laut</w:t>
      </w:r>
      <w:proofErr w:type="spellEnd"/>
    </w:p>
    <w:p w14:paraId="0FD53E49" w14:textId="77777777" w:rsidR="001B129C" w:rsidRPr="005E32CB" w:rsidRDefault="001B129C" w:rsidP="001B129C">
      <w:pPr>
        <w:autoSpaceDE w:val="0"/>
        <w:autoSpaceDN w:val="0"/>
        <w:adjustRightInd w:val="0"/>
        <w:spacing w:after="0" w:line="240" w:lineRule="auto"/>
        <w:rPr>
          <w:rFonts w:ascii="Times New Roman" w:hAnsi="Times New Roman" w:cs="Times New Roman"/>
          <w:color w:val="000000"/>
          <w:sz w:val="20"/>
          <w:szCs w:val="20"/>
        </w:rPr>
      </w:pPr>
    </w:p>
    <w:tbl>
      <w:tblPr>
        <w:tblW w:w="4678" w:type="dxa"/>
        <w:tblLook w:val="04A0" w:firstRow="1" w:lastRow="0" w:firstColumn="1" w:lastColumn="0" w:noHBand="0" w:noVBand="1"/>
      </w:tblPr>
      <w:tblGrid>
        <w:gridCol w:w="1250"/>
        <w:gridCol w:w="813"/>
        <w:gridCol w:w="850"/>
        <w:gridCol w:w="709"/>
        <w:gridCol w:w="1056"/>
      </w:tblGrid>
      <w:tr w:rsidR="001B129C" w:rsidRPr="005E32CB" w14:paraId="16E2A830" w14:textId="77777777" w:rsidTr="001B129C">
        <w:trPr>
          <w:trHeight w:val="315"/>
        </w:trPr>
        <w:tc>
          <w:tcPr>
            <w:tcW w:w="1250" w:type="dxa"/>
            <w:tcBorders>
              <w:top w:val="single" w:sz="8" w:space="0" w:color="auto"/>
              <w:left w:val="nil"/>
              <w:bottom w:val="single" w:sz="8" w:space="0" w:color="auto"/>
              <w:right w:val="nil"/>
            </w:tcBorders>
            <w:noWrap/>
            <w:vAlign w:val="bottom"/>
            <w:hideMark/>
          </w:tcPr>
          <w:p w14:paraId="02C323DB" w14:textId="77777777" w:rsidR="001B129C" w:rsidRPr="005E32CB" w:rsidRDefault="001B129C">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Konsentrasi</w:t>
            </w:r>
          </w:p>
        </w:tc>
        <w:tc>
          <w:tcPr>
            <w:tcW w:w="813" w:type="dxa"/>
            <w:tcBorders>
              <w:top w:val="single" w:sz="8" w:space="0" w:color="auto"/>
              <w:left w:val="nil"/>
              <w:bottom w:val="single" w:sz="8" w:space="0" w:color="auto"/>
              <w:right w:val="nil"/>
            </w:tcBorders>
            <w:noWrap/>
            <w:vAlign w:val="bottom"/>
            <w:hideMark/>
          </w:tcPr>
          <w:p w14:paraId="134337EB" w14:textId="77777777" w:rsidR="001B129C" w:rsidRPr="005E32CB" w:rsidRDefault="001B129C">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Abs 1</w:t>
            </w:r>
          </w:p>
        </w:tc>
        <w:tc>
          <w:tcPr>
            <w:tcW w:w="850" w:type="dxa"/>
            <w:tcBorders>
              <w:top w:val="single" w:sz="8" w:space="0" w:color="auto"/>
              <w:left w:val="nil"/>
              <w:bottom w:val="single" w:sz="8" w:space="0" w:color="auto"/>
              <w:right w:val="nil"/>
            </w:tcBorders>
            <w:noWrap/>
            <w:vAlign w:val="bottom"/>
            <w:hideMark/>
          </w:tcPr>
          <w:p w14:paraId="14C4DE0F" w14:textId="77777777" w:rsidR="001B129C" w:rsidRPr="005E32CB" w:rsidRDefault="001B129C">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Abs 2</w:t>
            </w:r>
          </w:p>
        </w:tc>
        <w:tc>
          <w:tcPr>
            <w:tcW w:w="709" w:type="dxa"/>
            <w:tcBorders>
              <w:top w:val="single" w:sz="8" w:space="0" w:color="auto"/>
              <w:left w:val="nil"/>
              <w:bottom w:val="single" w:sz="8" w:space="0" w:color="auto"/>
              <w:right w:val="nil"/>
            </w:tcBorders>
            <w:noWrap/>
            <w:vAlign w:val="bottom"/>
            <w:hideMark/>
          </w:tcPr>
          <w:p w14:paraId="5F87ABF5" w14:textId="77777777" w:rsidR="001B129C" w:rsidRPr="005E32CB" w:rsidRDefault="001B129C">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Abs 3</w:t>
            </w:r>
          </w:p>
        </w:tc>
        <w:tc>
          <w:tcPr>
            <w:tcW w:w="1056" w:type="dxa"/>
            <w:tcBorders>
              <w:top w:val="single" w:sz="8" w:space="0" w:color="auto"/>
              <w:left w:val="nil"/>
              <w:bottom w:val="single" w:sz="8" w:space="0" w:color="auto"/>
              <w:right w:val="nil"/>
            </w:tcBorders>
            <w:noWrap/>
            <w:vAlign w:val="bottom"/>
            <w:hideMark/>
          </w:tcPr>
          <w:p w14:paraId="72DCACEB" w14:textId="77777777" w:rsidR="001B129C" w:rsidRPr="005E32CB" w:rsidRDefault="001B129C">
            <w:pPr>
              <w:spacing w:after="0" w:line="240" w:lineRule="auto"/>
              <w:jc w:val="center"/>
              <w:rPr>
                <w:rFonts w:ascii="Times New Roman" w:eastAsia="Times New Roman" w:hAnsi="Times New Roman" w:cs="Times New Roman"/>
                <w:b/>
                <w:bCs/>
                <w:color w:val="000000"/>
                <w:sz w:val="20"/>
                <w:szCs w:val="20"/>
                <w:lang w:eastAsia="id-ID"/>
              </w:rPr>
            </w:pPr>
            <w:r w:rsidRPr="005E32CB">
              <w:rPr>
                <w:rFonts w:ascii="Times New Roman" w:eastAsia="Times New Roman" w:hAnsi="Times New Roman" w:cs="Times New Roman"/>
                <w:b/>
                <w:bCs/>
                <w:color w:val="000000"/>
                <w:sz w:val="20"/>
                <w:szCs w:val="20"/>
                <w:lang w:eastAsia="id-ID"/>
              </w:rPr>
              <w:t>Rata-rata</w:t>
            </w:r>
          </w:p>
        </w:tc>
      </w:tr>
      <w:tr w:rsidR="001B129C" w:rsidRPr="005E32CB" w14:paraId="3D512D08" w14:textId="77777777" w:rsidTr="001B129C">
        <w:trPr>
          <w:trHeight w:val="315"/>
        </w:trPr>
        <w:tc>
          <w:tcPr>
            <w:tcW w:w="1250" w:type="dxa"/>
            <w:tcBorders>
              <w:top w:val="nil"/>
              <w:left w:val="nil"/>
              <w:bottom w:val="single" w:sz="8" w:space="0" w:color="auto"/>
              <w:right w:val="nil"/>
            </w:tcBorders>
            <w:noWrap/>
            <w:vAlign w:val="bottom"/>
            <w:hideMark/>
          </w:tcPr>
          <w:p w14:paraId="105AF3CF" w14:textId="501CE3B0" w:rsidR="001B129C" w:rsidRPr="005E32CB" w:rsidRDefault="001B129C">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6</w:t>
            </w:r>
            <w:r w:rsidRPr="005E32CB">
              <w:rPr>
                <w:rFonts w:ascii="Times New Roman" w:eastAsia="Times New Roman" w:hAnsi="Times New Roman" w:cs="Times New Roman"/>
                <w:color w:val="000000"/>
                <w:sz w:val="20"/>
                <w:szCs w:val="20"/>
                <w:lang w:eastAsia="id-ID"/>
              </w:rPr>
              <w:t xml:space="preserve"> ppm</w:t>
            </w:r>
          </w:p>
        </w:tc>
        <w:tc>
          <w:tcPr>
            <w:tcW w:w="813" w:type="dxa"/>
            <w:tcBorders>
              <w:top w:val="nil"/>
              <w:left w:val="nil"/>
              <w:bottom w:val="single" w:sz="8" w:space="0" w:color="auto"/>
              <w:right w:val="nil"/>
            </w:tcBorders>
            <w:noWrap/>
            <w:vAlign w:val="bottom"/>
            <w:hideMark/>
          </w:tcPr>
          <w:p w14:paraId="0C4812C9" w14:textId="0601C2C2"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581</w:t>
            </w:r>
          </w:p>
        </w:tc>
        <w:tc>
          <w:tcPr>
            <w:tcW w:w="850" w:type="dxa"/>
            <w:tcBorders>
              <w:top w:val="nil"/>
              <w:left w:val="nil"/>
              <w:bottom w:val="single" w:sz="8" w:space="0" w:color="auto"/>
              <w:right w:val="nil"/>
            </w:tcBorders>
            <w:noWrap/>
            <w:vAlign w:val="bottom"/>
            <w:hideMark/>
          </w:tcPr>
          <w:p w14:paraId="4405608B" w14:textId="430727DB"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576</w:t>
            </w:r>
          </w:p>
        </w:tc>
        <w:tc>
          <w:tcPr>
            <w:tcW w:w="709" w:type="dxa"/>
            <w:tcBorders>
              <w:top w:val="nil"/>
              <w:left w:val="nil"/>
              <w:bottom w:val="single" w:sz="8" w:space="0" w:color="auto"/>
              <w:right w:val="nil"/>
            </w:tcBorders>
            <w:noWrap/>
            <w:vAlign w:val="bottom"/>
            <w:hideMark/>
          </w:tcPr>
          <w:p w14:paraId="1D557ED4" w14:textId="1490D344"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578</w:t>
            </w:r>
          </w:p>
        </w:tc>
        <w:tc>
          <w:tcPr>
            <w:tcW w:w="1056" w:type="dxa"/>
            <w:tcBorders>
              <w:top w:val="nil"/>
              <w:left w:val="nil"/>
              <w:bottom w:val="single" w:sz="8" w:space="0" w:color="auto"/>
              <w:right w:val="nil"/>
            </w:tcBorders>
            <w:noWrap/>
            <w:vAlign w:val="bottom"/>
            <w:hideMark/>
          </w:tcPr>
          <w:p w14:paraId="73EF45AE" w14:textId="532698DC"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578</w:t>
            </w:r>
          </w:p>
        </w:tc>
      </w:tr>
      <w:tr w:rsidR="001B129C" w:rsidRPr="005E32CB" w14:paraId="43BA085D" w14:textId="77777777" w:rsidTr="001B129C">
        <w:trPr>
          <w:trHeight w:val="315"/>
        </w:trPr>
        <w:tc>
          <w:tcPr>
            <w:tcW w:w="1250" w:type="dxa"/>
            <w:tcBorders>
              <w:top w:val="nil"/>
              <w:left w:val="nil"/>
              <w:bottom w:val="single" w:sz="8" w:space="0" w:color="auto"/>
              <w:right w:val="nil"/>
            </w:tcBorders>
            <w:noWrap/>
            <w:vAlign w:val="bottom"/>
            <w:hideMark/>
          </w:tcPr>
          <w:p w14:paraId="6E39594E" w14:textId="640B5E1B" w:rsidR="001B129C" w:rsidRPr="005E32CB" w:rsidRDefault="001B129C">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7</w:t>
            </w:r>
            <w:r w:rsidRPr="005E32CB">
              <w:rPr>
                <w:rFonts w:ascii="Times New Roman" w:eastAsia="Times New Roman" w:hAnsi="Times New Roman" w:cs="Times New Roman"/>
                <w:color w:val="000000"/>
                <w:sz w:val="20"/>
                <w:szCs w:val="20"/>
                <w:lang w:eastAsia="id-ID"/>
              </w:rPr>
              <w:t xml:space="preserve"> ppm</w:t>
            </w:r>
          </w:p>
        </w:tc>
        <w:tc>
          <w:tcPr>
            <w:tcW w:w="813" w:type="dxa"/>
            <w:tcBorders>
              <w:top w:val="nil"/>
              <w:left w:val="nil"/>
              <w:bottom w:val="single" w:sz="8" w:space="0" w:color="auto"/>
              <w:right w:val="nil"/>
            </w:tcBorders>
            <w:noWrap/>
            <w:vAlign w:val="bottom"/>
            <w:hideMark/>
          </w:tcPr>
          <w:p w14:paraId="2923F787" w14:textId="191FEB38"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502</w:t>
            </w:r>
          </w:p>
        </w:tc>
        <w:tc>
          <w:tcPr>
            <w:tcW w:w="850" w:type="dxa"/>
            <w:tcBorders>
              <w:top w:val="nil"/>
              <w:left w:val="nil"/>
              <w:bottom w:val="single" w:sz="8" w:space="0" w:color="auto"/>
              <w:right w:val="nil"/>
            </w:tcBorders>
            <w:noWrap/>
            <w:vAlign w:val="bottom"/>
            <w:hideMark/>
          </w:tcPr>
          <w:p w14:paraId="63DBC8FD" w14:textId="728E6226"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,501</w:t>
            </w:r>
          </w:p>
        </w:tc>
        <w:tc>
          <w:tcPr>
            <w:tcW w:w="709" w:type="dxa"/>
            <w:tcBorders>
              <w:top w:val="nil"/>
              <w:left w:val="nil"/>
              <w:bottom w:val="single" w:sz="8" w:space="0" w:color="auto"/>
              <w:right w:val="nil"/>
            </w:tcBorders>
            <w:noWrap/>
            <w:vAlign w:val="bottom"/>
            <w:hideMark/>
          </w:tcPr>
          <w:p w14:paraId="01BA6EAD" w14:textId="017E8AE3"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w:t>
            </w:r>
          </w:p>
        </w:tc>
        <w:tc>
          <w:tcPr>
            <w:tcW w:w="1056" w:type="dxa"/>
            <w:tcBorders>
              <w:top w:val="nil"/>
              <w:left w:val="nil"/>
              <w:bottom w:val="single" w:sz="8" w:space="0" w:color="auto"/>
              <w:right w:val="nil"/>
            </w:tcBorders>
            <w:noWrap/>
            <w:vAlign w:val="bottom"/>
            <w:hideMark/>
          </w:tcPr>
          <w:p w14:paraId="68349160" w14:textId="37282067"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501</w:t>
            </w:r>
          </w:p>
        </w:tc>
      </w:tr>
      <w:tr w:rsidR="001B129C" w:rsidRPr="005E32CB" w14:paraId="0DBBC692" w14:textId="77777777" w:rsidTr="001B129C">
        <w:trPr>
          <w:trHeight w:val="315"/>
        </w:trPr>
        <w:tc>
          <w:tcPr>
            <w:tcW w:w="1250" w:type="dxa"/>
            <w:tcBorders>
              <w:top w:val="nil"/>
              <w:left w:val="nil"/>
              <w:bottom w:val="single" w:sz="8" w:space="0" w:color="auto"/>
              <w:right w:val="nil"/>
            </w:tcBorders>
            <w:noWrap/>
            <w:vAlign w:val="bottom"/>
            <w:hideMark/>
          </w:tcPr>
          <w:p w14:paraId="52DFA543" w14:textId="0A67F9A1" w:rsidR="001B129C" w:rsidRPr="005E32CB" w:rsidRDefault="001B129C">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8</w:t>
            </w:r>
            <w:r w:rsidRPr="005E32CB">
              <w:rPr>
                <w:rFonts w:ascii="Times New Roman" w:eastAsia="Times New Roman" w:hAnsi="Times New Roman" w:cs="Times New Roman"/>
                <w:color w:val="000000"/>
                <w:sz w:val="20"/>
                <w:szCs w:val="20"/>
                <w:lang w:eastAsia="id-ID"/>
              </w:rPr>
              <w:t xml:space="preserve"> ppm</w:t>
            </w:r>
          </w:p>
        </w:tc>
        <w:tc>
          <w:tcPr>
            <w:tcW w:w="813" w:type="dxa"/>
            <w:tcBorders>
              <w:top w:val="nil"/>
              <w:left w:val="nil"/>
              <w:bottom w:val="single" w:sz="8" w:space="0" w:color="auto"/>
              <w:right w:val="nil"/>
            </w:tcBorders>
            <w:noWrap/>
            <w:vAlign w:val="bottom"/>
            <w:hideMark/>
          </w:tcPr>
          <w:p w14:paraId="68D3CE22" w14:textId="4AEBFA83"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47</w:t>
            </w:r>
          </w:p>
        </w:tc>
        <w:tc>
          <w:tcPr>
            <w:tcW w:w="850" w:type="dxa"/>
            <w:tcBorders>
              <w:top w:val="nil"/>
              <w:left w:val="nil"/>
              <w:bottom w:val="single" w:sz="8" w:space="0" w:color="auto"/>
              <w:right w:val="nil"/>
            </w:tcBorders>
            <w:noWrap/>
            <w:vAlign w:val="bottom"/>
            <w:hideMark/>
          </w:tcPr>
          <w:p w14:paraId="2097E38B" w14:textId="0965EF58"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472</w:t>
            </w:r>
          </w:p>
        </w:tc>
        <w:tc>
          <w:tcPr>
            <w:tcW w:w="709" w:type="dxa"/>
            <w:tcBorders>
              <w:top w:val="nil"/>
              <w:left w:val="nil"/>
              <w:bottom w:val="single" w:sz="8" w:space="0" w:color="auto"/>
              <w:right w:val="nil"/>
            </w:tcBorders>
            <w:noWrap/>
            <w:vAlign w:val="bottom"/>
            <w:hideMark/>
          </w:tcPr>
          <w:p w14:paraId="7E010244" w14:textId="3D00847C"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67</w:t>
            </w:r>
          </w:p>
        </w:tc>
        <w:tc>
          <w:tcPr>
            <w:tcW w:w="1056" w:type="dxa"/>
            <w:tcBorders>
              <w:top w:val="nil"/>
              <w:left w:val="nil"/>
              <w:bottom w:val="single" w:sz="8" w:space="0" w:color="auto"/>
              <w:right w:val="nil"/>
            </w:tcBorders>
            <w:noWrap/>
            <w:vAlign w:val="bottom"/>
            <w:hideMark/>
          </w:tcPr>
          <w:p w14:paraId="07C0E271" w14:textId="7DB509EB"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469</w:t>
            </w:r>
          </w:p>
        </w:tc>
      </w:tr>
      <w:tr w:rsidR="001B129C" w:rsidRPr="005E32CB" w14:paraId="02A20655" w14:textId="77777777" w:rsidTr="001B129C">
        <w:trPr>
          <w:trHeight w:val="315"/>
        </w:trPr>
        <w:tc>
          <w:tcPr>
            <w:tcW w:w="1250" w:type="dxa"/>
            <w:tcBorders>
              <w:top w:val="nil"/>
              <w:left w:val="nil"/>
              <w:bottom w:val="single" w:sz="8" w:space="0" w:color="auto"/>
              <w:right w:val="nil"/>
            </w:tcBorders>
            <w:noWrap/>
            <w:vAlign w:val="bottom"/>
            <w:hideMark/>
          </w:tcPr>
          <w:p w14:paraId="77BD8762" w14:textId="246D3CA1" w:rsidR="001B129C" w:rsidRPr="005E32CB" w:rsidRDefault="001B129C">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val="en-US" w:eastAsia="id-ID"/>
              </w:rPr>
              <w:t>9</w:t>
            </w:r>
            <w:r w:rsidRPr="005E32CB">
              <w:rPr>
                <w:rFonts w:ascii="Times New Roman" w:eastAsia="Times New Roman" w:hAnsi="Times New Roman" w:cs="Times New Roman"/>
                <w:color w:val="000000"/>
                <w:sz w:val="20"/>
                <w:szCs w:val="20"/>
                <w:lang w:eastAsia="id-ID"/>
              </w:rPr>
              <w:t xml:space="preserve"> ppm</w:t>
            </w:r>
          </w:p>
        </w:tc>
        <w:tc>
          <w:tcPr>
            <w:tcW w:w="813" w:type="dxa"/>
            <w:tcBorders>
              <w:top w:val="nil"/>
              <w:left w:val="nil"/>
              <w:bottom w:val="single" w:sz="8" w:space="0" w:color="auto"/>
              <w:right w:val="nil"/>
            </w:tcBorders>
            <w:noWrap/>
            <w:vAlign w:val="bottom"/>
            <w:hideMark/>
          </w:tcPr>
          <w:p w14:paraId="3CFFAB38" w14:textId="4961F213"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398</w:t>
            </w:r>
          </w:p>
        </w:tc>
        <w:tc>
          <w:tcPr>
            <w:tcW w:w="850" w:type="dxa"/>
            <w:tcBorders>
              <w:top w:val="nil"/>
              <w:left w:val="nil"/>
              <w:bottom w:val="single" w:sz="8" w:space="0" w:color="auto"/>
              <w:right w:val="nil"/>
            </w:tcBorders>
            <w:noWrap/>
            <w:vAlign w:val="bottom"/>
            <w:hideMark/>
          </w:tcPr>
          <w:p w14:paraId="37585D7C" w14:textId="09630CB7"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396</w:t>
            </w:r>
          </w:p>
        </w:tc>
        <w:tc>
          <w:tcPr>
            <w:tcW w:w="709" w:type="dxa"/>
            <w:tcBorders>
              <w:top w:val="nil"/>
              <w:left w:val="nil"/>
              <w:bottom w:val="single" w:sz="8" w:space="0" w:color="auto"/>
              <w:right w:val="nil"/>
            </w:tcBorders>
            <w:noWrap/>
            <w:vAlign w:val="bottom"/>
            <w:hideMark/>
          </w:tcPr>
          <w:p w14:paraId="5407253A" w14:textId="005577F7"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39</w:t>
            </w:r>
          </w:p>
        </w:tc>
        <w:tc>
          <w:tcPr>
            <w:tcW w:w="1056" w:type="dxa"/>
            <w:tcBorders>
              <w:top w:val="nil"/>
              <w:left w:val="nil"/>
              <w:bottom w:val="single" w:sz="8" w:space="0" w:color="auto"/>
              <w:right w:val="nil"/>
            </w:tcBorders>
            <w:noWrap/>
            <w:vAlign w:val="bottom"/>
            <w:hideMark/>
          </w:tcPr>
          <w:p w14:paraId="312C1157" w14:textId="27D78632"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394</w:t>
            </w:r>
          </w:p>
        </w:tc>
      </w:tr>
      <w:tr w:rsidR="001B129C" w:rsidRPr="005E32CB" w14:paraId="0AD01CC8" w14:textId="77777777" w:rsidTr="001B129C">
        <w:trPr>
          <w:trHeight w:val="315"/>
        </w:trPr>
        <w:tc>
          <w:tcPr>
            <w:tcW w:w="1250" w:type="dxa"/>
            <w:tcBorders>
              <w:top w:val="nil"/>
              <w:left w:val="nil"/>
              <w:bottom w:val="single" w:sz="8" w:space="0" w:color="auto"/>
              <w:right w:val="nil"/>
            </w:tcBorders>
            <w:noWrap/>
            <w:vAlign w:val="bottom"/>
            <w:hideMark/>
          </w:tcPr>
          <w:p w14:paraId="1CD9A88C" w14:textId="77777777" w:rsidR="001B129C" w:rsidRPr="005E32CB" w:rsidRDefault="001B129C">
            <w:pPr>
              <w:spacing w:after="0" w:line="240" w:lineRule="auto"/>
              <w:jc w:val="center"/>
              <w:rPr>
                <w:rFonts w:ascii="Times New Roman" w:eastAsia="Times New Roman" w:hAnsi="Times New Roman" w:cs="Times New Roman"/>
                <w:color w:val="000000"/>
                <w:sz w:val="20"/>
                <w:szCs w:val="20"/>
                <w:lang w:eastAsia="id-ID"/>
              </w:rPr>
            </w:pPr>
            <w:r w:rsidRPr="005E32CB">
              <w:rPr>
                <w:rFonts w:ascii="Times New Roman" w:eastAsia="Times New Roman" w:hAnsi="Times New Roman" w:cs="Times New Roman"/>
                <w:color w:val="000000"/>
                <w:sz w:val="20"/>
                <w:szCs w:val="20"/>
                <w:lang w:eastAsia="id-ID"/>
              </w:rPr>
              <w:t>10 ppm</w:t>
            </w:r>
          </w:p>
        </w:tc>
        <w:tc>
          <w:tcPr>
            <w:tcW w:w="813" w:type="dxa"/>
            <w:tcBorders>
              <w:top w:val="nil"/>
              <w:left w:val="nil"/>
              <w:bottom w:val="single" w:sz="8" w:space="0" w:color="auto"/>
              <w:right w:val="nil"/>
            </w:tcBorders>
            <w:noWrap/>
            <w:vAlign w:val="bottom"/>
            <w:hideMark/>
          </w:tcPr>
          <w:p w14:paraId="6523C924" w14:textId="5401943D"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333</w:t>
            </w:r>
          </w:p>
        </w:tc>
        <w:tc>
          <w:tcPr>
            <w:tcW w:w="850" w:type="dxa"/>
            <w:tcBorders>
              <w:top w:val="nil"/>
              <w:left w:val="nil"/>
              <w:bottom w:val="single" w:sz="8" w:space="0" w:color="auto"/>
              <w:right w:val="nil"/>
            </w:tcBorders>
            <w:noWrap/>
            <w:vAlign w:val="bottom"/>
            <w:hideMark/>
          </w:tcPr>
          <w:p w14:paraId="28E86975" w14:textId="0103B25F"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33</w:t>
            </w:r>
          </w:p>
        </w:tc>
        <w:tc>
          <w:tcPr>
            <w:tcW w:w="709" w:type="dxa"/>
            <w:tcBorders>
              <w:top w:val="nil"/>
              <w:left w:val="nil"/>
              <w:bottom w:val="single" w:sz="8" w:space="0" w:color="auto"/>
              <w:right w:val="nil"/>
            </w:tcBorders>
            <w:noWrap/>
            <w:vAlign w:val="bottom"/>
            <w:hideMark/>
          </w:tcPr>
          <w:p w14:paraId="77227F3F" w14:textId="4C686261"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334</w:t>
            </w:r>
          </w:p>
        </w:tc>
        <w:tc>
          <w:tcPr>
            <w:tcW w:w="1056" w:type="dxa"/>
            <w:tcBorders>
              <w:top w:val="nil"/>
              <w:left w:val="nil"/>
              <w:bottom w:val="single" w:sz="8" w:space="0" w:color="auto"/>
              <w:right w:val="nil"/>
            </w:tcBorders>
            <w:noWrap/>
            <w:vAlign w:val="bottom"/>
            <w:hideMark/>
          </w:tcPr>
          <w:p w14:paraId="01789A9D" w14:textId="54F268C8" w:rsidR="001B129C" w:rsidRPr="005E32CB" w:rsidRDefault="001B129C">
            <w:pPr>
              <w:spacing w:after="0" w:line="240" w:lineRule="auto"/>
              <w:jc w:val="center"/>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332</w:t>
            </w:r>
          </w:p>
        </w:tc>
      </w:tr>
    </w:tbl>
    <w:p w14:paraId="6CECCA6B" w14:textId="77777777" w:rsidR="001B129C" w:rsidRPr="005E32CB" w:rsidRDefault="001B129C" w:rsidP="001B129C">
      <w:pPr>
        <w:autoSpaceDE w:val="0"/>
        <w:autoSpaceDN w:val="0"/>
        <w:adjustRightInd w:val="0"/>
        <w:spacing w:after="0" w:line="276" w:lineRule="auto"/>
        <w:rPr>
          <w:rFonts w:ascii="Times New Roman" w:hAnsi="Times New Roman" w:cs="Times New Roman"/>
          <w:b/>
          <w:bCs/>
          <w:color w:val="000000"/>
          <w:sz w:val="20"/>
          <w:szCs w:val="20"/>
          <w:lang w:val="en-US"/>
        </w:rPr>
      </w:pPr>
    </w:p>
    <w:p w14:paraId="2131FB51" w14:textId="4ED9F90A" w:rsidR="001B129C" w:rsidRPr="005E32CB" w:rsidRDefault="003E580D" w:rsidP="009F55EA">
      <w:pPr>
        <w:autoSpaceDE w:val="0"/>
        <w:autoSpaceDN w:val="0"/>
        <w:adjustRightInd w:val="0"/>
        <w:spacing w:after="0" w:line="240" w:lineRule="auto"/>
        <w:rPr>
          <w:rFonts w:ascii="Times New Roman" w:hAnsi="Times New Roman" w:cs="Times New Roman"/>
          <w:color w:val="000000"/>
          <w:sz w:val="20"/>
          <w:szCs w:val="20"/>
        </w:rPr>
      </w:pPr>
      <w:proofErr w:type="spellStart"/>
      <w:r>
        <w:rPr>
          <w:rFonts w:ascii="Times New Roman" w:hAnsi="Times New Roman" w:cs="Times New Roman"/>
          <w:b/>
          <w:bCs/>
          <w:color w:val="000000"/>
          <w:sz w:val="20"/>
          <w:szCs w:val="20"/>
          <w:lang w:val="en-US"/>
        </w:rPr>
        <w:t>Tabel</w:t>
      </w:r>
      <w:proofErr w:type="spellEnd"/>
      <w:r>
        <w:rPr>
          <w:rFonts w:ascii="Times New Roman" w:hAnsi="Times New Roman" w:cs="Times New Roman"/>
          <w:b/>
          <w:bCs/>
          <w:color w:val="000000"/>
          <w:sz w:val="20"/>
          <w:szCs w:val="20"/>
          <w:lang w:val="en-US"/>
        </w:rPr>
        <w:t xml:space="preserve"> 8.</w:t>
      </w:r>
      <w:r w:rsidR="009F55EA" w:rsidRPr="005E32CB">
        <w:rPr>
          <w:rFonts w:ascii="Times New Roman" w:hAnsi="Times New Roman" w:cs="Times New Roman"/>
          <w:b/>
          <w:bCs/>
          <w:color w:val="000000"/>
          <w:sz w:val="20"/>
          <w:szCs w:val="20"/>
          <w:lang w:val="en-US"/>
        </w:rPr>
        <w:t xml:space="preserve"> </w:t>
      </w:r>
      <w:r w:rsidR="001B129C" w:rsidRPr="005E32CB">
        <w:rPr>
          <w:rFonts w:ascii="Times New Roman" w:hAnsi="Times New Roman" w:cs="Times New Roman"/>
          <w:b/>
          <w:bCs/>
          <w:color w:val="000000"/>
          <w:sz w:val="20"/>
          <w:szCs w:val="20"/>
        </w:rPr>
        <w:t>Hasil Pengukuran % Aktivitas Antioksidan</w:t>
      </w:r>
      <w:r w:rsidR="001B129C" w:rsidRPr="005E32CB">
        <w:rPr>
          <w:rFonts w:ascii="Times New Roman" w:hAnsi="Times New Roman" w:cs="Times New Roman"/>
          <w:color w:val="000000"/>
          <w:sz w:val="20"/>
          <w:szCs w:val="20"/>
        </w:rPr>
        <w:t xml:space="preserve"> </w:t>
      </w:r>
      <w:r w:rsidR="001B129C" w:rsidRPr="005E32CB">
        <w:rPr>
          <w:rFonts w:ascii="Times New Roman" w:hAnsi="Times New Roman" w:cs="Times New Roman"/>
          <w:b/>
          <w:bCs/>
          <w:color w:val="000000"/>
          <w:sz w:val="20"/>
          <w:szCs w:val="20"/>
        </w:rPr>
        <w:t xml:space="preserve">Ekstrak </w:t>
      </w:r>
      <w:proofErr w:type="spellStart"/>
      <w:r w:rsidR="00B84459" w:rsidRPr="005E32CB">
        <w:rPr>
          <w:rFonts w:ascii="Times New Roman" w:hAnsi="Times New Roman" w:cs="Times New Roman"/>
          <w:b/>
          <w:bCs/>
          <w:color w:val="000000"/>
          <w:sz w:val="20"/>
          <w:szCs w:val="20"/>
          <w:lang w:val="en-US"/>
        </w:rPr>
        <w:t>Rumput</w:t>
      </w:r>
      <w:proofErr w:type="spellEnd"/>
      <w:r w:rsidR="00B84459" w:rsidRPr="005E32CB">
        <w:rPr>
          <w:rFonts w:ascii="Times New Roman" w:hAnsi="Times New Roman" w:cs="Times New Roman"/>
          <w:b/>
          <w:bCs/>
          <w:color w:val="000000"/>
          <w:sz w:val="20"/>
          <w:szCs w:val="20"/>
          <w:lang w:val="en-US"/>
        </w:rPr>
        <w:t xml:space="preserve"> </w:t>
      </w:r>
      <w:proofErr w:type="spellStart"/>
      <w:r w:rsidR="00B84459" w:rsidRPr="005E32CB">
        <w:rPr>
          <w:rFonts w:ascii="Times New Roman" w:hAnsi="Times New Roman" w:cs="Times New Roman"/>
          <w:b/>
          <w:bCs/>
          <w:color w:val="000000"/>
          <w:sz w:val="20"/>
          <w:szCs w:val="20"/>
          <w:lang w:val="en-US"/>
        </w:rPr>
        <w:t>Laut</w:t>
      </w:r>
      <w:proofErr w:type="spellEnd"/>
      <w:r w:rsidR="001B129C" w:rsidRPr="005E32CB">
        <w:rPr>
          <w:rFonts w:ascii="Times New Roman" w:hAnsi="Times New Roman" w:cs="Times New Roman"/>
          <w:b/>
          <w:bCs/>
          <w:color w:val="000000"/>
          <w:sz w:val="20"/>
          <w:szCs w:val="20"/>
        </w:rPr>
        <w:t xml:space="preserve"> Terhadap DPPH</w:t>
      </w:r>
    </w:p>
    <w:p w14:paraId="158323CD" w14:textId="77777777" w:rsidR="001B129C" w:rsidRPr="005E32CB" w:rsidRDefault="001B129C" w:rsidP="001B129C">
      <w:pPr>
        <w:autoSpaceDE w:val="0"/>
        <w:autoSpaceDN w:val="0"/>
        <w:adjustRightInd w:val="0"/>
        <w:spacing w:after="0" w:line="240" w:lineRule="auto"/>
        <w:jc w:val="center"/>
        <w:rPr>
          <w:rFonts w:ascii="Times New Roman" w:hAnsi="Times New Roman" w:cs="Times New Roman"/>
          <w:color w:val="000000"/>
          <w:sz w:val="20"/>
          <w:szCs w:val="20"/>
        </w:rPr>
      </w:pPr>
    </w:p>
    <w:tbl>
      <w:tblPr>
        <w:tblStyle w:val="LightShading"/>
        <w:tblW w:w="3735" w:type="dxa"/>
        <w:tblLook w:val="04A0" w:firstRow="1" w:lastRow="0" w:firstColumn="1" w:lastColumn="0" w:noHBand="0" w:noVBand="1"/>
      </w:tblPr>
      <w:tblGrid>
        <w:gridCol w:w="1580"/>
        <w:gridCol w:w="1195"/>
        <w:gridCol w:w="960"/>
      </w:tblGrid>
      <w:tr w:rsidR="001B129C" w:rsidRPr="005E32CB" w14:paraId="14BBBD85" w14:textId="77777777" w:rsidTr="00E74731">
        <w:trPr>
          <w:cnfStyle w:val="100000000000" w:firstRow="1" w:lastRow="0" w:firstColumn="0" w:lastColumn="0" w:oddVBand="0" w:evenVBand="0" w:oddHBand="0"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80" w:type="dxa"/>
            <w:shd w:val="clear" w:color="auto" w:fill="FFFFFF" w:themeFill="background1"/>
            <w:noWrap/>
            <w:hideMark/>
          </w:tcPr>
          <w:p w14:paraId="63012CFD" w14:textId="77777777" w:rsidR="001B129C" w:rsidRPr="00E74731" w:rsidRDefault="001B129C" w:rsidP="00E74731">
            <w:pPr>
              <w:jc w:val="center"/>
              <w:rPr>
                <w:rFonts w:ascii="Times New Roman" w:eastAsia="Times New Roman" w:hAnsi="Times New Roman" w:cs="Times New Roman"/>
                <w:bCs w:val="0"/>
                <w:color w:val="000000"/>
                <w:sz w:val="20"/>
                <w:szCs w:val="20"/>
                <w:lang w:eastAsia="id-ID"/>
              </w:rPr>
            </w:pPr>
            <w:r w:rsidRPr="00E74731">
              <w:rPr>
                <w:rFonts w:ascii="Times New Roman" w:eastAsia="Times New Roman" w:hAnsi="Times New Roman" w:cs="Times New Roman"/>
                <w:bCs w:val="0"/>
                <w:color w:val="000000"/>
                <w:sz w:val="20"/>
                <w:szCs w:val="20"/>
                <w:lang w:eastAsia="id-ID"/>
              </w:rPr>
              <w:t>Konsentrasi (ppm)</w:t>
            </w:r>
          </w:p>
        </w:tc>
        <w:tc>
          <w:tcPr>
            <w:tcW w:w="1195" w:type="dxa"/>
            <w:shd w:val="clear" w:color="auto" w:fill="FFFFFF" w:themeFill="background1"/>
            <w:noWrap/>
            <w:hideMark/>
          </w:tcPr>
          <w:p w14:paraId="3F27C49F" w14:textId="77777777" w:rsidR="001B129C" w:rsidRPr="00E74731" w:rsidRDefault="001B129C" w:rsidP="00E747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id-ID"/>
              </w:rPr>
            </w:pPr>
            <w:r w:rsidRPr="00E74731">
              <w:rPr>
                <w:rFonts w:ascii="Times New Roman" w:eastAsia="Times New Roman" w:hAnsi="Times New Roman" w:cs="Times New Roman"/>
                <w:bCs w:val="0"/>
                <w:color w:val="000000"/>
                <w:sz w:val="20"/>
                <w:szCs w:val="20"/>
                <w:lang w:eastAsia="id-ID"/>
              </w:rPr>
              <w:t>Absorbansi</w:t>
            </w:r>
          </w:p>
        </w:tc>
        <w:tc>
          <w:tcPr>
            <w:tcW w:w="960" w:type="dxa"/>
            <w:shd w:val="clear" w:color="auto" w:fill="FFFFFF" w:themeFill="background1"/>
            <w:noWrap/>
            <w:hideMark/>
          </w:tcPr>
          <w:p w14:paraId="73AED203" w14:textId="77777777" w:rsidR="001B129C" w:rsidRPr="00E74731" w:rsidRDefault="001B129C" w:rsidP="00E74731">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color w:val="000000"/>
                <w:sz w:val="20"/>
                <w:szCs w:val="20"/>
                <w:lang w:eastAsia="id-ID"/>
              </w:rPr>
            </w:pPr>
            <w:r w:rsidRPr="00E74731">
              <w:rPr>
                <w:rFonts w:ascii="Times New Roman" w:eastAsia="Times New Roman" w:hAnsi="Times New Roman" w:cs="Times New Roman"/>
                <w:bCs w:val="0"/>
                <w:color w:val="000000"/>
                <w:sz w:val="20"/>
                <w:szCs w:val="20"/>
                <w:lang w:eastAsia="id-ID"/>
              </w:rPr>
              <w:t>Inhibisi (%)</w:t>
            </w:r>
          </w:p>
        </w:tc>
      </w:tr>
      <w:tr w:rsidR="001B129C" w:rsidRPr="005E32CB" w14:paraId="0185978A" w14:textId="77777777" w:rsidTr="00E7473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80" w:type="dxa"/>
            <w:shd w:val="clear" w:color="auto" w:fill="FFFFFF" w:themeFill="background1"/>
            <w:noWrap/>
            <w:hideMark/>
          </w:tcPr>
          <w:p w14:paraId="01625789" w14:textId="60885DB7" w:rsidR="001B129C" w:rsidRPr="00CB15D9" w:rsidRDefault="00CB15D9" w:rsidP="00E74731">
            <w:pPr>
              <w:jc w:val="center"/>
              <w:rPr>
                <w:rFonts w:ascii="Times New Roman" w:eastAsia="Times New Roman" w:hAnsi="Times New Roman" w:cs="Times New Roman"/>
                <w:b w:val="0"/>
                <w:color w:val="000000"/>
                <w:sz w:val="20"/>
                <w:szCs w:val="20"/>
                <w:lang w:val="en-US" w:eastAsia="id-ID"/>
              </w:rPr>
            </w:pPr>
            <w:r>
              <w:rPr>
                <w:rFonts w:ascii="Times New Roman" w:eastAsia="Times New Roman" w:hAnsi="Times New Roman" w:cs="Times New Roman"/>
                <w:b w:val="0"/>
                <w:color w:val="000000"/>
                <w:sz w:val="20"/>
                <w:szCs w:val="20"/>
                <w:lang w:val="en-US" w:eastAsia="id-ID"/>
              </w:rPr>
              <w:t>6</w:t>
            </w:r>
          </w:p>
        </w:tc>
        <w:tc>
          <w:tcPr>
            <w:tcW w:w="1195" w:type="dxa"/>
            <w:shd w:val="clear" w:color="auto" w:fill="FFFFFF" w:themeFill="background1"/>
            <w:noWrap/>
            <w:hideMark/>
          </w:tcPr>
          <w:p w14:paraId="34C4C96F" w14:textId="397E3856" w:rsidR="001B129C" w:rsidRPr="005E32CB" w:rsidRDefault="001B129C" w:rsidP="00E747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578</w:t>
            </w:r>
          </w:p>
        </w:tc>
        <w:tc>
          <w:tcPr>
            <w:tcW w:w="960" w:type="dxa"/>
            <w:shd w:val="clear" w:color="auto" w:fill="FFFFFF" w:themeFill="background1"/>
            <w:noWrap/>
            <w:hideMark/>
          </w:tcPr>
          <w:p w14:paraId="7C7076AC" w14:textId="4C0ECC6F" w:rsidR="001B129C" w:rsidRPr="005E32CB" w:rsidRDefault="00186E0E" w:rsidP="00E747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35,2</w:t>
            </w:r>
          </w:p>
        </w:tc>
      </w:tr>
      <w:tr w:rsidR="001B129C" w:rsidRPr="005E32CB" w14:paraId="49CFC150" w14:textId="77777777" w:rsidTr="00E74731">
        <w:trPr>
          <w:trHeight w:val="315"/>
        </w:trPr>
        <w:tc>
          <w:tcPr>
            <w:cnfStyle w:val="001000000000" w:firstRow="0" w:lastRow="0" w:firstColumn="1" w:lastColumn="0" w:oddVBand="0" w:evenVBand="0" w:oddHBand="0" w:evenHBand="0" w:firstRowFirstColumn="0" w:firstRowLastColumn="0" w:lastRowFirstColumn="0" w:lastRowLastColumn="0"/>
            <w:tcW w:w="1580" w:type="dxa"/>
            <w:shd w:val="clear" w:color="auto" w:fill="FFFFFF" w:themeFill="background1"/>
            <w:noWrap/>
            <w:hideMark/>
          </w:tcPr>
          <w:p w14:paraId="7D134C57" w14:textId="5065111A" w:rsidR="001B129C" w:rsidRPr="00CB15D9" w:rsidRDefault="00CB15D9" w:rsidP="00E74731">
            <w:pPr>
              <w:jc w:val="center"/>
              <w:rPr>
                <w:rFonts w:ascii="Times New Roman" w:eastAsia="Times New Roman" w:hAnsi="Times New Roman" w:cs="Times New Roman"/>
                <w:b w:val="0"/>
                <w:color w:val="000000"/>
                <w:sz w:val="20"/>
                <w:szCs w:val="20"/>
                <w:lang w:val="en-US" w:eastAsia="id-ID"/>
              </w:rPr>
            </w:pPr>
            <w:r>
              <w:rPr>
                <w:rFonts w:ascii="Times New Roman" w:eastAsia="Times New Roman" w:hAnsi="Times New Roman" w:cs="Times New Roman"/>
                <w:b w:val="0"/>
                <w:color w:val="000000"/>
                <w:sz w:val="20"/>
                <w:szCs w:val="20"/>
                <w:lang w:val="en-US" w:eastAsia="id-ID"/>
              </w:rPr>
              <w:t>7</w:t>
            </w:r>
          </w:p>
        </w:tc>
        <w:tc>
          <w:tcPr>
            <w:tcW w:w="1195" w:type="dxa"/>
            <w:shd w:val="clear" w:color="auto" w:fill="FFFFFF" w:themeFill="background1"/>
            <w:noWrap/>
            <w:hideMark/>
          </w:tcPr>
          <w:p w14:paraId="6864A32F" w14:textId="3C99C196" w:rsidR="001B129C" w:rsidRPr="005E32CB" w:rsidRDefault="001B129C" w:rsidP="00E747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501</w:t>
            </w:r>
          </w:p>
        </w:tc>
        <w:tc>
          <w:tcPr>
            <w:tcW w:w="960" w:type="dxa"/>
            <w:shd w:val="clear" w:color="auto" w:fill="FFFFFF" w:themeFill="background1"/>
            <w:noWrap/>
            <w:hideMark/>
          </w:tcPr>
          <w:p w14:paraId="77D537EF" w14:textId="2B8BA2A1" w:rsidR="001B129C" w:rsidRPr="005E32CB" w:rsidRDefault="00186E0E" w:rsidP="00E747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43,83</w:t>
            </w:r>
          </w:p>
        </w:tc>
      </w:tr>
      <w:tr w:rsidR="001B129C" w:rsidRPr="005E32CB" w14:paraId="769863B8" w14:textId="77777777" w:rsidTr="00E7473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80" w:type="dxa"/>
            <w:shd w:val="clear" w:color="auto" w:fill="FFFFFF" w:themeFill="background1"/>
            <w:noWrap/>
            <w:hideMark/>
          </w:tcPr>
          <w:p w14:paraId="4237ECB5" w14:textId="5BE6B63A" w:rsidR="001B129C" w:rsidRPr="00CB15D9" w:rsidRDefault="00CB15D9" w:rsidP="00E74731">
            <w:pPr>
              <w:jc w:val="center"/>
              <w:rPr>
                <w:rFonts w:ascii="Times New Roman" w:eastAsia="Times New Roman" w:hAnsi="Times New Roman" w:cs="Times New Roman"/>
                <w:b w:val="0"/>
                <w:color w:val="000000"/>
                <w:sz w:val="20"/>
                <w:szCs w:val="20"/>
                <w:lang w:val="en-US" w:eastAsia="id-ID"/>
              </w:rPr>
            </w:pPr>
            <w:r>
              <w:rPr>
                <w:rFonts w:ascii="Times New Roman" w:eastAsia="Times New Roman" w:hAnsi="Times New Roman" w:cs="Times New Roman"/>
                <w:b w:val="0"/>
                <w:color w:val="000000"/>
                <w:sz w:val="20"/>
                <w:szCs w:val="20"/>
                <w:lang w:val="en-US" w:eastAsia="id-ID"/>
              </w:rPr>
              <w:t>8</w:t>
            </w:r>
          </w:p>
        </w:tc>
        <w:tc>
          <w:tcPr>
            <w:tcW w:w="1195" w:type="dxa"/>
            <w:shd w:val="clear" w:color="auto" w:fill="FFFFFF" w:themeFill="background1"/>
            <w:noWrap/>
            <w:hideMark/>
          </w:tcPr>
          <w:p w14:paraId="7680C301" w14:textId="5416E028" w:rsidR="001B129C" w:rsidRPr="005E32CB" w:rsidRDefault="001B129C" w:rsidP="00E747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0,4</w:t>
            </w:r>
            <w:r w:rsidRPr="005E32CB">
              <w:rPr>
                <w:rFonts w:ascii="Times New Roman" w:eastAsia="Times New Roman" w:hAnsi="Times New Roman" w:cs="Times New Roman"/>
                <w:color w:val="000000"/>
                <w:sz w:val="20"/>
                <w:szCs w:val="20"/>
                <w:lang w:val="en-US" w:eastAsia="id-ID"/>
              </w:rPr>
              <w:t>69</w:t>
            </w:r>
          </w:p>
        </w:tc>
        <w:tc>
          <w:tcPr>
            <w:tcW w:w="960" w:type="dxa"/>
            <w:shd w:val="clear" w:color="auto" w:fill="FFFFFF" w:themeFill="background1"/>
            <w:noWrap/>
            <w:hideMark/>
          </w:tcPr>
          <w:p w14:paraId="44C5E2BE" w14:textId="47D2B71A" w:rsidR="001B129C" w:rsidRPr="005E32CB" w:rsidRDefault="00186E0E" w:rsidP="00E747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47,42</w:t>
            </w:r>
          </w:p>
        </w:tc>
      </w:tr>
      <w:tr w:rsidR="001B129C" w:rsidRPr="005E32CB" w14:paraId="600B771B" w14:textId="77777777" w:rsidTr="00E74731">
        <w:trPr>
          <w:trHeight w:val="315"/>
        </w:trPr>
        <w:tc>
          <w:tcPr>
            <w:cnfStyle w:val="001000000000" w:firstRow="0" w:lastRow="0" w:firstColumn="1" w:lastColumn="0" w:oddVBand="0" w:evenVBand="0" w:oddHBand="0" w:evenHBand="0" w:firstRowFirstColumn="0" w:firstRowLastColumn="0" w:lastRowFirstColumn="0" w:lastRowLastColumn="0"/>
            <w:tcW w:w="1580" w:type="dxa"/>
            <w:shd w:val="clear" w:color="auto" w:fill="FFFFFF" w:themeFill="background1"/>
            <w:noWrap/>
            <w:hideMark/>
          </w:tcPr>
          <w:p w14:paraId="4F367BBC" w14:textId="6F93AFAE" w:rsidR="001B129C" w:rsidRPr="00CB15D9" w:rsidRDefault="00CB15D9" w:rsidP="00E74731">
            <w:pPr>
              <w:jc w:val="center"/>
              <w:rPr>
                <w:rFonts w:ascii="Times New Roman" w:eastAsia="Times New Roman" w:hAnsi="Times New Roman" w:cs="Times New Roman"/>
                <w:b w:val="0"/>
                <w:color w:val="000000"/>
                <w:sz w:val="20"/>
                <w:szCs w:val="20"/>
                <w:lang w:val="en-US" w:eastAsia="id-ID"/>
              </w:rPr>
            </w:pPr>
            <w:r>
              <w:rPr>
                <w:rFonts w:ascii="Times New Roman" w:eastAsia="Times New Roman" w:hAnsi="Times New Roman" w:cs="Times New Roman"/>
                <w:b w:val="0"/>
                <w:color w:val="000000"/>
                <w:sz w:val="20"/>
                <w:szCs w:val="20"/>
                <w:lang w:val="en-US" w:eastAsia="id-ID"/>
              </w:rPr>
              <w:t>9</w:t>
            </w:r>
          </w:p>
        </w:tc>
        <w:tc>
          <w:tcPr>
            <w:tcW w:w="1195" w:type="dxa"/>
            <w:shd w:val="clear" w:color="auto" w:fill="FFFFFF" w:themeFill="background1"/>
            <w:noWrap/>
            <w:hideMark/>
          </w:tcPr>
          <w:p w14:paraId="7835B8BB" w14:textId="4F401B18" w:rsidR="001B129C" w:rsidRPr="005E32CB" w:rsidRDefault="001B129C" w:rsidP="00E747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0,3</w:t>
            </w:r>
            <w:r w:rsidRPr="005E32CB">
              <w:rPr>
                <w:rFonts w:ascii="Times New Roman" w:eastAsia="Times New Roman" w:hAnsi="Times New Roman" w:cs="Times New Roman"/>
                <w:color w:val="000000"/>
                <w:sz w:val="20"/>
                <w:szCs w:val="20"/>
                <w:lang w:val="en-US" w:eastAsia="id-ID"/>
              </w:rPr>
              <w:t>94</w:t>
            </w:r>
          </w:p>
        </w:tc>
        <w:tc>
          <w:tcPr>
            <w:tcW w:w="960" w:type="dxa"/>
            <w:shd w:val="clear" w:color="auto" w:fill="FFFFFF" w:themeFill="background1"/>
            <w:noWrap/>
            <w:hideMark/>
          </w:tcPr>
          <w:p w14:paraId="3FFCCB2E" w14:textId="6822A95C" w:rsidR="001B129C" w:rsidRPr="005E32CB" w:rsidRDefault="00186E0E" w:rsidP="00E74731">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55,82</w:t>
            </w:r>
          </w:p>
        </w:tc>
      </w:tr>
      <w:tr w:rsidR="001B129C" w:rsidRPr="005E32CB" w14:paraId="1F513014" w14:textId="77777777" w:rsidTr="00E74731">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1580" w:type="dxa"/>
            <w:shd w:val="clear" w:color="auto" w:fill="FFFFFF" w:themeFill="background1"/>
            <w:noWrap/>
            <w:hideMark/>
          </w:tcPr>
          <w:p w14:paraId="32E52705" w14:textId="77777777" w:rsidR="001B129C" w:rsidRPr="00E74731" w:rsidRDefault="001B129C" w:rsidP="00E74731">
            <w:pPr>
              <w:jc w:val="center"/>
              <w:rPr>
                <w:rFonts w:ascii="Times New Roman" w:eastAsia="Times New Roman" w:hAnsi="Times New Roman" w:cs="Times New Roman"/>
                <w:b w:val="0"/>
                <w:color w:val="000000"/>
                <w:sz w:val="20"/>
                <w:szCs w:val="20"/>
                <w:lang w:eastAsia="id-ID"/>
              </w:rPr>
            </w:pPr>
            <w:r w:rsidRPr="00E74731">
              <w:rPr>
                <w:rFonts w:ascii="Times New Roman" w:eastAsia="Times New Roman" w:hAnsi="Times New Roman" w:cs="Times New Roman"/>
                <w:b w:val="0"/>
                <w:color w:val="000000"/>
                <w:sz w:val="20"/>
                <w:szCs w:val="20"/>
                <w:lang w:eastAsia="id-ID"/>
              </w:rPr>
              <w:t>10</w:t>
            </w:r>
          </w:p>
        </w:tc>
        <w:tc>
          <w:tcPr>
            <w:tcW w:w="1195" w:type="dxa"/>
            <w:shd w:val="clear" w:color="auto" w:fill="FFFFFF" w:themeFill="background1"/>
            <w:noWrap/>
            <w:hideMark/>
          </w:tcPr>
          <w:p w14:paraId="1C16A6FD" w14:textId="33E73525" w:rsidR="001B129C" w:rsidRPr="005E32CB" w:rsidRDefault="001B129C" w:rsidP="00E747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eastAsia="id-ID"/>
              </w:rPr>
              <w:t>0,</w:t>
            </w:r>
            <w:r w:rsidRPr="005E32CB">
              <w:rPr>
                <w:rFonts w:ascii="Times New Roman" w:eastAsia="Times New Roman" w:hAnsi="Times New Roman" w:cs="Times New Roman"/>
                <w:color w:val="000000"/>
                <w:sz w:val="20"/>
                <w:szCs w:val="20"/>
                <w:lang w:val="en-US" w:eastAsia="id-ID"/>
              </w:rPr>
              <w:t>332</w:t>
            </w:r>
          </w:p>
        </w:tc>
        <w:tc>
          <w:tcPr>
            <w:tcW w:w="960" w:type="dxa"/>
            <w:shd w:val="clear" w:color="auto" w:fill="FFFFFF" w:themeFill="background1"/>
            <w:noWrap/>
            <w:hideMark/>
          </w:tcPr>
          <w:p w14:paraId="2C10E5EB" w14:textId="7A5DB89A" w:rsidR="001B129C" w:rsidRPr="005E32CB" w:rsidRDefault="00186E0E" w:rsidP="00E74731">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000000"/>
                <w:sz w:val="20"/>
                <w:szCs w:val="20"/>
                <w:lang w:val="en-US" w:eastAsia="id-ID"/>
              </w:rPr>
            </w:pPr>
            <w:r w:rsidRPr="005E32CB">
              <w:rPr>
                <w:rFonts w:ascii="Times New Roman" w:eastAsia="Times New Roman" w:hAnsi="Times New Roman" w:cs="Times New Roman"/>
                <w:color w:val="000000"/>
                <w:sz w:val="20"/>
                <w:szCs w:val="20"/>
                <w:lang w:val="en-US" w:eastAsia="id-ID"/>
              </w:rPr>
              <w:t>62,78</w:t>
            </w:r>
          </w:p>
        </w:tc>
      </w:tr>
    </w:tbl>
    <w:p w14:paraId="72AAA941" w14:textId="77777777" w:rsidR="001B129C" w:rsidRPr="005E32CB" w:rsidRDefault="001B129C" w:rsidP="001B129C">
      <w:pPr>
        <w:autoSpaceDE w:val="0"/>
        <w:autoSpaceDN w:val="0"/>
        <w:adjustRightInd w:val="0"/>
        <w:spacing w:after="0" w:line="276" w:lineRule="auto"/>
        <w:rPr>
          <w:rFonts w:ascii="Times New Roman" w:hAnsi="Times New Roman" w:cs="Times New Roman"/>
          <w:b/>
          <w:bCs/>
          <w:color w:val="000000"/>
          <w:sz w:val="20"/>
          <w:szCs w:val="20"/>
          <w:lang w:val="en-US"/>
        </w:rPr>
      </w:pPr>
    </w:p>
    <w:p w14:paraId="538F55C0" w14:textId="66D305BB" w:rsidR="00186E0E" w:rsidRPr="005E32CB" w:rsidRDefault="003E580D" w:rsidP="00186E0E">
      <w:pPr>
        <w:autoSpaceDE w:val="0"/>
        <w:autoSpaceDN w:val="0"/>
        <w:adjustRightInd w:val="0"/>
        <w:spacing w:after="0" w:line="240" w:lineRule="auto"/>
        <w:rPr>
          <w:rFonts w:ascii="Times New Roman" w:hAnsi="Times New Roman" w:cs="Times New Roman"/>
          <w:b/>
          <w:bCs/>
          <w:color w:val="000000"/>
          <w:sz w:val="20"/>
          <w:szCs w:val="20"/>
          <w:lang w:val="en-US"/>
        </w:rPr>
      </w:pPr>
      <w:r>
        <w:rPr>
          <w:rFonts w:ascii="Times New Roman" w:hAnsi="Times New Roman" w:cs="Times New Roman"/>
          <w:b/>
          <w:bCs/>
          <w:color w:val="000000"/>
          <w:sz w:val="20"/>
          <w:szCs w:val="20"/>
          <w:lang w:val="en-US"/>
        </w:rPr>
        <w:t>Gambar 4.</w:t>
      </w:r>
      <w:r w:rsidR="009F55EA" w:rsidRPr="005E32CB">
        <w:rPr>
          <w:rFonts w:ascii="Times New Roman" w:hAnsi="Times New Roman" w:cs="Times New Roman"/>
          <w:b/>
          <w:bCs/>
          <w:color w:val="000000"/>
          <w:sz w:val="20"/>
          <w:szCs w:val="20"/>
          <w:lang w:val="en-US"/>
        </w:rPr>
        <w:t xml:space="preserve"> </w:t>
      </w:r>
      <w:r w:rsidR="00B84459" w:rsidRPr="005E32CB">
        <w:rPr>
          <w:rFonts w:ascii="Times New Roman" w:hAnsi="Times New Roman" w:cs="Times New Roman"/>
          <w:b/>
          <w:bCs/>
          <w:color w:val="000000"/>
          <w:sz w:val="20"/>
          <w:szCs w:val="20"/>
        </w:rPr>
        <w:t>Kurva</w:t>
      </w:r>
      <w:r w:rsidR="00133849" w:rsidRPr="005E32CB">
        <w:rPr>
          <w:rFonts w:ascii="Times New Roman" w:hAnsi="Times New Roman" w:cs="Times New Roman"/>
          <w:b/>
          <w:bCs/>
          <w:color w:val="000000"/>
          <w:sz w:val="20"/>
          <w:szCs w:val="20"/>
        </w:rPr>
        <w:t xml:space="preserve"> Regresi Linear Aktivitas</w:t>
      </w:r>
    </w:p>
    <w:p w14:paraId="5ABC8CA1" w14:textId="4A791F22" w:rsidR="00B928D1" w:rsidRPr="005E32CB" w:rsidRDefault="00186E0E" w:rsidP="00186E0E">
      <w:pPr>
        <w:autoSpaceDE w:val="0"/>
        <w:autoSpaceDN w:val="0"/>
        <w:adjustRightInd w:val="0"/>
        <w:spacing w:after="0" w:line="240" w:lineRule="auto"/>
        <w:rPr>
          <w:rFonts w:ascii="Times New Roman" w:hAnsi="Times New Roman" w:cs="Times New Roman"/>
          <w:b/>
          <w:bCs/>
          <w:color w:val="000000"/>
          <w:sz w:val="20"/>
          <w:szCs w:val="20"/>
          <w:lang w:val="en-US"/>
        </w:rPr>
      </w:pPr>
      <w:r w:rsidRPr="005E32CB">
        <w:rPr>
          <w:rFonts w:ascii="Times New Roman" w:hAnsi="Times New Roman" w:cs="Times New Roman"/>
          <w:b/>
          <w:bCs/>
          <w:color w:val="000000"/>
          <w:sz w:val="20"/>
          <w:szCs w:val="20"/>
        </w:rPr>
        <w:t xml:space="preserve">Antioksidan Ekstrak </w:t>
      </w:r>
      <w:proofErr w:type="spellStart"/>
      <w:r w:rsidR="00B84459" w:rsidRPr="005E32CB">
        <w:rPr>
          <w:rFonts w:ascii="Times New Roman" w:hAnsi="Times New Roman" w:cs="Times New Roman"/>
          <w:b/>
          <w:bCs/>
          <w:color w:val="000000"/>
          <w:sz w:val="20"/>
          <w:szCs w:val="20"/>
          <w:lang w:val="en-US"/>
        </w:rPr>
        <w:t>Rumput</w:t>
      </w:r>
      <w:proofErr w:type="spellEnd"/>
      <w:r w:rsidR="00B84459" w:rsidRPr="005E32CB">
        <w:rPr>
          <w:rFonts w:ascii="Times New Roman" w:hAnsi="Times New Roman" w:cs="Times New Roman"/>
          <w:b/>
          <w:bCs/>
          <w:color w:val="000000"/>
          <w:sz w:val="20"/>
          <w:szCs w:val="20"/>
          <w:lang w:val="en-US"/>
        </w:rPr>
        <w:t xml:space="preserve"> </w:t>
      </w:r>
      <w:proofErr w:type="spellStart"/>
      <w:r w:rsidR="00B84459" w:rsidRPr="005E32CB">
        <w:rPr>
          <w:rFonts w:ascii="Times New Roman" w:hAnsi="Times New Roman" w:cs="Times New Roman"/>
          <w:b/>
          <w:bCs/>
          <w:color w:val="000000"/>
          <w:sz w:val="20"/>
          <w:szCs w:val="20"/>
          <w:lang w:val="en-US"/>
        </w:rPr>
        <w:t>Laut</w:t>
      </w:r>
      <w:proofErr w:type="spellEnd"/>
      <w:r w:rsidRPr="005E32CB">
        <w:rPr>
          <w:rFonts w:ascii="Times New Roman" w:hAnsi="Times New Roman" w:cs="Times New Roman"/>
          <w:b/>
          <w:bCs/>
          <w:color w:val="000000"/>
          <w:sz w:val="20"/>
          <w:szCs w:val="20"/>
        </w:rPr>
        <w:t xml:space="preserve"> Terhadap DPPH</w:t>
      </w:r>
    </w:p>
    <w:p w14:paraId="5DDE5A16" w14:textId="77777777" w:rsidR="00B928D1" w:rsidRPr="005E32CB" w:rsidRDefault="00B928D1" w:rsidP="00186E0E">
      <w:pPr>
        <w:autoSpaceDE w:val="0"/>
        <w:autoSpaceDN w:val="0"/>
        <w:adjustRightInd w:val="0"/>
        <w:spacing w:after="0" w:line="240" w:lineRule="auto"/>
        <w:rPr>
          <w:rFonts w:ascii="Times New Roman" w:hAnsi="Times New Roman" w:cs="Times New Roman"/>
          <w:b/>
          <w:bCs/>
          <w:color w:val="000000"/>
          <w:sz w:val="20"/>
          <w:szCs w:val="20"/>
          <w:lang w:val="en-US"/>
        </w:rPr>
      </w:pPr>
    </w:p>
    <w:p w14:paraId="3CD999FD" w14:textId="4DD31041" w:rsidR="00186E0E" w:rsidRPr="005E32CB" w:rsidRDefault="00A45C01" w:rsidP="00186E0E">
      <w:pPr>
        <w:autoSpaceDE w:val="0"/>
        <w:autoSpaceDN w:val="0"/>
        <w:adjustRightInd w:val="0"/>
        <w:spacing w:after="0" w:line="240" w:lineRule="auto"/>
        <w:rPr>
          <w:rFonts w:ascii="Times New Roman" w:hAnsi="Times New Roman" w:cs="Times New Roman"/>
          <w:color w:val="000000"/>
          <w:sz w:val="20"/>
          <w:szCs w:val="20"/>
        </w:rPr>
      </w:pPr>
      <w:r>
        <w:rPr>
          <w:noProof/>
          <w:lang w:val="en-US"/>
        </w:rPr>
        <w:drawing>
          <wp:inline distT="0" distB="0" distL="0" distR="0" wp14:anchorId="7EA94F9A" wp14:editId="14B140F0">
            <wp:extent cx="2847975" cy="1714500"/>
            <wp:effectExtent l="0" t="0" r="9525" b="19050"/>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r w:rsidRPr="005E32CB">
        <w:rPr>
          <w:rFonts w:ascii="Times New Roman" w:hAnsi="Times New Roman" w:cs="Times New Roman"/>
          <w:noProof/>
          <w:sz w:val="20"/>
          <w:szCs w:val="20"/>
          <w:lang w:val="en-US"/>
        </w:rPr>
        <w:t xml:space="preserve"> </w:t>
      </w:r>
    </w:p>
    <w:p w14:paraId="4B3C7DF9" w14:textId="20B98A75" w:rsidR="00186E0E" w:rsidRPr="005E32CB" w:rsidRDefault="00B928D1" w:rsidP="00B928D1">
      <w:pPr>
        <w:spacing w:line="276" w:lineRule="auto"/>
        <w:jc w:val="both"/>
        <w:rPr>
          <w:rFonts w:ascii="Times New Roman" w:hAnsi="Times New Roman" w:cs="Times New Roman"/>
          <w:b/>
          <w:bCs/>
          <w:sz w:val="20"/>
          <w:szCs w:val="20"/>
          <w:lang w:val="en-US"/>
        </w:rPr>
      </w:pPr>
      <w:r w:rsidRPr="005E32CB">
        <w:rPr>
          <w:rFonts w:ascii="Times New Roman" w:hAnsi="Times New Roman" w:cs="Times New Roman"/>
          <w:noProof/>
          <w:sz w:val="20"/>
          <w:szCs w:val="20"/>
          <w:lang w:val="en-US"/>
        </w:rPr>
        <w:t xml:space="preserve"> </w:t>
      </w:r>
      <w:r w:rsidR="00EA6D5B" w:rsidRPr="005E32CB">
        <w:rPr>
          <w:rFonts w:ascii="Times New Roman" w:hAnsi="Times New Roman" w:cs="Times New Roman"/>
          <w:noProof/>
          <w:sz w:val="20"/>
          <w:szCs w:val="20"/>
          <w:lang w:val="en-US"/>
        </w:rPr>
        <w:t xml:space="preserve"> </w:t>
      </w:r>
    </w:p>
    <w:p w14:paraId="6AB99F22" w14:textId="77777777" w:rsidR="00186E0E" w:rsidRPr="005E32CB" w:rsidRDefault="00186E0E" w:rsidP="00186E0E">
      <w:pPr>
        <w:autoSpaceDE w:val="0"/>
        <w:autoSpaceDN w:val="0"/>
        <w:adjustRightInd w:val="0"/>
        <w:spacing w:after="0" w:line="240" w:lineRule="auto"/>
        <w:ind w:firstLine="709"/>
        <w:jc w:val="both"/>
        <w:rPr>
          <w:rFonts w:ascii="Times New Roman" w:hAnsi="Times New Roman" w:cs="Times New Roman"/>
          <w:color w:val="000000"/>
          <w:sz w:val="20"/>
          <w:szCs w:val="20"/>
        </w:rPr>
      </w:pPr>
    </w:p>
    <w:p w14:paraId="6E1AC7D8" w14:textId="6F69DE2A" w:rsidR="00186E0E" w:rsidRPr="004114A5" w:rsidRDefault="00186E0E" w:rsidP="004114A5">
      <w:pPr>
        <w:pStyle w:val="ListParagraph"/>
        <w:spacing w:line="240" w:lineRule="auto"/>
        <w:ind w:left="0" w:firstLine="426"/>
        <w:jc w:val="both"/>
        <w:rPr>
          <w:rFonts w:ascii="Times New Roman" w:hAnsi="Times New Roman" w:cs="Times New Roman"/>
          <w:bCs/>
          <w:sz w:val="20"/>
          <w:szCs w:val="20"/>
          <w:lang w:val="en-US"/>
        </w:rPr>
      </w:pPr>
      <w:proofErr w:type="spellStart"/>
      <w:r w:rsidRPr="004114A5">
        <w:rPr>
          <w:rFonts w:ascii="Times New Roman" w:hAnsi="Times New Roman" w:cs="Times New Roman"/>
          <w:bCs/>
          <w:sz w:val="20"/>
          <w:szCs w:val="20"/>
          <w:lang w:val="en-US"/>
        </w:rPr>
        <w:t>Berdasarkan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kurva</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gambar</w:t>
      </w:r>
      <w:proofErr w:type="spellEnd"/>
      <w:r w:rsidRPr="004114A5">
        <w:rPr>
          <w:rFonts w:ascii="Times New Roman" w:hAnsi="Times New Roman" w:cs="Times New Roman"/>
          <w:bCs/>
          <w:sz w:val="20"/>
          <w:szCs w:val="20"/>
          <w:lang w:val="en-US"/>
        </w:rPr>
        <w:t xml:space="preserve"> 3 </w:t>
      </w:r>
      <w:proofErr w:type="spellStart"/>
      <w:r w:rsidRPr="004114A5">
        <w:rPr>
          <w:rFonts w:ascii="Times New Roman" w:hAnsi="Times New Roman" w:cs="Times New Roman"/>
          <w:bCs/>
          <w:sz w:val="20"/>
          <w:szCs w:val="20"/>
          <w:lang w:val="en-US"/>
        </w:rPr>
        <w:t>didapat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persamaan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regresi</w:t>
      </w:r>
      <w:proofErr w:type="spellEnd"/>
      <w:r w:rsidRPr="004114A5">
        <w:rPr>
          <w:rFonts w:ascii="Times New Roman" w:hAnsi="Times New Roman" w:cs="Times New Roman"/>
          <w:bCs/>
          <w:sz w:val="20"/>
          <w:szCs w:val="20"/>
          <w:lang w:val="en-US"/>
        </w:rPr>
        <w:t xml:space="preserve"> linear </w:t>
      </w:r>
      <w:proofErr w:type="spellStart"/>
      <w:r w:rsidRPr="004114A5">
        <w:rPr>
          <w:rFonts w:ascii="Times New Roman" w:hAnsi="Times New Roman" w:cs="Times New Roman"/>
          <w:bCs/>
          <w:sz w:val="20"/>
          <w:szCs w:val="20"/>
          <w:lang w:val="en-US"/>
        </w:rPr>
        <w:t>untuk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ekstr</w:t>
      </w:r>
      <w:r w:rsidR="00B928D1" w:rsidRPr="004114A5">
        <w:rPr>
          <w:rFonts w:ascii="Times New Roman" w:hAnsi="Times New Roman" w:cs="Times New Roman"/>
          <w:bCs/>
          <w:sz w:val="20"/>
          <w:szCs w:val="20"/>
          <w:lang w:val="en-US"/>
        </w:rPr>
        <w:t>ak</w:t>
      </w:r>
      <w:proofErr w:type="spellEnd"/>
      <w:r w:rsidR="00B928D1" w:rsidRPr="004114A5">
        <w:rPr>
          <w:rFonts w:ascii="Times New Roman" w:hAnsi="Times New Roman" w:cs="Times New Roman"/>
          <w:bCs/>
          <w:sz w:val="20"/>
          <w:szCs w:val="20"/>
          <w:lang w:val="en-US"/>
        </w:rPr>
        <w:t xml:space="preserve"> </w:t>
      </w:r>
      <w:proofErr w:type="spellStart"/>
      <w:r w:rsidR="00CB15D9" w:rsidRPr="004114A5">
        <w:rPr>
          <w:rFonts w:ascii="Times New Roman" w:hAnsi="Times New Roman" w:cs="Times New Roman"/>
          <w:bCs/>
          <w:sz w:val="20"/>
          <w:szCs w:val="20"/>
          <w:lang w:val="en-US"/>
        </w:rPr>
        <w:t>rumput</w:t>
      </w:r>
      <w:proofErr w:type="spellEnd"/>
      <w:r w:rsidR="00CB15D9" w:rsidRPr="004114A5">
        <w:rPr>
          <w:rFonts w:ascii="Times New Roman" w:hAnsi="Times New Roman" w:cs="Times New Roman"/>
          <w:bCs/>
          <w:sz w:val="20"/>
          <w:szCs w:val="20"/>
          <w:lang w:val="en-US"/>
        </w:rPr>
        <w:t xml:space="preserve"> </w:t>
      </w:r>
      <w:proofErr w:type="spellStart"/>
      <w:r w:rsidR="00CB15D9" w:rsidRPr="004114A5">
        <w:rPr>
          <w:rFonts w:ascii="Times New Roman" w:hAnsi="Times New Roman" w:cs="Times New Roman"/>
          <w:bCs/>
          <w:sz w:val="20"/>
          <w:szCs w:val="20"/>
          <w:lang w:val="en-US"/>
        </w:rPr>
        <w:t>laut</w:t>
      </w:r>
      <w:proofErr w:type="spellEnd"/>
      <w:r w:rsidR="00B928D1" w:rsidRPr="004114A5">
        <w:rPr>
          <w:rFonts w:ascii="Times New Roman" w:hAnsi="Times New Roman" w:cs="Times New Roman"/>
          <w:bCs/>
          <w:sz w:val="20"/>
          <w:szCs w:val="20"/>
          <w:lang w:val="en-US"/>
        </w:rPr>
        <w:t xml:space="preserve"> </w:t>
      </w:r>
      <w:proofErr w:type="spellStart"/>
      <w:r w:rsidR="00B928D1" w:rsidRPr="004114A5">
        <w:rPr>
          <w:rFonts w:ascii="Times New Roman" w:hAnsi="Times New Roman" w:cs="Times New Roman"/>
          <w:bCs/>
          <w:sz w:val="20"/>
          <w:szCs w:val="20"/>
          <w:lang w:val="en-US"/>
        </w:rPr>
        <w:t>yaitu</w:t>
      </w:r>
      <w:proofErr w:type="spellEnd"/>
      <w:r w:rsidR="00B928D1" w:rsidRPr="004114A5">
        <w:rPr>
          <w:rFonts w:ascii="Times New Roman" w:hAnsi="Times New Roman" w:cs="Times New Roman"/>
          <w:bCs/>
          <w:sz w:val="20"/>
          <w:szCs w:val="20"/>
          <w:lang w:val="en-US"/>
        </w:rPr>
        <w:t xml:space="preserve"> y = 6,715x – 4,71</w:t>
      </w:r>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sehingga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didapat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nilai</w:t>
      </w:r>
      <w:proofErr w:type="spellEnd"/>
      <w:r w:rsidRPr="004114A5">
        <w:rPr>
          <w:rFonts w:ascii="Times New Roman" w:hAnsi="Times New Roman" w:cs="Times New Roman"/>
          <w:bCs/>
          <w:sz w:val="20"/>
          <w:szCs w:val="20"/>
          <w:lang w:val="en-US"/>
        </w:rPr>
        <w:t xml:space="preserve"> IC50 </w:t>
      </w:r>
      <w:proofErr w:type="spellStart"/>
      <w:r w:rsidRPr="004114A5">
        <w:rPr>
          <w:rFonts w:ascii="Times New Roman" w:hAnsi="Times New Roman" w:cs="Times New Roman"/>
          <w:bCs/>
          <w:sz w:val="20"/>
          <w:szCs w:val="20"/>
          <w:lang w:val="en-US"/>
        </w:rPr>
        <w:t>untuk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00CB15D9" w:rsidRPr="004114A5">
        <w:rPr>
          <w:rFonts w:ascii="Times New Roman" w:hAnsi="Times New Roman" w:cs="Times New Roman"/>
          <w:bCs/>
          <w:sz w:val="20"/>
          <w:szCs w:val="20"/>
          <w:lang w:val="en-US"/>
        </w:rPr>
        <w:t>rumput</w:t>
      </w:r>
      <w:proofErr w:type="spellEnd"/>
      <w:r w:rsidR="00CB15D9" w:rsidRPr="004114A5">
        <w:rPr>
          <w:rFonts w:ascii="Times New Roman" w:hAnsi="Times New Roman" w:cs="Times New Roman"/>
          <w:bCs/>
          <w:sz w:val="20"/>
          <w:szCs w:val="20"/>
          <w:lang w:val="en-US"/>
        </w:rPr>
        <w:t xml:space="preserve"> </w:t>
      </w:r>
      <w:proofErr w:type="spellStart"/>
      <w:r w:rsidR="00CB15D9"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sebesar</w:t>
      </w:r>
      <w:proofErr w:type="spellEnd"/>
      <w:r w:rsidRPr="004114A5">
        <w:rPr>
          <w:rFonts w:ascii="Times New Roman" w:hAnsi="Times New Roman" w:cs="Times New Roman"/>
          <w:bCs/>
          <w:sz w:val="20"/>
          <w:szCs w:val="20"/>
          <w:lang w:val="en-US"/>
        </w:rPr>
        <w:t xml:space="preserve"> </w:t>
      </w:r>
      <w:r w:rsidR="00B928D1" w:rsidRPr="004114A5">
        <w:rPr>
          <w:rFonts w:ascii="Times New Roman" w:hAnsi="Times New Roman" w:cs="Times New Roman"/>
          <w:bCs/>
          <w:sz w:val="20"/>
          <w:szCs w:val="20"/>
          <w:lang w:val="en-US"/>
        </w:rPr>
        <w:t>8,147</w:t>
      </w:r>
      <w:r w:rsidRPr="004114A5">
        <w:rPr>
          <w:rFonts w:ascii="Times New Roman" w:hAnsi="Times New Roman" w:cs="Times New Roman"/>
          <w:bCs/>
          <w:sz w:val="20"/>
          <w:szCs w:val="20"/>
          <w:lang w:val="en-US"/>
        </w:rPr>
        <w:t xml:space="preserve"> ppm. </w:t>
      </w:r>
      <w:proofErr w:type="spellStart"/>
      <w:r w:rsidRPr="004114A5">
        <w:rPr>
          <w:rFonts w:ascii="Times New Roman" w:hAnsi="Times New Roman" w:cs="Times New Roman"/>
          <w:bCs/>
          <w:sz w:val="20"/>
          <w:szCs w:val="20"/>
          <w:lang w:val="en-US"/>
        </w:rPr>
        <w:t>Ini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menunjukan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bahwa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untuk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menangkap</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radikal</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bebas</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sebesar</w:t>
      </w:r>
      <w:proofErr w:type="spellEnd"/>
      <w:r w:rsidRPr="004114A5">
        <w:rPr>
          <w:rFonts w:ascii="Times New Roman" w:hAnsi="Times New Roman" w:cs="Times New Roman"/>
          <w:bCs/>
          <w:sz w:val="20"/>
          <w:szCs w:val="20"/>
          <w:lang w:val="en-US"/>
        </w:rPr>
        <w:t xml:space="preserve"> 50% </w:t>
      </w:r>
      <w:proofErr w:type="spellStart"/>
      <w:r w:rsidRPr="004114A5">
        <w:rPr>
          <w:rFonts w:ascii="Times New Roman" w:hAnsi="Times New Roman" w:cs="Times New Roman"/>
          <w:bCs/>
          <w:sz w:val="20"/>
          <w:szCs w:val="20"/>
          <w:lang w:val="en-US"/>
        </w:rPr>
        <w:t>diperlukan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kadar</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00CB15D9" w:rsidRPr="004114A5">
        <w:rPr>
          <w:rFonts w:ascii="Times New Roman" w:hAnsi="Times New Roman" w:cs="Times New Roman"/>
          <w:bCs/>
          <w:sz w:val="20"/>
          <w:szCs w:val="20"/>
          <w:lang w:val="en-US"/>
        </w:rPr>
        <w:t>rumput</w:t>
      </w:r>
      <w:proofErr w:type="spellEnd"/>
      <w:r w:rsidR="00CB15D9" w:rsidRPr="004114A5">
        <w:rPr>
          <w:rFonts w:ascii="Times New Roman" w:hAnsi="Times New Roman" w:cs="Times New Roman"/>
          <w:bCs/>
          <w:sz w:val="20"/>
          <w:szCs w:val="20"/>
          <w:lang w:val="en-US"/>
        </w:rPr>
        <w:t xml:space="preserve"> </w:t>
      </w:r>
      <w:proofErr w:type="spellStart"/>
      <w:r w:rsidR="00CB15D9" w:rsidRPr="004114A5">
        <w:rPr>
          <w:rFonts w:ascii="Times New Roman" w:hAnsi="Times New Roman" w:cs="Times New Roman"/>
          <w:bCs/>
          <w:sz w:val="20"/>
          <w:szCs w:val="20"/>
          <w:lang w:val="en-US"/>
        </w:rPr>
        <w:t>laut</w:t>
      </w:r>
      <w:proofErr w:type="spellEnd"/>
      <w:r w:rsidR="00CB15D9"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sebesar</w:t>
      </w:r>
      <w:proofErr w:type="spellEnd"/>
      <w:r w:rsidRPr="004114A5">
        <w:rPr>
          <w:rFonts w:ascii="Times New Roman" w:hAnsi="Times New Roman" w:cs="Times New Roman"/>
          <w:bCs/>
          <w:sz w:val="20"/>
          <w:szCs w:val="20"/>
          <w:lang w:val="en-US"/>
        </w:rPr>
        <w:t xml:space="preserve"> </w:t>
      </w:r>
      <w:r w:rsidR="00B928D1" w:rsidRPr="004114A5">
        <w:rPr>
          <w:rFonts w:ascii="Times New Roman" w:hAnsi="Times New Roman" w:cs="Times New Roman"/>
          <w:bCs/>
          <w:sz w:val="20"/>
          <w:szCs w:val="20"/>
          <w:lang w:val="en-US"/>
        </w:rPr>
        <w:t>8,147</w:t>
      </w:r>
      <w:r w:rsidRPr="004114A5">
        <w:rPr>
          <w:rFonts w:ascii="Times New Roman" w:hAnsi="Times New Roman" w:cs="Times New Roman"/>
          <w:bCs/>
          <w:sz w:val="20"/>
          <w:szCs w:val="20"/>
          <w:lang w:val="en-US"/>
        </w:rPr>
        <w:t xml:space="preserve"> ppm.</w:t>
      </w:r>
    </w:p>
    <w:p w14:paraId="787FD332" w14:textId="77777777" w:rsidR="00186E0E" w:rsidRPr="004114A5" w:rsidRDefault="00186E0E" w:rsidP="004114A5">
      <w:pPr>
        <w:pStyle w:val="ListParagraph"/>
        <w:spacing w:line="240" w:lineRule="auto"/>
        <w:ind w:left="0" w:firstLine="426"/>
        <w:jc w:val="both"/>
        <w:rPr>
          <w:rFonts w:ascii="Times New Roman" w:hAnsi="Times New Roman" w:cs="Times New Roman"/>
          <w:bCs/>
          <w:sz w:val="20"/>
          <w:szCs w:val="20"/>
          <w:lang w:val="en-US"/>
        </w:rPr>
      </w:pPr>
    </w:p>
    <w:p w14:paraId="36756C1F" w14:textId="77777777" w:rsidR="006A4E51" w:rsidRPr="005E32CB" w:rsidRDefault="00186E0E" w:rsidP="006A4E51">
      <w:pPr>
        <w:tabs>
          <w:tab w:val="center" w:pos="3968"/>
        </w:tabs>
        <w:spacing w:line="240" w:lineRule="auto"/>
        <w:jc w:val="both"/>
        <w:rPr>
          <w:rFonts w:ascii="Times New Roman" w:hAnsi="Times New Roman" w:cs="Times New Roman"/>
          <w:b/>
          <w:bCs/>
          <w:sz w:val="20"/>
          <w:szCs w:val="20"/>
          <w:lang w:val="en-US"/>
        </w:rPr>
      </w:pPr>
      <w:r w:rsidRPr="005E32CB">
        <w:rPr>
          <w:rFonts w:ascii="Times New Roman" w:hAnsi="Times New Roman" w:cs="Times New Roman"/>
          <w:b/>
          <w:bCs/>
          <w:sz w:val="20"/>
          <w:szCs w:val="20"/>
        </w:rPr>
        <w:t>Evaluasi Sediaan</w:t>
      </w:r>
    </w:p>
    <w:p w14:paraId="6406B8DD" w14:textId="5DD7788E" w:rsidR="00186E0E" w:rsidRPr="004114A5" w:rsidRDefault="006A4E51"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 xml:space="preserve">Hasil </w:t>
      </w:r>
      <w:proofErr w:type="spellStart"/>
      <w:r w:rsidRPr="004114A5">
        <w:rPr>
          <w:rFonts w:ascii="Times New Roman" w:hAnsi="Times New Roman" w:cs="Times New Roman"/>
          <w:bCs/>
          <w:sz w:val="20"/>
          <w:szCs w:val="20"/>
          <w:lang w:val="en-US"/>
        </w:rPr>
        <w:t>pemeriksaan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organolept</w:t>
      </w:r>
      <w:r w:rsidR="004114A5">
        <w:rPr>
          <w:rFonts w:ascii="Times New Roman" w:hAnsi="Times New Roman" w:cs="Times New Roman"/>
          <w:bCs/>
          <w:sz w:val="20"/>
          <w:szCs w:val="20"/>
          <w:lang w:val="en-US"/>
        </w:rPr>
        <w:t>is</w:t>
      </w:r>
      <w:proofErr w:type="spellEnd"/>
      <w:r w:rsidR="004114A5">
        <w:rPr>
          <w:rFonts w:ascii="Times New Roman" w:hAnsi="Times New Roman" w:cs="Times New Roman"/>
          <w:bCs/>
          <w:sz w:val="20"/>
          <w:szCs w:val="20"/>
          <w:lang w:val="en-US"/>
        </w:rPr>
        <w:t xml:space="preserve"> </w:t>
      </w:r>
      <w:r w:rsidR="004114A5" w:rsidRPr="004114A5">
        <w:rPr>
          <w:rFonts w:ascii="Times New Roman" w:hAnsi="Times New Roman" w:cs="Times New Roman"/>
          <w:bCs/>
          <w:i/>
          <w:sz w:val="20"/>
          <w:szCs w:val="20"/>
          <w:lang w:val="en-US"/>
        </w:rPr>
        <w:t>Lip B</w:t>
      </w:r>
      <w:r w:rsidRPr="004114A5">
        <w:rPr>
          <w:rFonts w:ascii="Times New Roman" w:hAnsi="Times New Roman" w:cs="Times New Roman"/>
          <w:bCs/>
          <w:i/>
          <w:sz w:val="20"/>
          <w:szCs w:val="20"/>
          <w:lang w:val="en-US"/>
        </w:rPr>
        <w:t>alm</w:t>
      </w:r>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rumput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diperoleh</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sediaan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setengah</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padat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memiliki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warna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setiap</w:t>
      </w:r>
      <w:proofErr w:type="spellEnd"/>
      <w:r w:rsidRPr="004114A5">
        <w:rPr>
          <w:rFonts w:ascii="Times New Roman" w:hAnsi="Times New Roman" w:cs="Times New Roman"/>
          <w:bCs/>
          <w:sz w:val="20"/>
          <w:szCs w:val="20"/>
          <w:lang w:val="en-US"/>
        </w:rPr>
        <w:t xml:space="preserve"> formula </w:t>
      </w:r>
      <w:proofErr w:type="spellStart"/>
      <w:r w:rsidRPr="004114A5">
        <w:rPr>
          <w:rFonts w:ascii="Times New Roman" w:hAnsi="Times New Roman" w:cs="Times New Roman"/>
          <w:bCs/>
          <w:sz w:val="20"/>
          <w:szCs w:val="20"/>
          <w:lang w:val="en-US"/>
        </w:rPr>
        <w:t>yaitu</w:t>
      </w:r>
      <w:proofErr w:type="spellEnd"/>
      <w:r w:rsidRPr="004114A5">
        <w:rPr>
          <w:rFonts w:ascii="Times New Roman" w:hAnsi="Times New Roman" w:cs="Times New Roman"/>
          <w:bCs/>
          <w:sz w:val="20"/>
          <w:szCs w:val="20"/>
          <w:lang w:val="en-US"/>
        </w:rPr>
        <w:t xml:space="preserve"> Orange Muda. </w:t>
      </w:r>
      <w:r w:rsidRPr="003F15C1">
        <w:rPr>
          <w:rFonts w:ascii="Times New Roman" w:hAnsi="Times New Roman" w:cs="Times New Roman"/>
          <w:bCs/>
          <w:i/>
          <w:sz w:val="20"/>
          <w:szCs w:val="20"/>
          <w:lang w:val="en-US"/>
        </w:rPr>
        <w:t>Lip balm</w:t>
      </w:r>
      <w:r w:rsidRPr="004114A5">
        <w:rPr>
          <w:rFonts w:ascii="Times New Roman" w:hAnsi="Times New Roman" w:cs="Times New Roman"/>
          <w:bCs/>
          <w:sz w:val="20"/>
          <w:szCs w:val="20"/>
          <w:lang w:val="en-US"/>
        </w:rPr>
        <w:t xml:space="preserve"> ini memiliki bau </w:t>
      </w:r>
      <w:r w:rsidRPr="004114A5">
        <w:rPr>
          <w:rFonts w:ascii="Times New Roman" w:hAnsi="Times New Roman" w:cs="Times New Roman"/>
          <w:bCs/>
          <w:i/>
          <w:sz w:val="20"/>
          <w:szCs w:val="20"/>
          <w:lang w:val="en-US"/>
        </w:rPr>
        <w:t>Vanilla</w:t>
      </w:r>
      <w:r w:rsidRPr="004114A5">
        <w:rPr>
          <w:rFonts w:ascii="Times New Roman" w:hAnsi="Times New Roman" w:cs="Times New Roman"/>
          <w:bCs/>
          <w:sz w:val="20"/>
          <w:szCs w:val="20"/>
          <w:lang w:val="en-US"/>
        </w:rPr>
        <w:t xml:space="preserve"> karena ditambahkan parfum pada formulanya.</w:t>
      </w:r>
      <w:r w:rsidRPr="004114A5">
        <w:rPr>
          <w:rFonts w:ascii="Times New Roman" w:hAnsi="Times New Roman" w:cs="Times New Roman"/>
          <w:bCs/>
          <w:sz w:val="20"/>
          <w:szCs w:val="20"/>
          <w:lang w:val="en-US"/>
        </w:rPr>
        <w:tab/>
      </w:r>
    </w:p>
    <w:p w14:paraId="3CE24513" w14:textId="7A8CF5AA" w:rsidR="00782B53" w:rsidRPr="004114A5" w:rsidRDefault="00782B53"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 xml:space="preserve">Hasil </w:t>
      </w:r>
      <w:proofErr w:type="spellStart"/>
      <w:r w:rsidRPr="004114A5">
        <w:rPr>
          <w:rFonts w:ascii="Times New Roman" w:hAnsi="Times New Roman" w:cs="Times New Roman"/>
          <w:bCs/>
          <w:sz w:val="20"/>
          <w:szCs w:val="20"/>
          <w:lang w:val="en-US"/>
        </w:rPr>
        <w:t>evaluasi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homogenitas</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menunjukkan</w:t>
      </w:r>
      <w:proofErr w:type="spellEnd"/>
      <w:r w:rsidRPr="004114A5">
        <w:rPr>
          <w:rFonts w:ascii="Times New Roman" w:hAnsi="Times New Roman" w:cs="Times New Roman"/>
          <w:bCs/>
          <w:sz w:val="20"/>
          <w:szCs w:val="20"/>
          <w:lang w:val="en-US"/>
        </w:rPr>
        <w:t xml:space="preserve"> </w:t>
      </w:r>
      <w:proofErr w:type="spellStart"/>
      <w:r w:rsidR="004114A5">
        <w:rPr>
          <w:rFonts w:ascii="Times New Roman" w:hAnsi="Times New Roman" w:cs="Times New Roman"/>
          <w:bCs/>
          <w:sz w:val="20"/>
          <w:szCs w:val="20"/>
          <w:lang w:val="en-US"/>
        </w:rPr>
        <w:t>bahwa</w:t>
      </w:r>
      <w:proofErr w:type="spellEnd"/>
      <w:r w:rsidR="004114A5">
        <w:rPr>
          <w:rFonts w:ascii="Times New Roman" w:hAnsi="Times New Roman" w:cs="Times New Roman"/>
          <w:bCs/>
          <w:sz w:val="20"/>
          <w:szCs w:val="20"/>
          <w:lang w:val="en-US"/>
        </w:rPr>
        <w:t xml:space="preserve"> </w:t>
      </w:r>
      <w:proofErr w:type="spellStart"/>
      <w:r w:rsidR="004114A5">
        <w:rPr>
          <w:rFonts w:ascii="Times New Roman" w:hAnsi="Times New Roman" w:cs="Times New Roman"/>
          <w:bCs/>
          <w:sz w:val="20"/>
          <w:szCs w:val="20"/>
          <w:lang w:val="en-US"/>
        </w:rPr>
        <w:t>sediaan</w:t>
      </w:r>
      <w:proofErr w:type="spellEnd"/>
      <w:r w:rsidR="004114A5">
        <w:rPr>
          <w:rFonts w:ascii="Times New Roman" w:hAnsi="Times New Roman" w:cs="Times New Roman"/>
          <w:bCs/>
          <w:sz w:val="20"/>
          <w:szCs w:val="20"/>
          <w:lang w:val="en-US"/>
        </w:rPr>
        <w:t xml:space="preserve"> </w:t>
      </w:r>
      <w:r w:rsidR="004114A5" w:rsidRPr="004114A5">
        <w:rPr>
          <w:rFonts w:ascii="Times New Roman" w:hAnsi="Times New Roman" w:cs="Times New Roman"/>
          <w:bCs/>
          <w:i/>
          <w:sz w:val="20"/>
          <w:szCs w:val="20"/>
          <w:lang w:val="en-US"/>
        </w:rPr>
        <w:t>Lip B</w:t>
      </w:r>
      <w:r w:rsidRPr="004114A5">
        <w:rPr>
          <w:rFonts w:ascii="Times New Roman" w:hAnsi="Times New Roman" w:cs="Times New Roman"/>
          <w:bCs/>
          <w:i/>
          <w:sz w:val="20"/>
          <w:szCs w:val="20"/>
          <w:lang w:val="en-US"/>
        </w:rPr>
        <w:t xml:space="preserve">alm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006A4E51" w:rsidRPr="004114A5">
        <w:rPr>
          <w:rFonts w:ascii="Times New Roman" w:hAnsi="Times New Roman" w:cs="Times New Roman"/>
          <w:bCs/>
          <w:sz w:val="20"/>
          <w:szCs w:val="20"/>
          <w:lang w:val="en-US"/>
        </w:rPr>
        <w:t>rumput</w:t>
      </w:r>
      <w:proofErr w:type="spellEnd"/>
      <w:r w:rsidR="006A4E51" w:rsidRPr="004114A5">
        <w:rPr>
          <w:rFonts w:ascii="Times New Roman" w:hAnsi="Times New Roman" w:cs="Times New Roman"/>
          <w:bCs/>
          <w:sz w:val="20"/>
          <w:szCs w:val="20"/>
          <w:lang w:val="en-US"/>
        </w:rPr>
        <w:t xml:space="preserve"> </w:t>
      </w:r>
      <w:proofErr w:type="spellStart"/>
      <w:r w:rsidR="006A4E51" w:rsidRPr="004114A5">
        <w:rPr>
          <w:rFonts w:ascii="Times New Roman" w:hAnsi="Times New Roman" w:cs="Times New Roman"/>
          <w:bCs/>
          <w:sz w:val="20"/>
          <w:szCs w:val="20"/>
          <w:lang w:val="en-US"/>
        </w:rPr>
        <w:t>laut</w:t>
      </w:r>
      <w:proofErr w:type="spellEnd"/>
      <w:r w:rsidR="006A4E51" w:rsidRPr="004114A5">
        <w:rPr>
          <w:rFonts w:ascii="Times New Roman" w:hAnsi="Times New Roman" w:cs="Times New Roman"/>
          <w:bCs/>
          <w:sz w:val="20"/>
          <w:szCs w:val="20"/>
          <w:lang w:val="en-US"/>
        </w:rPr>
        <w:t xml:space="preserve"> </w:t>
      </w:r>
      <w:r w:rsidRPr="004114A5">
        <w:rPr>
          <w:rFonts w:ascii="Times New Roman" w:hAnsi="Times New Roman" w:cs="Times New Roman"/>
          <w:bCs/>
          <w:sz w:val="20"/>
          <w:szCs w:val="20"/>
          <w:lang w:val="en-US"/>
        </w:rPr>
        <w:t xml:space="preserve">F1, F2, F3 semuanya mempunyai susunan yang homogen selama penyimpanan 4 minggu. Hal </w:t>
      </w:r>
      <w:proofErr w:type="spellStart"/>
      <w:r w:rsidRPr="004114A5">
        <w:rPr>
          <w:rFonts w:ascii="Times New Roman" w:hAnsi="Times New Roman" w:cs="Times New Roman"/>
          <w:bCs/>
          <w:sz w:val="20"/>
          <w:szCs w:val="20"/>
          <w:lang w:val="en-US"/>
        </w:rPr>
        <w:t>ini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ditandai</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dengan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tidak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adanya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butiran</w:t>
      </w:r>
      <w:proofErr w:type="spellEnd"/>
      <w:r w:rsidRPr="004114A5">
        <w:rPr>
          <w:rFonts w:ascii="Times New Roman" w:hAnsi="Times New Roman" w:cs="Times New Roman"/>
          <w:bCs/>
          <w:sz w:val="20"/>
          <w:szCs w:val="20"/>
          <w:lang w:val="en-US"/>
        </w:rPr>
        <w:t xml:space="preserve"> dan </w:t>
      </w:r>
      <w:proofErr w:type="spellStart"/>
      <w:r w:rsidRPr="004114A5">
        <w:rPr>
          <w:rFonts w:ascii="Times New Roman" w:hAnsi="Times New Roman" w:cs="Times New Roman"/>
          <w:bCs/>
          <w:sz w:val="20"/>
          <w:szCs w:val="20"/>
          <w:lang w:val="en-US"/>
        </w:rPr>
        <w:t>bintik-bintik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warna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kasar</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saat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sediaan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dioleskan</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kaca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objek</w:t>
      </w:r>
      <w:proofErr w:type="spellEnd"/>
      <w:r w:rsidRPr="004114A5">
        <w:rPr>
          <w:rFonts w:ascii="Times New Roman" w:hAnsi="Times New Roman" w:cs="Times New Roman"/>
          <w:bCs/>
          <w:sz w:val="20"/>
          <w:szCs w:val="20"/>
          <w:lang w:val="en-US"/>
        </w:rPr>
        <w:t xml:space="preserve">. </w:t>
      </w:r>
    </w:p>
    <w:p w14:paraId="36229A49" w14:textId="63585670" w:rsidR="006A4E51" w:rsidRPr="004114A5" w:rsidRDefault="006A4E51"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 xml:space="preserve">Hasil uji pH pada </w:t>
      </w:r>
      <w:proofErr w:type="spellStart"/>
      <w:r w:rsidRPr="004114A5">
        <w:rPr>
          <w:rFonts w:ascii="Times New Roman" w:hAnsi="Times New Roman" w:cs="Times New Roman"/>
          <w:bCs/>
          <w:sz w:val="20"/>
          <w:szCs w:val="20"/>
          <w:lang w:val="en-US"/>
        </w:rPr>
        <w:t>sediaan</w:t>
      </w:r>
      <w:proofErr w:type="spellEnd"/>
      <w:r w:rsidRPr="004114A5">
        <w:rPr>
          <w:rFonts w:ascii="Times New Roman" w:hAnsi="Times New Roman" w:cs="Times New Roman"/>
          <w:bCs/>
          <w:sz w:val="20"/>
          <w:szCs w:val="20"/>
          <w:lang w:val="en-US"/>
        </w:rPr>
        <w:t xml:space="preserve"> lip balm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rumput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yang </w:t>
      </w:r>
      <w:proofErr w:type="spellStart"/>
      <w:r w:rsidRPr="004114A5">
        <w:rPr>
          <w:rFonts w:ascii="Times New Roman" w:hAnsi="Times New Roman" w:cs="Times New Roman"/>
          <w:bCs/>
          <w:sz w:val="20"/>
          <w:szCs w:val="20"/>
          <w:lang w:val="en-US"/>
        </w:rPr>
        <w:t>dibuat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harus</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memiliki</w:t>
      </w:r>
      <w:proofErr w:type="spellEnd"/>
      <w:r w:rsidRPr="004114A5">
        <w:rPr>
          <w:rFonts w:ascii="Times New Roman" w:hAnsi="Times New Roman" w:cs="Times New Roman"/>
          <w:bCs/>
          <w:sz w:val="20"/>
          <w:szCs w:val="20"/>
          <w:lang w:val="en-US"/>
        </w:rPr>
        <w:t xml:space="preserve"> pH yang </w:t>
      </w:r>
      <w:proofErr w:type="spellStart"/>
      <w:r w:rsidRPr="004114A5">
        <w:rPr>
          <w:rFonts w:ascii="Times New Roman" w:hAnsi="Times New Roman" w:cs="Times New Roman"/>
          <w:bCs/>
          <w:sz w:val="20"/>
          <w:szCs w:val="20"/>
          <w:lang w:val="en-US"/>
        </w:rPr>
        <w:t>sama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dengan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bibir</w:t>
      </w:r>
      <w:proofErr w:type="spellEnd"/>
      <w:r w:rsidR="004114A5">
        <w:rPr>
          <w:rFonts w:ascii="Times New Roman" w:hAnsi="Times New Roman" w:cs="Times New Roman"/>
          <w:bCs/>
          <w:sz w:val="20"/>
          <w:szCs w:val="20"/>
          <w:lang w:val="en-US"/>
        </w:rPr>
        <w:t xml:space="preserve">. </w:t>
      </w:r>
      <w:r w:rsidRPr="004114A5">
        <w:rPr>
          <w:rFonts w:ascii="Times New Roman" w:hAnsi="Times New Roman" w:cs="Times New Roman"/>
          <w:bCs/>
          <w:sz w:val="20"/>
          <w:szCs w:val="20"/>
          <w:lang w:val="en-US"/>
        </w:rPr>
        <w:t xml:space="preserve">pH </w:t>
      </w:r>
      <w:proofErr w:type="spellStart"/>
      <w:r w:rsidRPr="004114A5">
        <w:rPr>
          <w:rFonts w:ascii="Times New Roman" w:hAnsi="Times New Roman" w:cs="Times New Roman"/>
          <w:bCs/>
          <w:sz w:val="20"/>
          <w:szCs w:val="20"/>
          <w:lang w:val="en-US"/>
        </w:rPr>
        <w:t>bibir</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adalah</w:t>
      </w:r>
      <w:proofErr w:type="spellEnd"/>
      <w:r w:rsidRPr="004114A5">
        <w:rPr>
          <w:rFonts w:ascii="Times New Roman" w:hAnsi="Times New Roman" w:cs="Times New Roman"/>
          <w:bCs/>
          <w:sz w:val="20"/>
          <w:szCs w:val="20"/>
          <w:lang w:val="en-US"/>
        </w:rPr>
        <w:t xml:space="preserve"> 4,5 – 8. Nilai pH yang terlalu rendah dapat menyebabkan iritasi pada kulit dan nilai pH yang tinggi dapat menyebabkan kulit menjadi kering. </w:t>
      </w:r>
      <w:proofErr w:type="spellStart"/>
      <w:r w:rsidRPr="004114A5">
        <w:rPr>
          <w:rFonts w:ascii="Times New Roman" w:hAnsi="Times New Roman" w:cs="Times New Roman"/>
          <w:bCs/>
          <w:sz w:val="20"/>
          <w:szCs w:val="20"/>
          <w:lang w:val="en-US"/>
        </w:rPr>
        <w:t>Sediaan</w:t>
      </w:r>
      <w:proofErr w:type="spellEnd"/>
      <w:r w:rsidRPr="004114A5">
        <w:rPr>
          <w:rFonts w:ascii="Times New Roman" w:hAnsi="Times New Roman" w:cs="Times New Roman"/>
          <w:bCs/>
          <w:sz w:val="20"/>
          <w:szCs w:val="20"/>
          <w:lang w:val="en-US"/>
        </w:rPr>
        <w:t xml:space="preserve"> lip balm </w:t>
      </w:r>
      <w:proofErr w:type="spellStart"/>
      <w:r w:rsidRPr="004114A5">
        <w:rPr>
          <w:rFonts w:ascii="Times New Roman" w:hAnsi="Times New Roman" w:cs="Times New Roman"/>
          <w:bCs/>
          <w:sz w:val="20"/>
          <w:szCs w:val="20"/>
          <w:lang w:val="en-US"/>
        </w:rPr>
        <w:t>ekstrak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rumput</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pada </w:t>
      </w:r>
      <w:proofErr w:type="spellStart"/>
      <w:r w:rsidRPr="004114A5">
        <w:rPr>
          <w:rFonts w:ascii="Times New Roman" w:hAnsi="Times New Roman" w:cs="Times New Roman"/>
          <w:bCs/>
          <w:sz w:val="20"/>
          <w:szCs w:val="20"/>
          <w:lang w:val="en-US"/>
        </w:rPr>
        <w:t>formulasi</w:t>
      </w:r>
      <w:proofErr w:type="spellEnd"/>
      <w:r w:rsidRPr="004114A5">
        <w:rPr>
          <w:rFonts w:ascii="Times New Roman" w:hAnsi="Times New Roman" w:cs="Times New Roman"/>
          <w:bCs/>
          <w:sz w:val="20"/>
          <w:szCs w:val="20"/>
          <w:lang w:val="en-US"/>
        </w:rPr>
        <w:t xml:space="preserve"> F1 (pH 5), F2 (pH 5), F3 (pH 5). Hasil tersebut telah sesuai </w:t>
      </w:r>
      <w:r w:rsidRPr="004114A5">
        <w:rPr>
          <w:rFonts w:ascii="Times New Roman" w:hAnsi="Times New Roman" w:cs="Times New Roman"/>
          <w:bCs/>
          <w:sz w:val="20"/>
          <w:szCs w:val="20"/>
          <w:lang w:val="en-US"/>
        </w:rPr>
        <w:lastRenderedPageBreak/>
        <w:t>dengan standart nilai pH produk pelembab kulit berdasarkan SNI 16-4399-1996 (</w:t>
      </w:r>
      <w:proofErr w:type="spellStart"/>
      <w:r w:rsidRPr="004114A5">
        <w:rPr>
          <w:rFonts w:ascii="Times New Roman" w:hAnsi="Times New Roman" w:cs="Times New Roman"/>
          <w:bCs/>
          <w:sz w:val="20"/>
          <w:szCs w:val="20"/>
          <w:lang w:val="en-US"/>
        </w:rPr>
        <w:t>Fransiska</w:t>
      </w:r>
      <w:proofErr w:type="spellEnd"/>
      <w:r w:rsidRPr="004114A5">
        <w:rPr>
          <w:rFonts w:ascii="Times New Roman" w:hAnsi="Times New Roman" w:cs="Times New Roman"/>
          <w:bCs/>
          <w:sz w:val="20"/>
          <w:szCs w:val="20"/>
          <w:lang w:val="en-US"/>
        </w:rPr>
        <w:t>, 2017).</w:t>
      </w:r>
    </w:p>
    <w:p w14:paraId="79889D79" w14:textId="0645A23A" w:rsidR="006A4E51" w:rsidRPr="004114A5" w:rsidRDefault="006A4E51" w:rsidP="004114A5">
      <w:pPr>
        <w:pStyle w:val="ListParagraph"/>
        <w:spacing w:line="240" w:lineRule="auto"/>
        <w:ind w:left="0" w:firstLine="426"/>
        <w:jc w:val="both"/>
        <w:rPr>
          <w:rFonts w:ascii="Times New Roman" w:hAnsi="Times New Roman" w:cs="Times New Roman"/>
          <w:bCs/>
          <w:sz w:val="20"/>
          <w:szCs w:val="20"/>
          <w:lang w:val="en-US"/>
        </w:rPr>
      </w:pPr>
      <w:r w:rsidRPr="004114A5">
        <w:rPr>
          <w:rFonts w:ascii="Times New Roman" w:hAnsi="Times New Roman" w:cs="Times New Roman"/>
          <w:bCs/>
          <w:sz w:val="20"/>
          <w:szCs w:val="20"/>
          <w:lang w:val="en-US"/>
        </w:rPr>
        <w:t xml:space="preserve">Hasil </w:t>
      </w:r>
      <w:proofErr w:type="spellStart"/>
      <w:r w:rsidRPr="004114A5">
        <w:rPr>
          <w:rFonts w:ascii="Times New Roman" w:hAnsi="Times New Roman" w:cs="Times New Roman"/>
          <w:bCs/>
          <w:sz w:val="20"/>
          <w:szCs w:val="20"/>
          <w:lang w:val="en-US"/>
        </w:rPr>
        <w:t>dari</w:t>
      </w:r>
      <w:proofErr w:type="spellEnd"/>
      <w:r w:rsidRPr="004114A5">
        <w:rPr>
          <w:rFonts w:ascii="Times New Roman" w:hAnsi="Times New Roman" w:cs="Times New Roman"/>
          <w:bCs/>
          <w:sz w:val="20"/>
          <w:szCs w:val="20"/>
          <w:lang w:val="en-US"/>
        </w:rPr>
        <w:t xml:space="preserve"> uji </w:t>
      </w:r>
      <w:proofErr w:type="spellStart"/>
      <w:r w:rsidRPr="004114A5">
        <w:rPr>
          <w:rFonts w:ascii="Times New Roman" w:hAnsi="Times New Roman" w:cs="Times New Roman"/>
          <w:bCs/>
          <w:sz w:val="20"/>
          <w:szCs w:val="20"/>
          <w:lang w:val="en-US"/>
        </w:rPr>
        <w:t>tititk</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leleh</w:t>
      </w:r>
      <w:proofErr w:type="spellEnd"/>
      <w:r w:rsidRPr="004114A5">
        <w:rPr>
          <w:rFonts w:ascii="Times New Roman" w:hAnsi="Times New Roman" w:cs="Times New Roman"/>
          <w:bCs/>
          <w:sz w:val="20"/>
          <w:szCs w:val="20"/>
          <w:lang w:val="en-US"/>
        </w:rPr>
        <w:t xml:space="preserve"> </w:t>
      </w:r>
      <w:r w:rsidRPr="004114A5">
        <w:rPr>
          <w:rFonts w:ascii="Times New Roman" w:hAnsi="Times New Roman" w:cs="Times New Roman"/>
          <w:bCs/>
          <w:i/>
          <w:sz w:val="20"/>
          <w:szCs w:val="20"/>
          <w:lang w:val="en-US"/>
        </w:rPr>
        <w:t>Lip Balm</w:t>
      </w:r>
      <w:r w:rsidRPr="004114A5">
        <w:rPr>
          <w:rFonts w:ascii="Times New Roman" w:hAnsi="Times New Roman" w:cs="Times New Roman"/>
          <w:bCs/>
          <w:sz w:val="20"/>
          <w:szCs w:val="20"/>
          <w:lang w:val="en-US"/>
        </w:rPr>
        <w:t xml:space="preserve"> </w:t>
      </w:r>
      <w:proofErr w:type="spellStart"/>
      <w:r w:rsidR="00F86C2B" w:rsidRPr="004114A5">
        <w:rPr>
          <w:rFonts w:ascii="Times New Roman" w:hAnsi="Times New Roman" w:cs="Times New Roman"/>
          <w:bCs/>
          <w:sz w:val="20"/>
          <w:szCs w:val="20"/>
          <w:lang w:val="en-US"/>
        </w:rPr>
        <w:t>ekstrak</w:t>
      </w:r>
      <w:proofErr w:type="spellEnd"/>
      <w:r w:rsidR="00F86C2B" w:rsidRPr="004114A5">
        <w:rPr>
          <w:rFonts w:ascii="Times New Roman" w:hAnsi="Times New Roman" w:cs="Times New Roman"/>
          <w:bCs/>
          <w:sz w:val="20"/>
          <w:szCs w:val="20"/>
          <w:lang w:val="en-US"/>
        </w:rPr>
        <w:t xml:space="preserve"> </w:t>
      </w:r>
      <w:proofErr w:type="spellStart"/>
      <w:r w:rsidR="00F86C2B" w:rsidRPr="004114A5">
        <w:rPr>
          <w:rFonts w:ascii="Times New Roman" w:hAnsi="Times New Roman" w:cs="Times New Roman"/>
          <w:bCs/>
          <w:sz w:val="20"/>
          <w:szCs w:val="20"/>
          <w:lang w:val="en-US"/>
        </w:rPr>
        <w:t>rumput</w:t>
      </w:r>
      <w:proofErr w:type="spellEnd"/>
      <w:r w:rsidR="00F86C2B" w:rsidRPr="004114A5">
        <w:rPr>
          <w:rFonts w:ascii="Times New Roman" w:hAnsi="Times New Roman" w:cs="Times New Roman"/>
          <w:bCs/>
          <w:sz w:val="20"/>
          <w:szCs w:val="20"/>
          <w:lang w:val="en-US"/>
        </w:rPr>
        <w:t xml:space="preserve"> </w:t>
      </w:r>
      <w:proofErr w:type="spellStart"/>
      <w:r w:rsidR="00F86C2B" w:rsidRPr="004114A5">
        <w:rPr>
          <w:rFonts w:ascii="Times New Roman" w:hAnsi="Times New Roman" w:cs="Times New Roman"/>
          <w:bCs/>
          <w:sz w:val="20"/>
          <w:szCs w:val="20"/>
          <w:lang w:val="en-US"/>
        </w:rPr>
        <w:t>laut</w:t>
      </w:r>
      <w:proofErr w:type="spellEnd"/>
      <w:r w:rsidRPr="004114A5">
        <w:rPr>
          <w:rFonts w:ascii="Times New Roman" w:hAnsi="Times New Roman" w:cs="Times New Roman"/>
          <w:bCs/>
          <w:sz w:val="20"/>
          <w:szCs w:val="20"/>
          <w:lang w:val="en-US"/>
        </w:rPr>
        <w:t xml:space="preserve"> pada formula 1,2, dan 3 </w:t>
      </w:r>
      <w:proofErr w:type="spellStart"/>
      <w:r w:rsidRPr="004114A5">
        <w:rPr>
          <w:rFonts w:ascii="Times New Roman" w:hAnsi="Times New Roman" w:cs="Times New Roman"/>
          <w:bCs/>
          <w:sz w:val="20"/>
          <w:szCs w:val="20"/>
          <w:lang w:val="en-US"/>
        </w:rPr>
        <w:t>menunjukkan</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bahwa</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seluruh</w:t>
      </w:r>
      <w:proofErr w:type="spellEnd"/>
      <w:r w:rsidRPr="004114A5">
        <w:rPr>
          <w:rFonts w:ascii="Times New Roman" w:hAnsi="Times New Roman" w:cs="Times New Roman"/>
          <w:bCs/>
          <w:sz w:val="20"/>
          <w:szCs w:val="20"/>
          <w:lang w:val="en-US"/>
        </w:rPr>
        <w:t xml:space="preserve"> </w:t>
      </w:r>
      <w:proofErr w:type="spellStart"/>
      <w:r w:rsidRPr="004114A5">
        <w:rPr>
          <w:rFonts w:ascii="Times New Roman" w:hAnsi="Times New Roman" w:cs="Times New Roman"/>
          <w:bCs/>
          <w:sz w:val="20"/>
          <w:szCs w:val="20"/>
          <w:lang w:val="en-US"/>
        </w:rPr>
        <w:t>sediaa</w:t>
      </w:r>
      <w:r w:rsidR="00275FDC">
        <w:rPr>
          <w:rFonts w:ascii="Times New Roman" w:hAnsi="Times New Roman" w:cs="Times New Roman"/>
          <w:bCs/>
          <w:sz w:val="20"/>
          <w:szCs w:val="20"/>
          <w:lang w:val="en-US"/>
        </w:rPr>
        <w:t>n</w:t>
      </w:r>
      <w:proofErr w:type="spellEnd"/>
      <w:r w:rsidR="00275FDC">
        <w:rPr>
          <w:rFonts w:ascii="Times New Roman" w:hAnsi="Times New Roman" w:cs="Times New Roman"/>
          <w:bCs/>
          <w:sz w:val="20"/>
          <w:szCs w:val="20"/>
          <w:lang w:val="en-US"/>
        </w:rPr>
        <w:t xml:space="preserve"> </w:t>
      </w:r>
      <w:proofErr w:type="spellStart"/>
      <w:r w:rsidR="00275FDC">
        <w:rPr>
          <w:rFonts w:ascii="Times New Roman" w:hAnsi="Times New Roman" w:cs="Times New Roman"/>
          <w:bCs/>
          <w:sz w:val="20"/>
          <w:szCs w:val="20"/>
          <w:lang w:val="en-US"/>
        </w:rPr>
        <w:t>melebur</w:t>
      </w:r>
      <w:proofErr w:type="spellEnd"/>
      <w:r w:rsidR="00275FDC">
        <w:rPr>
          <w:rFonts w:ascii="Times New Roman" w:hAnsi="Times New Roman" w:cs="Times New Roman"/>
          <w:bCs/>
          <w:sz w:val="20"/>
          <w:szCs w:val="20"/>
          <w:lang w:val="en-US"/>
        </w:rPr>
        <w:t xml:space="preserve"> pada </w:t>
      </w:r>
      <w:proofErr w:type="spellStart"/>
      <w:r w:rsidR="00275FDC">
        <w:rPr>
          <w:rFonts w:ascii="Times New Roman" w:hAnsi="Times New Roman" w:cs="Times New Roman"/>
          <w:bCs/>
          <w:sz w:val="20"/>
          <w:szCs w:val="20"/>
          <w:lang w:val="en-US"/>
        </w:rPr>
        <w:t>suhu</w:t>
      </w:r>
      <w:proofErr w:type="spellEnd"/>
      <w:r w:rsidR="00275FDC">
        <w:rPr>
          <w:rFonts w:ascii="Times New Roman" w:hAnsi="Times New Roman" w:cs="Times New Roman"/>
          <w:bCs/>
          <w:sz w:val="20"/>
          <w:szCs w:val="20"/>
          <w:lang w:val="en-US"/>
        </w:rPr>
        <w:t xml:space="preserve"> </w:t>
      </w:r>
      <w:proofErr w:type="spellStart"/>
      <w:r w:rsidR="00275FDC">
        <w:rPr>
          <w:rFonts w:ascii="Times New Roman" w:hAnsi="Times New Roman" w:cs="Times New Roman"/>
          <w:bCs/>
          <w:sz w:val="20"/>
          <w:szCs w:val="20"/>
          <w:lang w:val="en-US"/>
        </w:rPr>
        <w:t>antara</w:t>
      </w:r>
      <w:proofErr w:type="spellEnd"/>
      <w:r w:rsidR="00275FDC">
        <w:rPr>
          <w:rFonts w:ascii="Times New Roman" w:hAnsi="Times New Roman" w:cs="Times New Roman"/>
          <w:bCs/>
          <w:sz w:val="20"/>
          <w:szCs w:val="20"/>
          <w:lang w:val="en-US"/>
        </w:rPr>
        <w:t xml:space="preserve"> 59-60</w:t>
      </w:r>
      <w:r w:rsidRPr="004114A5">
        <w:rPr>
          <w:rFonts w:ascii="Times New Roman" w:hAnsi="Times New Roman" w:cs="Times New Roman"/>
          <w:bCs/>
          <w:sz w:val="20"/>
          <w:szCs w:val="20"/>
          <w:lang w:val="en-US"/>
        </w:rPr>
        <w:t>˚C. Hal tersebut telah memenuhi persyaratan titik leleh yang baik yaitu 50-70˚C</w:t>
      </w:r>
      <w:r w:rsidR="00F86C2B" w:rsidRPr="004114A5">
        <w:rPr>
          <w:rFonts w:ascii="Times New Roman" w:hAnsi="Times New Roman" w:cs="Times New Roman"/>
          <w:bCs/>
          <w:sz w:val="20"/>
          <w:szCs w:val="20"/>
          <w:lang w:val="en-US"/>
        </w:rPr>
        <w:t xml:space="preserve"> (Warmida et al., 2020).</w:t>
      </w:r>
    </w:p>
    <w:p w14:paraId="0BEB47DD" w14:textId="5523AB5F" w:rsidR="00186E0E" w:rsidRPr="005E32CB" w:rsidRDefault="003E580D" w:rsidP="00DA57AC">
      <w:pPr>
        <w:autoSpaceDE w:val="0"/>
        <w:autoSpaceDN w:val="0"/>
        <w:adjustRightInd w:val="0"/>
        <w:spacing w:before="240" w:after="0" w:line="276" w:lineRule="auto"/>
        <w:rPr>
          <w:rFonts w:ascii="Times New Roman" w:hAnsi="Times New Roman" w:cs="Times New Roman"/>
          <w:sz w:val="20"/>
          <w:szCs w:val="20"/>
          <w:lang w:val="en-US"/>
        </w:rPr>
      </w:pPr>
      <w:proofErr w:type="spellStart"/>
      <w:r>
        <w:rPr>
          <w:rFonts w:ascii="Times New Roman" w:hAnsi="Times New Roman" w:cs="Times New Roman"/>
          <w:b/>
          <w:sz w:val="20"/>
          <w:szCs w:val="20"/>
          <w:lang w:val="en-US"/>
        </w:rPr>
        <w:t>Tabel</w:t>
      </w:r>
      <w:proofErr w:type="spellEnd"/>
      <w:r>
        <w:rPr>
          <w:rFonts w:ascii="Times New Roman" w:hAnsi="Times New Roman" w:cs="Times New Roman"/>
          <w:b/>
          <w:sz w:val="20"/>
          <w:szCs w:val="20"/>
          <w:lang w:val="en-US"/>
        </w:rPr>
        <w:t xml:space="preserve"> 9</w:t>
      </w:r>
      <w:r w:rsidR="00DA57AC" w:rsidRPr="00E74731">
        <w:rPr>
          <w:rFonts w:ascii="Times New Roman" w:hAnsi="Times New Roman" w:cs="Times New Roman"/>
          <w:b/>
          <w:sz w:val="20"/>
          <w:szCs w:val="20"/>
          <w:lang w:val="en-US"/>
        </w:rPr>
        <w:t>.</w:t>
      </w:r>
      <w:r w:rsidR="00DA57AC" w:rsidRPr="005E32CB">
        <w:rPr>
          <w:rFonts w:ascii="Times New Roman" w:hAnsi="Times New Roman" w:cs="Times New Roman"/>
          <w:sz w:val="20"/>
          <w:szCs w:val="20"/>
          <w:lang w:val="en-US"/>
        </w:rPr>
        <w:t xml:space="preserve"> </w:t>
      </w:r>
      <w:r w:rsidR="00186E0E" w:rsidRPr="003E580D">
        <w:rPr>
          <w:rFonts w:ascii="Times New Roman" w:hAnsi="Times New Roman" w:cs="Times New Roman"/>
          <w:b/>
          <w:sz w:val="20"/>
          <w:szCs w:val="20"/>
        </w:rPr>
        <w:t>Ha</w:t>
      </w:r>
      <w:r w:rsidR="00DA57AC" w:rsidRPr="003E580D">
        <w:rPr>
          <w:rFonts w:ascii="Times New Roman" w:hAnsi="Times New Roman" w:cs="Times New Roman"/>
          <w:b/>
          <w:sz w:val="20"/>
          <w:szCs w:val="20"/>
        </w:rPr>
        <w:t xml:space="preserve">sil </w:t>
      </w:r>
      <w:proofErr w:type="spellStart"/>
      <w:r w:rsidR="00DA57AC" w:rsidRPr="003E580D">
        <w:rPr>
          <w:rFonts w:ascii="Times New Roman" w:hAnsi="Times New Roman" w:cs="Times New Roman"/>
          <w:b/>
          <w:sz w:val="20"/>
          <w:szCs w:val="20"/>
          <w:lang w:val="en-US"/>
        </w:rPr>
        <w:t>Rekapitulasi</w:t>
      </w:r>
      <w:proofErr w:type="spellEnd"/>
      <w:r w:rsidR="00DA57AC" w:rsidRPr="003E580D">
        <w:rPr>
          <w:rFonts w:ascii="Times New Roman" w:hAnsi="Times New Roman" w:cs="Times New Roman"/>
          <w:b/>
          <w:sz w:val="20"/>
          <w:szCs w:val="20"/>
          <w:lang w:val="en-US"/>
        </w:rPr>
        <w:t xml:space="preserve"> </w:t>
      </w:r>
      <w:proofErr w:type="spellStart"/>
      <w:r w:rsidR="00DA57AC" w:rsidRPr="003E580D">
        <w:rPr>
          <w:rFonts w:ascii="Times New Roman" w:hAnsi="Times New Roman" w:cs="Times New Roman"/>
          <w:b/>
          <w:sz w:val="20"/>
          <w:szCs w:val="20"/>
          <w:lang w:val="en-US"/>
        </w:rPr>
        <w:t>Evaluasi</w:t>
      </w:r>
      <w:proofErr w:type="spellEnd"/>
      <w:r w:rsidR="00DA57AC" w:rsidRPr="003E580D">
        <w:rPr>
          <w:rFonts w:ascii="Times New Roman" w:hAnsi="Times New Roman" w:cs="Times New Roman"/>
          <w:b/>
          <w:sz w:val="20"/>
          <w:szCs w:val="20"/>
          <w:lang w:val="en-US"/>
        </w:rPr>
        <w:t xml:space="preserve"> </w:t>
      </w:r>
      <w:proofErr w:type="spellStart"/>
      <w:r w:rsidR="00DA57AC" w:rsidRPr="003E580D">
        <w:rPr>
          <w:rFonts w:ascii="Times New Roman" w:hAnsi="Times New Roman" w:cs="Times New Roman"/>
          <w:b/>
          <w:sz w:val="20"/>
          <w:szCs w:val="20"/>
          <w:lang w:val="en-US"/>
        </w:rPr>
        <w:t>Sediaan</w:t>
      </w:r>
      <w:proofErr w:type="spellEnd"/>
      <w:r w:rsidR="00DA57AC" w:rsidRPr="003E580D">
        <w:rPr>
          <w:rFonts w:ascii="Times New Roman" w:hAnsi="Times New Roman" w:cs="Times New Roman"/>
          <w:b/>
          <w:sz w:val="20"/>
          <w:szCs w:val="20"/>
          <w:lang w:val="en-US"/>
        </w:rPr>
        <w:t xml:space="preserve"> </w:t>
      </w:r>
    </w:p>
    <w:tbl>
      <w:tblPr>
        <w:tblStyle w:val="LightShading"/>
        <w:tblW w:w="0" w:type="auto"/>
        <w:tblLook w:val="04A0" w:firstRow="1" w:lastRow="0" w:firstColumn="1" w:lastColumn="0" w:noHBand="0" w:noVBand="1"/>
      </w:tblPr>
      <w:tblGrid>
        <w:gridCol w:w="515"/>
        <w:gridCol w:w="1771"/>
        <w:gridCol w:w="616"/>
        <w:gridCol w:w="629"/>
        <w:gridCol w:w="623"/>
      </w:tblGrid>
      <w:tr w:rsidR="00CD1804" w:rsidRPr="005E32CB" w14:paraId="7FEAC605" w14:textId="77777777" w:rsidTr="00DA57AC">
        <w:trPr>
          <w:cnfStyle w:val="100000000000" w:firstRow="1" w:lastRow="0" w:firstColumn="0" w:lastColumn="0" w:oddVBand="0" w:evenVBand="0" w:oddHBand="0" w:evenHBand="0" w:firstRowFirstColumn="0" w:firstRowLastColumn="0" w:lastRowFirstColumn="0" w:lastRowLastColumn="0"/>
          <w:trHeight w:val="390"/>
        </w:trPr>
        <w:tc>
          <w:tcPr>
            <w:cnfStyle w:val="001000000000" w:firstRow="0" w:lastRow="0" w:firstColumn="1" w:lastColumn="0" w:oddVBand="0" w:evenVBand="0" w:oddHBand="0" w:evenHBand="0" w:firstRowFirstColumn="0" w:firstRowLastColumn="0" w:lastRowFirstColumn="0" w:lastRowLastColumn="0"/>
            <w:tcW w:w="570" w:type="dxa"/>
            <w:vMerge w:val="restart"/>
          </w:tcPr>
          <w:p w14:paraId="272E0E83" w14:textId="2586A25F" w:rsidR="00CD1804" w:rsidRPr="00E74731" w:rsidRDefault="00CD1804" w:rsidP="00E74731">
            <w:pPr>
              <w:autoSpaceDE w:val="0"/>
              <w:autoSpaceDN w:val="0"/>
              <w:adjustRightInd w:val="0"/>
              <w:spacing w:line="276" w:lineRule="auto"/>
              <w:jc w:val="center"/>
              <w:rPr>
                <w:rFonts w:ascii="Times New Roman" w:hAnsi="Times New Roman" w:cs="Times New Roman"/>
                <w:bCs w:val="0"/>
                <w:color w:val="000000"/>
                <w:sz w:val="20"/>
                <w:szCs w:val="20"/>
                <w:lang w:val="en-US"/>
              </w:rPr>
            </w:pPr>
            <w:r w:rsidRPr="00E74731">
              <w:rPr>
                <w:rFonts w:ascii="Times New Roman" w:hAnsi="Times New Roman" w:cs="Times New Roman"/>
                <w:bCs w:val="0"/>
                <w:color w:val="000000"/>
                <w:sz w:val="20"/>
                <w:szCs w:val="20"/>
                <w:lang w:val="en-US"/>
              </w:rPr>
              <w:t>No.</w:t>
            </w:r>
          </w:p>
        </w:tc>
        <w:tc>
          <w:tcPr>
            <w:tcW w:w="4865" w:type="dxa"/>
            <w:vMerge w:val="restart"/>
          </w:tcPr>
          <w:p w14:paraId="2CEF9195" w14:textId="319334BE" w:rsidR="00CD1804" w:rsidRPr="00E74731" w:rsidRDefault="00CD1804" w:rsidP="00E7473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US"/>
              </w:rPr>
            </w:pPr>
            <w:proofErr w:type="spellStart"/>
            <w:r w:rsidRPr="00E74731">
              <w:rPr>
                <w:rFonts w:ascii="Times New Roman" w:hAnsi="Times New Roman" w:cs="Times New Roman"/>
                <w:bCs w:val="0"/>
                <w:color w:val="000000"/>
                <w:sz w:val="20"/>
                <w:szCs w:val="20"/>
                <w:lang w:val="en-US"/>
              </w:rPr>
              <w:t>Evaluasi</w:t>
            </w:r>
            <w:proofErr w:type="spellEnd"/>
          </w:p>
        </w:tc>
        <w:tc>
          <w:tcPr>
            <w:tcW w:w="2145" w:type="dxa"/>
            <w:gridSpan w:val="3"/>
          </w:tcPr>
          <w:p w14:paraId="7DB0BA5F" w14:textId="13410F40" w:rsidR="00CD1804" w:rsidRPr="00E74731" w:rsidRDefault="00CD1804" w:rsidP="00E74731">
            <w:pPr>
              <w:autoSpaceDE w:val="0"/>
              <w:autoSpaceDN w:val="0"/>
              <w:adjustRightInd w:val="0"/>
              <w:spacing w:line="276"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color w:val="000000"/>
                <w:sz w:val="20"/>
                <w:szCs w:val="20"/>
                <w:lang w:val="en-US"/>
              </w:rPr>
            </w:pPr>
            <w:r w:rsidRPr="00E74731">
              <w:rPr>
                <w:rFonts w:ascii="Times New Roman" w:hAnsi="Times New Roman" w:cs="Times New Roman"/>
                <w:bCs w:val="0"/>
                <w:color w:val="000000"/>
                <w:sz w:val="20"/>
                <w:szCs w:val="20"/>
                <w:lang w:val="en-US"/>
              </w:rPr>
              <w:t>Formula</w:t>
            </w:r>
          </w:p>
        </w:tc>
      </w:tr>
      <w:tr w:rsidR="00B532A3" w:rsidRPr="005E32CB" w14:paraId="3DFC9B51" w14:textId="551F91DC" w:rsidTr="00DA57AC">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570" w:type="dxa"/>
            <w:vMerge/>
          </w:tcPr>
          <w:p w14:paraId="05A3C905" w14:textId="77777777" w:rsidR="00DA57AC" w:rsidRPr="005E32CB" w:rsidRDefault="00DA57AC" w:rsidP="00E74731">
            <w:pPr>
              <w:autoSpaceDE w:val="0"/>
              <w:autoSpaceDN w:val="0"/>
              <w:adjustRightInd w:val="0"/>
              <w:spacing w:line="276" w:lineRule="auto"/>
              <w:jc w:val="center"/>
              <w:rPr>
                <w:rFonts w:ascii="Times New Roman" w:hAnsi="Times New Roman" w:cs="Times New Roman"/>
                <w:b w:val="0"/>
                <w:bCs w:val="0"/>
                <w:color w:val="000000"/>
                <w:sz w:val="20"/>
                <w:szCs w:val="20"/>
                <w:lang w:val="en-US"/>
              </w:rPr>
            </w:pPr>
          </w:p>
        </w:tc>
        <w:tc>
          <w:tcPr>
            <w:tcW w:w="4865" w:type="dxa"/>
            <w:vMerge/>
          </w:tcPr>
          <w:p w14:paraId="77636A34" w14:textId="77777777" w:rsidR="00DA57AC" w:rsidRPr="005E32CB"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p>
        </w:tc>
        <w:tc>
          <w:tcPr>
            <w:tcW w:w="630" w:type="dxa"/>
            <w:shd w:val="clear" w:color="auto" w:fill="auto"/>
          </w:tcPr>
          <w:p w14:paraId="3BEE3F3B" w14:textId="6F7D6CCC" w:rsidR="00DA57AC" w:rsidRPr="00E74731"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E74731">
              <w:rPr>
                <w:rFonts w:ascii="Times New Roman" w:hAnsi="Times New Roman" w:cs="Times New Roman"/>
                <w:b/>
                <w:bCs/>
                <w:color w:val="000000"/>
                <w:sz w:val="20"/>
                <w:szCs w:val="20"/>
                <w:lang w:val="en-US"/>
              </w:rPr>
              <w:t>F1</w:t>
            </w:r>
          </w:p>
        </w:tc>
        <w:tc>
          <w:tcPr>
            <w:tcW w:w="795" w:type="dxa"/>
            <w:shd w:val="clear" w:color="auto" w:fill="auto"/>
          </w:tcPr>
          <w:p w14:paraId="14B49BF2" w14:textId="269832C7" w:rsidR="00DA57AC" w:rsidRPr="00E74731"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E74731">
              <w:rPr>
                <w:rFonts w:ascii="Times New Roman" w:hAnsi="Times New Roman" w:cs="Times New Roman"/>
                <w:b/>
                <w:bCs/>
                <w:color w:val="000000"/>
                <w:sz w:val="20"/>
                <w:szCs w:val="20"/>
                <w:lang w:val="en-US"/>
              </w:rPr>
              <w:t>F2</w:t>
            </w:r>
          </w:p>
        </w:tc>
        <w:tc>
          <w:tcPr>
            <w:tcW w:w="720" w:type="dxa"/>
            <w:shd w:val="clear" w:color="auto" w:fill="auto"/>
          </w:tcPr>
          <w:p w14:paraId="000DD28A" w14:textId="01A4AAC4" w:rsidR="00DA57AC" w:rsidRPr="00E74731"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
                <w:bCs/>
                <w:color w:val="000000"/>
                <w:sz w:val="20"/>
                <w:szCs w:val="20"/>
                <w:lang w:val="en-US"/>
              </w:rPr>
            </w:pPr>
            <w:r w:rsidRPr="00E74731">
              <w:rPr>
                <w:rFonts w:ascii="Times New Roman" w:hAnsi="Times New Roman" w:cs="Times New Roman"/>
                <w:b/>
                <w:bCs/>
                <w:color w:val="000000"/>
                <w:sz w:val="20"/>
                <w:szCs w:val="20"/>
                <w:lang w:val="en-US"/>
              </w:rPr>
              <w:t>F3</w:t>
            </w:r>
          </w:p>
        </w:tc>
      </w:tr>
      <w:tr w:rsidR="00DA57AC" w:rsidRPr="005E32CB" w14:paraId="5346B656" w14:textId="69903488" w:rsidTr="00DA57AC">
        <w:tc>
          <w:tcPr>
            <w:cnfStyle w:val="001000000000" w:firstRow="0" w:lastRow="0" w:firstColumn="1" w:lastColumn="0" w:oddVBand="0" w:evenVBand="0" w:oddHBand="0" w:evenHBand="0" w:firstRowFirstColumn="0" w:firstRowLastColumn="0" w:lastRowFirstColumn="0" w:lastRowLastColumn="0"/>
            <w:tcW w:w="570" w:type="dxa"/>
          </w:tcPr>
          <w:p w14:paraId="6CBBA33A" w14:textId="656638C7" w:rsidR="00DA57AC" w:rsidRPr="005E32CB" w:rsidRDefault="00DA57AC" w:rsidP="00E74731">
            <w:pPr>
              <w:autoSpaceDE w:val="0"/>
              <w:autoSpaceDN w:val="0"/>
              <w:adjustRightInd w:val="0"/>
              <w:spacing w:line="276" w:lineRule="auto"/>
              <w:jc w:val="center"/>
              <w:rPr>
                <w:rFonts w:ascii="Times New Roman" w:hAnsi="Times New Roman" w:cs="Times New Roman"/>
                <w:b w:val="0"/>
                <w:bCs w:val="0"/>
                <w:color w:val="000000"/>
                <w:sz w:val="20"/>
                <w:szCs w:val="20"/>
                <w:lang w:val="en-US"/>
              </w:rPr>
            </w:pPr>
            <w:r w:rsidRPr="005E32CB">
              <w:rPr>
                <w:rFonts w:ascii="Times New Roman" w:hAnsi="Times New Roman" w:cs="Times New Roman"/>
                <w:b w:val="0"/>
                <w:bCs w:val="0"/>
                <w:color w:val="000000"/>
                <w:sz w:val="20"/>
                <w:szCs w:val="20"/>
                <w:lang w:val="en-US"/>
              </w:rPr>
              <w:t>1</w:t>
            </w:r>
          </w:p>
        </w:tc>
        <w:tc>
          <w:tcPr>
            <w:tcW w:w="4865" w:type="dxa"/>
            <w:shd w:val="clear" w:color="auto" w:fill="auto"/>
          </w:tcPr>
          <w:p w14:paraId="3AA3625D"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roofErr w:type="spellStart"/>
            <w:r w:rsidRPr="005E32CB">
              <w:rPr>
                <w:rFonts w:ascii="Times New Roman" w:hAnsi="Times New Roman" w:cs="Times New Roman"/>
                <w:bCs/>
                <w:color w:val="000000"/>
                <w:sz w:val="20"/>
                <w:szCs w:val="20"/>
                <w:lang w:val="en-US"/>
              </w:rPr>
              <w:t>Organoleptis</w:t>
            </w:r>
            <w:proofErr w:type="spellEnd"/>
          </w:p>
          <w:p w14:paraId="28298585" w14:textId="77777777" w:rsidR="00DA57AC" w:rsidRPr="005E32CB" w:rsidRDefault="00DA57AC" w:rsidP="00E74731">
            <w:pPr>
              <w:pStyle w:val="ListParagraph"/>
              <w:numPr>
                <w:ilvl w:val="0"/>
                <w:numId w:val="24"/>
              </w:num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roofErr w:type="spellStart"/>
            <w:r w:rsidRPr="005E32CB">
              <w:rPr>
                <w:rFonts w:ascii="Times New Roman" w:hAnsi="Times New Roman" w:cs="Times New Roman"/>
                <w:bCs/>
                <w:color w:val="000000"/>
                <w:sz w:val="20"/>
                <w:szCs w:val="20"/>
                <w:lang w:val="en-US"/>
              </w:rPr>
              <w:t>Bentuk</w:t>
            </w:r>
            <w:proofErr w:type="spellEnd"/>
          </w:p>
          <w:p w14:paraId="367E9427" w14:textId="54C6A074" w:rsidR="00DA57AC" w:rsidRPr="005E32CB" w:rsidRDefault="00DA57AC" w:rsidP="00E74731">
            <w:pPr>
              <w:pStyle w:val="ListParagraph"/>
              <w:numPr>
                <w:ilvl w:val="0"/>
                <w:numId w:val="24"/>
              </w:num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roofErr w:type="spellStart"/>
            <w:r w:rsidRPr="005E32CB">
              <w:rPr>
                <w:rFonts w:ascii="Times New Roman" w:hAnsi="Times New Roman" w:cs="Times New Roman"/>
                <w:bCs/>
                <w:color w:val="000000"/>
                <w:sz w:val="20"/>
                <w:szCs w:val="20"/>
                <w:lang w:val="en-US"/>
              </w:rPr>
              <w:t>Warna</w:t>
            </w:r>
            <w:proofErr w:type="spellEnd"/>
          </w:p>
          <w:p w14:paraId="7571DA2F" w14:textId="0BAD13C3" w:rsidR="00DA57AC" w:rsidRPr="005E32CB" w:rsidRDefault="00DA57AC" w:rsidP="00E74731">
            <w:pPr>
              <w:pStyle w:val="ListParagraph"/>
              <w:numPr>
                <w:ilvl w:val="0"/>
                <w:numId w:val="24"/>
              </w:num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roofErr w:type="spellStart"/>
            <w:r w:rsidRPr="005E32CB">
              <w:rPr>
                <w:rFonts w:ascii="Times New Roman" w:hAnsi="Times New Roman" w:cs="Times New Roman"/>
                <w:bCs/>
                <w:color w:val="000000"/>
                <w:sz w:val="20"/>
                <w:szCs w:val="20"/>
                <w:lang w:val="en-US"/>
              </w:rPr>
              <w:t>Bau</w:t>
            </w:r>
            <w:proofErr w:type="spellEnd"/>
          </w:p>
        </w:tc>
        <w:tc>
          <w:tcPr>
            <w:tcW w:w="630" w:type="dxa"/>
            <w:shd w:val="clear" w:color="auto" w:fill="auto"/>
          </w:tcPr>
          <w:p w14:paraId="09DBE826"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
          <w:p w14:paraId="3B9A2618"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SP</w:t>
            </w:r>
          </w:p>
          <w:p w14:paraId="28C405C4"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OM</w:t>
            </w:r>
          </w:p>
          <w:p w14:paraId="2BCC2F7E" w14:textId="46A81F25"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V</w:t>
            </w:r>
          </w:p>
        </w:tc>
        <w:tc>
          <w:tcPr>
            <w:tcW w:w="795" w:type="dxa"/>
            <w:shd w:val="clear" w:color="auto" w:fill="auto"/>
          </w:tcPr>
          <w:p w14:paraId="5D564213"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
          <w:p w14:paraId="56A18E29"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SP</w:t>
            </w:r>
          </w:p>
          <w:p w14:paraId="3ABFA00A"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OM</w:t>
            </w:r>
          </w:p>
          <w:p w14:paraId="603D0689" w14:textId="646B720D"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V</w:t>
            </w:r>
          </w:p>
        </w:tc>
        <w:tc>
          <w:tcPr>
            <w:tcW w:w="720" w:type="dxa"/>
            <w:shd w:val="clear" w:color="auto" w:fill="auto"/>
          </w:tcPr>
          <w:p w14:paraId="47853D69"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p>
          <w:p w14:paraId="5D91BAA3"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SP</w:t>
            </w:r>
          </w:p>
          <w:p w14:paraId="3AB1E2B8" w14:textId="77777777"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OM</w:t>
            </w:r>
          </w:p>
          <w:p w14:paraId="0E4FA026" w14:textId="55538F13"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V</w:t>
            </w:r>
          </w:p>
        </w:tc>
      </w:tr>
      <w:tr w:rsidR="00B532A3" w:rsidRPr="005E32CB" w14:paraId="10D39452" w14:textId="58D67FC9" w:rsidTr="00DA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5ACDD89B" w14:textId="31065DCE" w:rsidR="00DA57AC" w:rsidRPr="005E32CB" w:rsidRDefault="00DA57AC" w:rsidP="00E74731">
            <w:pPr>
              <w:autoSpaceDE w:val="0"/>
              <w:autoSpaceDN w:val="0"/>
              <w:adjustRightInd w:val="0"/>
              <w:spacing w:line="276" w:lineRule="auto"/>
              <w:jc w:val="center"/>
              <w:rPr>
                <w:rFonts w:ascii="Times New Roman" w:hAnsi="Times New Roman" w:cs="Times New Roman"/>
                <w:b w:val="0"/>
                <w:bCs w:val="0"/>
                <w:color w:val="000000"/>
                <w:sz w:val="20"/>
                <w:szCs w:val="20"/>
                <w:lang w:val="en-US"/>
              </w:rPr>
            </w:pPr>
            <w:r w:rsidRPr="005E32CB">
              <w:rPr>
                <w:rFonts w:ascii="Times New Roman" w:hAnsi="Times New Roman" w:cs="Times New Roman"/>
                <w:b w:val="0"/>
                <w:bCs w:val="0"/>
                <w:color w:val="000000"/>
                <w:sz w:val="20"/>
                <w:szCs w:val="20"/>
                <w:lang w:val="en-US"/>
              </w:rPr>
              <w:t>2</w:t>
            </w:r>
          </w:p>
        </w:tc>
        <w:tc>
          <w:tcPr>
            <w:tcW w:w="4865" w:type="dxa"/>
            <w:shd w:val="clear" w:color="auto" w:fill="auto"/>
          </w:tcPr>
          <w:p w14:paraId="25FBAA92" w14:textId="221D5935" w:rsidR="00DA57AC" w:rsidRPr="005E32CB"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proofErr w:type="spellStart"/>
            <w:r w:rsidRPr="005E32CB">
              <w:rPr>
                <w:rFonts w:ascii="Times New Roman" w:hAnsi="Times New Roman" w:cs="Times New Roman"/>
                <w:bCs/>
                <w:color w:val="000000"/>
                <w:sz w:val="20"/>
                <w:szCs w:val="20"/>
                <w:lang w:val="en-US"/>
              </w:rPr>
              <w:t>Homogenitas</w:t>
            </w:r>
            <w:proofErr w:type="spellEnd"/>
          </w:p>
        </w:tc>
        <w:tc>
          <w:tcPr>
            <w:tcW w:w="630" w:type="dxa"/>
            <w:shd w:val="clear" w:color="auto" w:fill="auto"/>
          </w:tcPr>
          <w:p w14:paraId="42CB6AF8" w14:textId="47651EE4" w:rsidR="00DA57AC" w:rsidRPr="005E32CB"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H</w:t>
            </w:r>
          </w:p>
        </w:tc>
        <w:tc>
          <w:tcPr>
            <w:tcW w:w="795" w:type="dxa"/>
            <w:shd w:val="clear" w:color="auto" w:fill="auto"/>
          </w:tcPr>
          <w:p w14:paraId="2B5040AE" w14:textId="0D5EDFF5" w:rsidR="00DA57AC" w:rsidRPr="005E32CB"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H</w:t>
            </w:r>
          </w:p>
        </w:tc>
        <w:tc>
          <w:tcPr>
            <w:tcW w:w="720" w:type="dxa"/>
            <w:shd w:val="clear" w:color="auto" w:fill="auto"/>
          </w:tcPr>
          <w:p w14:paraId="3EE7074F" w14:textId="0BC2664A" w:rsidR="00DA57AC" w:rsidRPr="005E32CB"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H</w:t>
            </w:r>
          </w:p>
        </w:tc>
      </w:tr>
      <w:tr w:rsidR="00DA57AC" w:rsidRPr="005E32CB" w14:paraId="0DE956AC" w14:textId="649F0C12" w:rsidTr="00DA57AC">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1FEDDAAB" w14:textId="3BD48233" w:rsidR="00DA57AC" w:rsidRPr="005E32CB" w:rsidRDefault="00DA57AC" w:rsidP="00E74731">
            <w:pPr>
              <w:autoSpaceDE w:val="0"/>
              <w:autoSpaceDN w:val="0"/>
              <w:adjustRightInd w:val="0"/>
              <w:spacing w:line="276" w:lineRule="auto"/>
              <w:jc w:val="center"/>
              <w:rPr>
                <w:rFonts w:ascii="Times New Roman" w:hAnsi="Times New Roman" w:cs="Times New Roman"/>
                <w:b w:val="0"/>
                <w:bCs w:val="0"/>
                <w:color w:val="000000"/>
                <w:sz w:val="20"/>
                <w:szCs w:val="20"/>
                <w:lang w:val="en-US"/>
              </w:rPr>
            </w:pPr>
            <w:r w:rsidRPr="005E32CB">
              <w:rPr>
                <w:rFonts w:ascii="Times New Roman" w:hAnsi="Times New Roman" w:cs="Times New Roman"/>
                <w:b w:val="0"/>
                <w:bCs w:val="0"/>
                <w:color w:val="000000"/>
                <w:sz w:val="20"/>
                <w:szCs w:val="20"/>
                <w:lang w:val="en-US"/>
              </w:rPr>
              <w:t>3</w:t>
            </w:r>
          </w:p>
        </w:tc>
        <w:tc>
          <w:tcPr>
            <w:tcW w:w="4865" w:type="dxa"/>
            <w:shd w:val="clear" w:color="auto" w:fill="auto"/>
          </w:tcPr>
          <w:p w14:paraId="02EA938A" w14:textId="620A2FB1"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pH</w:t>
            </w:r>
          </w:p>
        </w:tc>
        <w:tc>
          <w:tcPr>
            <w:tcW w:w="630" w:type="dxa"/>
            <w:shd w:val="clear" w:color="auto" w:fill="auto"/>
          </w:tcPr>
          <w:p w14:paraId="7C2AB832" w14:textId="3A44638A"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5</w:t>
            </w:r>
          </w:p>
        </w:tc>
        <w:tc>
          <w:tcPr>
            <w:tcW w:w="795" w:type="dxa"/>
            <w:shd w:val="clear" w:color="auto" w:fill="auto"/>
          </w:tcPr>
          <w:p w14:paraId="71F947AB" w14:textId="6CAB69B1"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5</w:t>
            </w:r>
          </w:p>
        </w:tc>
        <w:tc>
          <w:tcPr>
            <w:tcW w:w="720" w:type="dxa"/>
            <w:shd w:val="clear" w:color="auto" w:fill="auto"/>
          </w:tcPr>
          <w:p w14:paraId="0B07CB63" w14:textId="07028CDC" w:rsidR="00DA57AC" w:rsidRPr="005E32CB" w:rsidRDefault="00DA57AC" w:rsidP="00E74731">
            <w:pPr>
              <w:autoSpaceDE w:val="0"/>
              <w:autoSpaceDN w:val="0"/>
              <w:adjustRightInd w:val="0"/>
              <w:spacing w:line="276"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color w:val="000000"/>
                <w:sz w:val="20"/>
                <w:szCs w:val="20"/>
                <w:lang w:val="en-US"/>
              </w:rPr>
            </w:pPr>
            <w:r w:rsidRPr="005E32CB">
              <w:rPr>
                <w:rFonts w:ascii="Times New Roman" w:hAnsi="Times New Roman" w:cs="Times New Roman"/>
                <w:bCs/>
                <w:color w:val="000000"/>
                <w:sz w:val="20"/>
                <w:szCs w:val="20"/>
                <w:lang w:val="en-US"/>
              </w:rPr>
              <w:t>5</w:t>
            </w:r>
          </w:p>
        </w:tc>
      </w:tr>
      <w:tr w:rsidR="00B532A3" w:rsidRPr="005E32CB" w14:paraId="375B2F2B" w14:textId="573FB897" w:rsidTr="00DA57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0" w:type="dxa"/>
            <w:shd w:val="clear" w:color="auto" w:fill="auto"/>
          </w:tcPr>
          <w:p w14:paraId="4BAEBC4E" w14:textId="6293C3C1" w:rsidR="00DA57AC" w:rsidRPr="005E32CB" w:rsidRDefault="00DA57AC" w:rsidP="00E74731">
            <w:pPr>
              <w:autoSpaceDE w:val="0"/>
              <w:autoSpaceDN w:val="0"/>
              <w:adjustRightInd w:val="0"/>
              <w:spacing w:line="276" w:lineRule="auto"/>
              <w:jc w:val="center"/>
              <w:rPr>
                <w:rFonts w:ascii="Times New Roman" w:hAnsi="Times New Roman" w:cs="Times New Roman"/>
                <w:b w:val="0"/>
                <w:bCs w:val="0"/>
                <w:color w:val="000000"/>
                <w:sz w:val="20"/>
                <w:szCs w:val="20"/>
                <w:lang w:val="en-US"/>
              </w:rPr>
            </w:pPr>
            <w:r w:rsidRPr="005E32CB">
              <w:rPr>
                <w:rFonts w:ascii="Times New Roman" w:hAnsi="Times New Roman" w:cs="Times New Roman"/>
                <w:b w:val="0"/>
                <w:bCs w:val="0"/>
                <w:color w:val="000000"/>
                <w:sz w:val="20"/>
                <w:szCs w:val="20"/>
                <w:lang w:val="en-US"/>
              </w:rPr>
              <w:t>4</w:t>
            </w:r>
          </w:p>
        </w:tc>
        <w:tc>
          <w:tcPr>
            <w:tcW w:w="4865" w:type="dxa"/>
            <w:shd w:val="clear" w:color="auto" w:fill="auto"/>
          </w:tcPr>
          <w:p w14:paraId="097AE28B" w14:textId="045B8588" w:rsidR="00DA57AC" w:rsidRPr="005E32CB" w:rsidRDefault="00DA57AC"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proofErr w:type="spellStart"/>
            <w:r w:rsidRPr="005E32CB">
              <w:rPr>
                <w:rFonts w:ascii="Times New Roman" w:hAnsi="Times New Roman" w:cs="Times New Roman"/>
                <w:bCs/>
                <w:color w:val="000000"/>
                <w:sz w:val="20"/>
                <w:szCs w:val="20"/>
                <w:lang w:val="en-US"/>
              </w:rPr>
              <w:t>Titik</w:t>
            </w:r>
            <w:proofErr w:type="spellEnd"/>
            <w:r w:rsidRPr="005E32CB">
              <w:rPr>
                <w:rFonts w:ascii="Times New Roman" w:hAnsi="Times New Roman" w:cs="Times New Roman"/>
                <w:bCs/>
                <w:color w:val="000000"/>
                <w:sz w:val="20"/>
                <w:szCs w:val="20"/>
                <w:lang w:val="en-US"/>
              </w:rPr>
              <w:t xml:space="preserve"> </w:t>
            </w:r>
            <w:proofErr w:type="spellStart"/>
            <w:r w:rsidRPr="005E32CB">
              <w:rPr>
                <w:rFonts w:ascii="Times New Roman" w:hAnsi="Times New Roman" w:cs="Times New Roman"/>
                <w:bCs/>
                <w:color w:val="000000"/>
                <w:sz w:val="20"/>
                <w:szCs w:val="20"/>
                <w:lang w:val="en-US"/>
              </w:rPr>
              <w:t>Lebur</w:t>
            </w:r>
            <w:proofErr w:type="spellEnd"/>
          </w:p>
        </w:tc>
        <w:tc>
          <w:tcPr>
            <w:tcW w:w="630" w:type="dxa"/>
            <w:shd w:val="clear" w:color="auto" w:fill="auto"/>
          </w:tcPr>
          <w:p w14:paraId="4A5198AE" w14:textId="41264297" w:rsidR="00DA57AC" w:rsidRPr="00636DBE" w:rsidRDefault="00B532A3"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59</w:t>
            </w:r>
            <w:r w:rsidR="00636DBE">
              <w:rPr>
                <w:rFonts w:ascii="Times New Roman" w:hAnsi="Times New Roman" w:cs="Times New Roman"/>
                <w:bCs/>
                <w:color w:val="000000"/>
                <w:sz w:val="20"/>
                <w:szCs w:val="20"/>
                <w:vertAlign w:val="superscript"/>
                <w:lang w:val="en-US"/>
              </w:rPr>
              <w:t>o</w:t>
            </w:r>
            <w:r w:rsidR="00636DBE">
              <w:rPr>
                <w:rFonts w:ascii="Times New Roman" w:hAnsi="Times New Roman" w:cs="Times New Roman"/>
                <w:bCs/>
                <w:color w:val="000000"/>
                <w:sz w:val="20"/>
                <w:szCs w:val="20"/>
                <w:lang w:val="en-US"/>
              </w:rPr>
              <w:t>C</w:t>
            </w:r>
          </w:p>
        </w:tc>
        <w:tc>
          <w:tcPr>
            <w:tcW w:w="795" w:type="dxa"/>
            <w:shd w:val="clear" w:color="auto" w:fill="auto"/>
          </w:tcPr>
          <w:p w14:paraId="397AA7C3" w14:textId="763AE397" w:rsidR="00DA57AC" w:rsidRPr="00636DBE" w:rsidRDefault="00B532A3"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60</w:t>
            </w:r>
            <w:r w:rsidR="00636DBE">
              <w:rPr>
                <w:rFonts w:ascii="Times New Roman" w:hAnsi="Times New Roman" w:cs="Times New Roman"/>
                <w:bCs/>
                <w:color w:val="000000"/>
                <w:sz w:val="20"/>
                <w:szCs w:val="20"/>
                <w:vertAlign w:val="superscript"/>
                <w:lang w:val="en-US"/>
              </w:rPr>
              <w:t>o</w:t>
            </w:r>
            <w:r w:rsidR="00636DBE">
              <w:rPr>
                <w:rFonts w:ascii="Times New Roman" w:hAnsi="Times New Roman" w:cs="Times New Roman"/>
                <w:bCs/>
                <w:color w:val="000000"/>
                <w:sz w:val="20"/>
                <w:szCs w:val="20"/>
                <w:lang w:val="en-US"/>
              </w:rPr>
              <w:t>C</w:t>
            </w:r>
          </w:p>
        </w:tc>
        <w:tc>
          <w:tcPr>
            <w:tcW w:w="720" w:type="dxa"/>
            <w:shd w:val="clear" w:color="auto" w:fill="auto"/>
          </w:tcPr>
          <w:p w14:paraId="34411889" w14:textId="7FFE1B6C" w:rsidR="00DA57AC" w:rsidRPr="00636DBE" w:rsidRDefault="00B532A3" w:rsidP="00E74731">
            <w:pPr>
              <w:autoSpaceDE w:val="0"/>
              <w:autoSpaceDN w:val="0"/>
              <w:adjustRightInd w:val="0"/>
              <w:spacing w:line="276"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color w:val="000000"/>
                <w:sz w:val="20"/>
                <w:szCs w:val="20"/>
                <w:lang w:val="en-US"/>
              </w:rPr>
            </w:pPr>
            <w:r>
              <w:rPr>
                <w:rFonts w:ascii="Times New Roman" w:hAnsi="Times New Roman" w:cs="Times New Roman"/>
                <w:bCs/>
                <w:color w:val="000000"/>
                <w:sz w:val="20"/>
                <w:szCs w:val="20"/>
                <w:lang w:val="en-US"/>
              </w:rPr>
              <w:t>60</w:t>
            </w:r>
            <w:r w:rsidR="00636DBE">
              <w:rPr>
                <w:rFonts w:ascii="Times New Roman" w:hAnsi="Times New Roman" w:cs="Times New Roman"/>
                <w:bCs/>
                <w:color w:val="000000"/>
                <w:sz w:val="20"/>
                <w:szCs w:val="20"/>
                <w:vertAlign w:val="superscript"/>
                <w:lang w:val="en-US"/>
              </w:rPr>
              <w:t>o</w:t>
            </w:r>
            <w:r w:rsidR="00636DBE">
              <w:rPr>
                <w:rFonts w:ascii="Times New Roman" w:hAnsi="Times New Roman" w:cs="Times New Roman"/>
                <w:bCs/>
                <w:color w:val="000000"/>
                <w:sz w:val="20"/>
                <w:szCs w:val="20"/>
                <w:lang w:val="en-US"/>
              </w:rPr>
              <w:t>C</w:t>
            </w:r>
          </w:p>
        </w:tc>
      </w:tr>
    </w:tbl>
    <w:p w14:paraId="0783B032" w14:textId="75C070D4" w:rsidR="00480E62" w:rsidRPr="005E32CB" w:rsidRDefault="00DA57AC" w:rsidP="00186E0E">
      <w:pPr>
        <w:autoSpaceDE w:val="0"/>
        <w:autoSpaceDN w:val="0"/>
        <w:adjustRightInd w:val="0"/>
        <w:spacing w:after="0" w:line="276" w:lineRule="auto"/>
        <w:rPr>
          <w:rFonts w:ascii="Times New Roman" w:hAnsi="Times New Roman" w:cs="Times New Roman"/>
          <w:bCs/>
          <w:color w:val="000000"/>
          <w:sz w:val="20"/>
          <w:szCs w:val="20"/>
          <w:lang w:val="en-US"/>
        </w:rPr>
      </w:pPr>
      <w:proofErr w:type="spellStart"/>
      <w:proofErr w:type="gramStart"/>
      <w:r w:rsidRPr="005E32CB">
        <w:rPr>
          <w:rFonts w:ascii="Times New Roman" w:hAnsi="Times New Roman" w:cs="Times New Roman"/>
          <w:bCs/>
          <w:color w:val="000000"/>
          <w:sz w:val="20"/>
          <w:szCs w:val="20"/>
          <w:lang w:val="en-US"/>
        </w:rPr>
        <w:t>Keterangan</w:t>
      </w:r>
      <w:proofErr w:type="spellEnd"/>
      <w:r w:rsidRPr="005E32CB">
        <w:rPr>
          <w:rFonts w:ascii="Times New Roman" w:hAnsi="Times New Roman" w:cs="Times New Roman"/>
          <w:bCs/>
          <w:color w:val="000000"/>
          <w:sz w:val="20"/>
          <w:szCs w:val="20"/>
          <w:lang w:val="en-US"/>
        </w:rPr>
        <w:t xml:space="preserve"> :</w:t>
      </w:r>
      <w:proofErr w:type="gramEnd"/>
    </w:p>
    <w:p w14:paraId="72B57CDC" w14:textId="30B0B91A" w:rsidR="00DA57AC" w:rsidRPr="005E32CB" w:rsidRDefault="00DA57AC" w:rsidP="00186E0E">
      <w:pPr>
        <w:autoSpaceDE w:val="0"/>
        <w:autoSpaceDN w:val="0"/>
        <w:adjustRightInd w:val="0"/>
        <w:spacing w:after="0" w:line="276" w:lineRule="auto"/>
        <w:rPr>
          <w:rFonts w:ascii="Times New Roman" w:hAnsi="Times New Roman" w:cs="Times New Roman"/>
          <w:bCs/>
          <w:color w:val="000000"/>
          <w:sz w:val="20"/>
          <w:szCs w:val="20"/>
          <w:lang w:val="en-US"/>
        </w:rPr>
      </w:pPr>
      <w:proofErr w:type="gramStart"/>
      <w:r w:rsidRPr="00E74731">
        <w:rPr>
          <w:rFonts w:ascii="Times New Roman" w:hAnsi="Times New Roman" w:cs="Times New Roman"/>
          <w:b/>
          <w:bCs/>
          <w:color w:val="000000"/>
          <w:sz w:val="20"/>
          <w:szCs w:val="20"/>
          <w:lang w:val="en-US"/>
        </w:rPr>
        <w:t>SP</w:t>
      </w:r>
      <w:r w:rsidRPr="005E32CB">
        <w:rPr>
          <w:rFonts w:ascii="Times New Roman" w:hAnsi="Times New Roman" w:cs="Times New Roman"/>
          <w:bCs/>
          <w:color w:val="000000"/>
          <w:sz w:val="20"/>
          <w:szCs w:val="20"/>
          <w:lang w:val="en-US"/>
        </w:rPr>
        <w:t xml:space="preserve"> :</w:t>
      </w:r>
      <w:proofErr w:type="gramEnd"/>
      <w:r w:rsidRPr="005E32CB">
        <w:rPr>
          <w:rFonts w:ascii="Times New Roman" w:hAnsi="Times New Roman" w:cs="Times New Roman"/>
          <w:bCs/>
          <w:color w:val="000000"/>
          <w:sz w:val="20"/>
          <w:szCs w:val="20"/>
          <w:lang w:val="en-US"/>
        </w:rPr>
        <w:t xml:space="preserve"> </w:t>
      </w:r>
      <w:proofErr w:type="spellStart"/>
      <w:r w:rsidRPr="005E32CB">
        <w:rPr>
          <w:rFonts w:ascii="Times New Roman" w:hAnsi="Times New Roman" w:cs="Times New Roman"/>
          <w:bCs/>
          <w:color w:val="000000"/>
          <w:sz w:val="20"/>
          <w:szCs w:val="20"/>
          <w:lang w:val="en-US"/>
        </w:rPr>
        <w:t>Setengah</w:t>
      </w:r>
      <w:proofErr w:type="spellEnd"/>
      <w:r w:rsidRPr="005E32CB">
        <w:rPr>
          <w:rFonts w:ascii="Times New Roman" w:hAnsi="Times New Roman" w:cs="Times New Roman"/>
          <w:bCs/>
          <w:color w:val="000000"/>
          <w:sz w:val="20"/>
          <w:szCs w:val="20"/>
          <w:lang w:val="en-US"/>
        </w:rPr>
        <w:t xml:space="preserve"> </w:t>
      </w:r>
      <w:proofErr w:type="spellStart"/>
      <w:r w:rsidRPr="005E32CB">
        <w:rPr>
          <w:rFonts w:ascii="Times New Roman" w:hAnsi="Times New Roman" w:cs="Times New Roman"/>
          <w:bCs/>
          <w:color w:val="000000"/>
          <w:sz w:val="20"/>
          <w:szCs w:val="20"/>
          <w:lang w:val="en-US"/>
        </w:rPr>
        <w:t>Padat</w:t>
      </w:r>
      <w:proofErr w:type="spellEnd"/>
    </w:p>
    <w:p w14:paraId="06B9DC3D" w14:textId="17A523A6" w:rsidR="00DA57AC" w:rsidRPr="005E32CB" w:rsidRDefault="00DA57AC" w:rsidP="00186E0E">
      <w:pPr>
        <w:autoSpaceDE w:val="0"/>
        <w:autoSpaceDN w:val="0"/>
        <w:adjustRightInd w:val="0"/>
        <w:spacing w:after="0" w:line="276" w:lineRule="auto"/>
        <w:rPr>
          <w:rFonts w:ascii="Times New Roman" w:hAnsi="Times New Roman" w:cs="Times New Roman"/>
          <w:bCs/>
          <w:color w:val="000000"/>
          <w:sz w:val="20"/>
          <w:szCs w:val="20"/>
          <w:lang w:val="en-US"/>
        </w:rPr>
      </w:pPr>
      <w:proofErr w:type="gramStart"/>
      <w:r w:rsidRPr="00E74731">
        <w:rPr>
          <w:rFonts w:ascii="Times New Roman" w:hAnsi="Times New Roman" w:cs="Times New Roman"/>
          <w:b/>
          <w:bCs/>
          <w:color w:val="000000"/>
          <w:sz w:val="20"/>
          <w:szCs w:val="20"/>
          <w:lang w:val="en-US"/>
        </w:rPr>
        <w:t>OM</w:t>
      </w:r>
      <w:r w:rsidRPr="005E32CB">
        <w:rPr>
          <w:rFonts w:ascii="Times New Roman" w:hAnsi="Times New Roman" w:cs="Times New Roman"/>
          <w:bCs/>
          <w:color w:val="000000"/>
          <w:sz w:val="20"/>
          <w:szCs w:val="20"/>
          <w:lang w:val="en-US"/>
        </w:rPr>
        <w:t xml:space="preserve"> :</w:t>
      </w:r>
      <w:proofErr w:type="gramEnd"/>
      <w:r w:rsidRPr="005E32CB">
        <w:rPr>
          <w:rFonts w:ascii="Times New Roman" w:hAnsi="Times New Roman" w:cs="Times New Roman"/>
          <w:bCs/>
          <w:color w:val="000000"/>
          <w:sz w:val="20"/>
          <w:szCs w:val="20"/>
          <w:lang w:val="en-US"/>
        </w:rPr>
        <w:t xml:space="preserve"> </w:t>
      </w:r>
      <w:r w:rsidRPr="00E74731">
        <w:rPr>
          <w:rFonts w:ascii="Times New Roman" w:hAnsi="Times New Roman" w:cs="Times New Roman"/>
          <w:bCs/>
          <w:i/>
          <w:color w:val="000000"/>
          <w:sz w:val="20"/>
          <w:szCs w:val="20"/>
          <w:lang w:val="en-US"/>
        </w:rPr>
        <w:t>Orange</w:t>
      </w:r>
      <w:r w:rsidRPr="005E32CB">
        <w:rPr>
          <w:rFonts w:ascii="Times New Roman" w:hAnsi="Times New Roman" w:cs="Times New Roman"/>
          <w:bCs/>
          <w:color w:val="000000"/>
          <w:sz w:val="20"/>
          <w:szCs w:val="20"/>
          <w:lang w:val="en-US"/>
        </w:rPr>
        <w:t xml:space="preserve"> Muda</w:t>
      </w:r>
    </w:p>
    <w:p w14:paraId="4ACC38A0" w14:textId="7C00B238" w:rsidR="00DA57AC" w:rsidRPr="005E32CB" w:rsidRDefault="00DA57AC" w:rsidP="00186E0E">
      <w:pPr>
        <w:autoSpaceDE w:val="0"/>
        <w:autoSpaceDN w:val="0"/>
        <w:adjustRightInd w:val="0"/>
        <w:spacing w:after="0" w:line="276" w:lineRule="auto"/>
        <w:rPr>
          <w:rFonts w:ascii="Times New Roman" w:hAnsi="Times New Roman" w:cs="Times New Roman"/>
          <w:bCs/>
          <w:color w:val="000000"/>
          <w:sz w:val="20"/>
          <w:szCs w:val="20"/>
          <w:lang w:val="en-US"/>
        </w:rPr>
      </w:pPr>
      <w:proofErr w:type="gramStart"/>
      <w:r w:rsidRPr="00E74731">
        <w:rPr>
          <w:rFonts w:ascii="Times New Roman" w:hAnsi="Times New Roman" w:cs="Times New Roman"/>
          <w:b/>
          <w:bCs/>
          <w:color w:val="000000"/>
          <w:sz w:val="20"/>
          <w:szCs w:val="20"/>
          <w:lang w:val="en-US"/>
        </w:rPr>
        <w:t>V</w:t>
      </w:r>
      <w:r w:rsidRPr="005E32CB">
        <w:rPr>
          <w:rFonts w:ascii="Times New Roman" w:hAnsi="Times New Roman" w:cs="Times New Roman"/>
          <w:bCs/>
          <w:color w:val="000000"/>
          <w:sz w:val="20"/>
          <w:szCs w:val="20"/>
          <w:lang w:val="en-US"/>
        </w:rPr>
        <w:t xml:space="preserve"> :</w:t>
      </w:r>
      <w:proofErr w:type="gramEnd"/>
      <w:r w:rsidRPr="00E74731">
        <w:rPr>
          <w:rFonts w:ascii="Times New Roman" w:hAnsi="Times New Roman" w:cs="Times New Roman"/>
          <w:bCs/>
          <w:i/>
          <w:color w:val="000000"/>
          <w:sz w:val="20"/>
          <w:szCs w:val="20"/>
          <w:lang w:val="en-US"/>
        </w:rPr>
        <w:t xml:space="preserve"> Vanilla</w:t>
      </w:r>
    </w:p>
    <w:p w14:paraId="0CC8E7B1" w14:textId="7F87BF34" w:rsidR="00DA57AC" w:rsidRPr="005E32CB" w:rsidRDefault="00DA57AC" w:rsidP="00186E0E">
      <w:pPr>
        <w:autoSpaceDE w:val="0"/>
        <w:autoSpaceDN w:val="0"/>
        <w:adjustRightInd w:val="0"/>
        <w:spacing w:after="0" w:line="276" w:lineRule="auto"/>
        <w:rPr>
          <w:rFonts w:ascii="Times New Roman" w:hAnsi="Times New Roman" w:cs="Times New Roman"/>
          <w:bCs/>
          <w:color w:val="000000"/>
          <w:sz w:val="20"/>
          <w:szCs w:val="20"/>
          <w:lang w:val="en-US"/>
        </w:rPr>
      </w:pPr>
      <w:proofErr w:type="gramStart"/>
      <w:r w:rsidRPr="00E74731">
        <w:rPr>
          <w:rFonts w:ascii="Times New Roman" w:hAnsi="Times New Roman" w:cs="Times New Roman"/>
          <w:b/>
          <w:bCs/>
          <w:color w:val="000000"/>
          <w:sz w:val="20"/>
          <w:szCs w:val="20"/>
          <w:lang w:val="en-US"/>
        </w:rPr>
        <w:t>H</w:t>
      </w:r>
      <w:r w:rsidRPr="005E32CB">
        <w:rPr>
          <w:rFonts w:ascii="Times New Roman" w:hAnsi="Times New Roman" w:cs="Times New Roman"/>
          <w:bCs/>
          <w:color w:val="000000"/>
          <w:sz w:val="20"/>
          <w:szCs w:val="20"/>
          <w:lang w:val="en-US"/>
        </w:rPr>
        <w:t xml:space="preserve"> :</w:t>
      </w:r>
      <w:proofErr w:type="gramEnd"/>
      <w:r w:rsidRPr="005E32CB">
        <w:rPr>
          <w:rFonts w:ascii="Times New Roman" w:hAnsi="Times New Roman" w:cs="Times New Roman"/>
          <w:bCs/>
          <w:color w:val="000000"/>
          <w:sz w:val="20"/>
          <w:szCs w:val="20"/>
          <w:lang w:val="en-US"/>
        </w:rPr>
        <w:t xml:space="preserve"> </w:t>
      </w:r>
      <w:proofErr w:type="spellStart"/>
      <w:r w:rsidRPr="005E32CB">
        <w:rPr>
          <w:rFonts w:ascii="Times New Roman" w:hAnsi="Times New Roman" w:cs="Times New Roman"/>
          <w:bCs/>
          <w:color w:val="000000"/>
          <w:sz w:val="20"/>
          <w:szCs w:val="20"/>
          <w:lang w:val="en-US"/>
        </w:rPr>
        <w:t>Homogen</w:t>
      </w:r>
      <w:proofErr w:type="spellEnd"/>
    </w:p>
    <w:p w14:paraId="4A86F69D" w14:textId="77777777" w:rsidR="00F86C2B" w:rsidRPr="005E32CB" w:rsidRDefault="00F86C2B" w:rsidP="00186E0E">
      <w:pPr>
        <w:autoSpaceDE w:val="0"/>
        <w:autoSpaceDN w:val="0"/>
        <w:adjustRightInd w:val="0"/>
        <w:spacing w:after="0" w:line="276" w:lineRule="auto"/>
        <w:rPr>
          <w:rFonts w:ascii="Times New Roman" w:hAnsi="Times New Roman" w:cs="Times New Roman"/>
          <w:bCs/>
          <w:color w:val="000000"/>
          <w:sz w:val="20"/>
          <w:szCs w:val="20"/>
          <w:lang w:val="en-US"/>
        </w:rPr>
      </w:pPr>
    </w:p>
    <w:p w14:paraId="72A8A320" w14:textId="2BC6D966" w:rsidR="00F86C2B" w:rsidRPr="005E32CB" w:rsidRDefault="00F86C2B" w:rsidP="00F86C2B">
      <w:pPr>
        <w:spacing w:line="240" w:lineRule="auto"/>
        <w:jc w:val="both"/>
        <w:rPr>
          <w:rFonts w:ascii="Times New Roman" w:hAnsi="Times New Roman" w:cs="Times New Roman"/>
          <w:b/>
          <w:bCs/>
          <w:sz w:val="20"/>
          <w:szCs w:val="20"/>
          <w:lang w:val="en-US"/>
        </w:rPr>
      </w:pPr>
      <w:r w:rsidRPr="005E32CB">
        <w:rPr>
          <w:rFonts w:ascii="Times New Roman" w:hAnsi="Times New Roman" w:cs="Times New Roman"/>
          <w:b/>
          <w:bCs/>
          <w:sz w:val="20"/>
          <w:szCs w:val="20"/>
        </w:rPr>
        <w:t xml:space="preserve">Uji </w:t>
      </w:r>
      <w:proofErr w:type="spellStart"/>
      <w:r w:rsidRPr="005E32CB">
        <w:rPr>
          <w:rFonts w:ascii="Times New Roman" w:hAnsi="Times New Roman" w:cs="Times New Roman"/>
          <w:b/>
          <w:bCs/>
          <w:sz w:val="20"/>
          <w:szCs w:val="20"/>
          <w:lang w:val="en-US"/>
        </w:rPr>
        <w:t>Panelis</w:t>
      </w:r>
      <w:proofErr w:type="spellEnd"/>
      <w:r w:rsidRPr="005E32CB">
        <w:rPr>
          <w:rFonts w:ascii="Times New Roman" w:hAnsi="Times New Roman" w:cs="Times New Roman"/>
          <w:b/>
          <w:bCs/>
          <w:sz w:val="20"/>
          <w:szCs w:val="20"/>
        </w:rPr>
        <w:t xml:space="preserve"> </w:t>
      </w:r>
    </w:p>
    <w:p w14:paraId="068EDD4C" w14:textId="4F0A5EBF" w:rsidR="00F86C2B" w:rsidRPr="00487F31" w:rsidRDefault="003E580D" w:rsidP="00F86C2B">
      <w:pPr>
        <w:spacing w:line="240" w:lineRule="auto"/>
        <w:jc w:val="both"/>
        <w:rPr>
          <w:rFonts w:ascii="Times New Roman" w:hAnsi="Times New Roman" w:cs="Times New Roman"/>
          <w:b/>
          <w:sz w:val="20"/>
          <w:szCs w:val="20"/>
          <w:lang w:val="en-US"/>
        </w:rPr>
      </w:pPr>
      <w:proofErr w:type="spellStart"/>
      <w:r>
        <w:rPr>
          <w:rFonts w:ascii="Times New Roman" w:hAnsi="Times New Roman" w:cs="Times New Roman"/>
          <w:b/>
          <w:sz w:val="20"/>
          <w:szCs w:val="20"/>
          <w:lang w:val="en-US"/>
        </w:rPr>
        <w:t>Tabel</w:t>
      </w:r>
      <w:proofErr w:type="spellEnd"/>
      <w:r>
        <w:rPr>
          <w:rFonts w:ascii="Times New Roman" w:hAnsi="Times New Roman" w:cs="Times New Roman"/>
          <w:b/>
          <w:sz w:val="20"/>
          <w:szCs w:val="20"/>
          <w:lang w:val="en-US"/>
        </w:rPr>
        <w:t xml:space="preserve"> 10</w:t>
      </w:r>
      <w:r w:rsidR="00B042BA">
        <w:rPr>
          <w:rFonts w:ascii="Times New Roman" w:hAnsi="Times New Roman" w:cs="Times New Roman"/>
          <w:b/>
          <w:sz w:val="20"/>
          <w:szCs w:val="20"/>
          <w:lang w:val="en-US"/>
        </w:rPr>
        <w:t xml:space="preserve">. Hasil </w:t>
      </w:r>
      <w:r w:rsidR="00487F31">
        <w:rPr>
          <w:rFonts w:ascii="Times New Roman" w:hAnsi="Times New Roman" w:cs="Times New Roman"/>
          <w:b/>
          <w:sz w:val="20"/>
          <w:szCs w:val="20"/>
        </w:rPr>
        <w:t xml:space="preserve">Uji </w:t>
      </w:r>
      <w:proofErr w:type="spellStart"/>
      <w:r w:rsidR="00B042BA">
        <w:rPr>
          <w:rFonts w:ascii="Times New Roman" w:hAnsi="Times New Roman" w:cs="Times New Roman"/>
          <w:b/>
          <w:sz w:val="20"/>
          <w:szCs w:val="20"/>
          <w:lang w:val="en-US"/>
        </w:rPr>
        <w:t>P</w:t>
      </w:r>
      <w:r w:rsidR="00487F31">
        <w:rPr>
          <w:rFonts w:ascii="Times New Roman" w:hAnsi="Times New Roman" w:cs="Times New Roman"/>
          <w:b/>
          <w:sz w:val="20"/>
          <w:szCs w:val="20"/>
          <w:lang w:val="en-US"/>
        </w:rPr>
        <w:t>anelis</w:t>
      </w:r>
      <w:proofErr w:type="spellEnd"/>
      <w:r w:rsidR="00F86C2B" w:rsidRPr="00487F31">
        <w:rPr>
          <w:rFonts w:ascii="Times New Roman" w:hAnsi="Times New Roman" w:cs="Times New Roman"/>
          <w:b/>
          <w:sz w:val="20"/>
          <w:szCs w:val="20"/>
        </w:rPr>
        <w:t xml:space="preserve"> meliputi </w:t>
      </w:r>
      <w:proofErr w:type="spellStart"/>
      <w:r w:rsidR="00487F31">
        <w:rPr>
          <w:rFonts w:ascii="Times New Roman" w:hAnsi="Times New Roman" w:cs="Times New Roman"/>
          <w:b/>
          <w:sz w:val="20"/>
          <w:szCs w:val="20"/>
          <w:lang w:val="en-US"/>
        </w:rPr>
        <w:t>tekstur</w:t>
      </w:r>
      <w:proofErr w:type="spellEnd"/>
      <w:r w:rsidR="00487F31">
        <w:rPr>
          <w:rFonts w:ascii="Times New Roman" w:hAnsi="Times New Roman" w:cs="Times New Roman"/>
          <w:b/>
          <w:sz w:val="20"/>
          <w:szCs w:val="20"/>
          <w:lang w:val="en-US"/>
        </w:rPr>
        <w:t xml:space="preserve">, </w:t>
      </w:r>
      <w:r w:rsidR="00487F31">
        <w:rPr>
          <w:rFonts w:ascii="Times New Roman" w:hAnsi="Times New Roman" w:cs="Times New Roman"/>
          <w:b/>
          <w:sz w:val="20"/>
          <w:szCs w:val="20"/>
        </w:rPr>
        <w:t>warna,</w:t>
      </w:r>
      <w:r w:rsidR="00487F31">
        <w:rPr>
          <w:rFonts w:ascii="Times New Roman" w:hAnsi="Times New Roman" w:cs="Times New Roman"/>
          <w:b/>
          <w:sz w:val="20"/>
          <w:szCs w:val="20"/>
          <w:lang w:val="en-US"/>
        </w:rPr>
        <w:t xml:space="preserve"> dan</w:t>
      </w:r>
      <w:r w:rsidR="00487F31">
        <w:rPr>
          <w:rFonts w:ascii="Times New Roman" w:hAnsi="Times New Roman" w:cs="Times New Roman"/>
          <w:b/>
          <w:sz w:val="20"/>
          <w:szCs w:val="20"/>
        </w:rPr>
        <w:t xml:space="preserve"> aroma</w:t>
      </w:r>
      <w:r w:rsidR="00487F31">
        <w:rPr>
          <w:rFonts w:ascii="Times New Roman" w:hAnsi="Times New Roman" w:cs="Times New Roman"/>
          <w:b/>
          <w:sz w:val="20"/>
          <w:szCs w:val="20"/>
          <w:lang w:val="en-US"/>
        </w:rPr>
        <w:t xml:space="preserve"> </w:t>
      </w:r>
      <w:r w:rsidR="00F86C2B" w:rsidRPr="00487F31">
        <w:rPr>
          <w:rFonts w:ascii="Times New Roman" w:hAnsi="Times New Roman" w:cs="Times New Roman"/>
          <w:b/>
          <w:sz w:val="20"/>
          <w:szCs w:val="20"/>
        </w:rPr>
        <w:t>pada sediaan</w:t>
      </w:r>
      <w:r w:rsidR="00F86C2B" w:rsidRPr="00487F31">
        <w:rPr>
          <w:rFonts w:ascii="Times New Roman" w:hAnsi="Times New Roman" w:cs="Times New Roman"/>
          <w:b/>
          <w:sz w:val="20"/>
          <w:szCs w:val="20"/>
          <w:lang w:val="en-US"/>
        </w:rPr>
        <w:t>.</w:t>
      </w:r>
    </w:p>
    <w:tbl>
      <w:tblPr>
        <w:tblStyle w:val="LightShading"/>
        <w:tblW w:w="0" w:type="auto"/>
        <w:tblLook w:val="04A0" w:firstRow="1" w:lastRow="0" w:firstColumn="1" w:lastColumn="0" w:noHBand="0" w:noVBand="1"/>
      </w:tblPr>
      <w:tblGrid>
        <w:gridCol w:w="1097"/>
        <w:gridCol w:w="1053"/>
        <w:gridCol w:w="1002"/>
        <w:gridCol w:w="1002"/>
      </w:tblGrid>
      <w:tr w:rsidR="00A15D49" w:rsidRPr="005E32CB" w14:paraId="0E45EA00" w14:textId="77777777" w:rsidTr="00A15D4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shd w:val="clear" w:color="auto" w:fill="auto"/>
          </w:tcPr>
          <w:p w14:paraId="2EB9BB12" w14:textId="334AD7B5" w:rsidR="00A15D49" w:rsidRPr="00E74731" w:rsidRDefault="00A15D49" w:rsidP="00E74731">
            <w:pPr>
              <w:jc w:val="center"/>
              <w:rPr>
                <w:rFonts w:ascii="Times New Roman" w:hAnsi="Times New Roman" w:cs="Times New Roman"/>
                <w:bCs w:val="0"/>
                <w:sz w:val="20"/>
                <w:szCs w:val="20"/>
                <w:lang w:val="en-US"/>
              </w:rPr>
            </w:pPr>
            <w:r w:rsidRPr="00E74731">
              <w:rPr>
                <w:rFonts w:ascii="Times New Roman" w:hAnsi="Times New Roman" w:cs="Times New Roman"/>
                <w:bCs w:val="0"/>
                <w:sz w:val="20"/>
                <w:szCs w:val="20"/>
                <w:lang w:val="en-US"/>
              </w:rPr>
              <w:t>Formula</w:t>
            </w:r>
          </w:p>
        </w:tc>
        <w:tc>
          <w:tcPr>
            <w:tcW w:w="1359" w:type="dxa"/>
            <w:shd w:val="clear" w:color="auto" w:fill="auto"/>
          </w:tcPr>
          <w:p w14:paraId="264A7815" w14:textId="5FEAD4B9" w:rsidR="00A15D49" w:rsidRPr="00E74731" w:rsidRDefault="00A15D49" w:rsidP="00E74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proofErr w:type="spellStart"/>
            <w:r w:rsidRPr="00E74731">
              <w:rPr>
                <w:rFonts w:ascii="Times New Roman" w:hAnsi="Times New Roman" w:cs="Times New Roman"/>
                <w:bCs w:val="0"/>
                <w:sz w:val="20"/>
                <w:szCs w:val="20"/>
                <w:lang w:val="en-US"/>
              </w:rPr>
              <w:t>Tekstur</w:t>
            </w:r>
            <w:proofErr w:type="spellEnd"/>
          </w:p>
        </w:tc>
        <w:tc>
          <w:tcPr>
            <w:tcW w:w="1359" w:type="dxa"/>
            <w:shd w:val="clear" w:color="auto" w:fill="auto"/>
          </w:tcPr>
          <w:p w14:paraId="11ED8F9B" w14:textId="5C22EF42" w:rsidR="00A15D49" w:rsidRPr="00E74731" w:rsidRDefault="00A15D49" w:rsidP="00E74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proofErr w:type="spellStart"/>
            <w:r w:rsidRPr="00E74731">
              <w:rPr>
                <w:rFonts w:ascii="Times New Roman" w:hAnsi="Times New Roman" w:cs="Times New Roman"/>
                <w:bCs w:val="0"/>
                <w:sz w:val="20"/>
                <w:szCs w:val="20"/>
                <w:lang w:val="en-US"/>
              </w:rPr>
              <w:t>Warna</w:t>
            </w:r>
            <w:proofErr w:type="spellEnd"/>
          </w:p>
        </w:tc>
        <w:tc>
          <w:tcPr>
            <w:tcW w:w="1359" w:type="dxa"/>
            <w:shd w:val="clear" w:color="auto" w:fill="auto"/>
          </w:tcPr>
          <w:p w14:paraId="61AAD5D8" w14:textId="4709C054" w:rsidR="00A15D49" w:rsidRPr="00E74731" w:rsidRDefault="00A15D49" w:rsidP="00E74731">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Cs w:val="0"/>
                <w:sz w:val="20"/>
                <w:szCs w:val="20"/>
                <w:lang w:val="en-US"/>
              </w:rPr>
            </w:pPr>
            <w:r w:rsidRPr="00E74731">
              <w:rPr>
                <w:rFonts w:ascii="Times New Roman" w:hAnsi="Times New Roman" w:cs="Times New Roman"/>
                <w:bCs w:val="0"/>
                <w:sz w:val="20"/>
                <w:szCs w:val="20"/>
                <w:lang w:val="en-US"/>
              </w:rPr>
              <w:t>Aroma</w:t>
            </w:r>
          </w:p>
        </w:tc>
      </w:tr>
      <w:tr w:rsidR="00A15D49" w:rsidRPr="005E32CB" w14:paraId="304BF276" w14:textId="77777777" w:rsidTr="00A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shd w:val="clear" w:color="auto" w:fill="auto"/>
          </w:tcPr>
          <w:p w14:paraId="2B2EBDDF" w14:textId="5C242FAE" w:rsidR="00A15D49" w:rsidRPr="00E74731" w:rsidRDefault="00A15D49" w:rsidP="00E74731">
            <w:pPr>
              <w:jc w:val="center"/>
              <w:rPr>
                <w:rFonts w:ascii="Times New Roman" w:hAnsi="Times New Roman" w:cs="Times New Roman"/>
                <w:bCs w:val="0"/>
                <w:sz w:val="20"/>
                <w:szCs w:val="20"/>
                <w:lang w:val="en-US"/>
              </w:rPr>
            </w:pPr>
            <w:r w:rsidRPr="00E74731">
              <w:rPr>
                <w:rFonts w:ascii="Times New Roman" w:hAnsi="Times New Roman" w:cs="Times New Roman"/>
                <w:bCs w:val="0"/>
                <w:sz w:val="20"/>
                <w:szCs w:val="20"/>
                <w:lang w:val="en-US"/>
              </w:rPr>
              <w:t>1</w:t>
            </w:r>
          </w:p>
        </w:tc>
        <w:tc>
          <w:tcPr>
            <w:tcW w:w="1359" w:type="dxa"/>
            <w:shd w:val="clear" w:color="auto" w:fill="auto"/>
          </w:tcPr>
          <w:p w14:paraId="3B36CC82" w14:textId="69FB738D" w:rsidR="00A15D49" w:rsidRPr="005E32CB" w:rsidRDefault="00A15D49" w:rsidP="00E7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5E32CB">
              <w:rPr>
                <w:rFonts w:ascii="Times New Roman" w:hAnsi="Times New Roman" w:cs="Times New Roman"/>
                <w:bCs/>
                <w:sz w:val="20"/>
                <w:szCs w:val="20"/>
                <w:lang w:val="en-US"/>
              </w:rPr>
              <w:t>7</w:t>
            </w:r>
          </w:p>
        </w:tc>
        <w:tc>
          <w:tcPr>
            <w:tcW w:w="1359" w:type="dxa"/>
            <w:shd w:val="clear" w:color="auto" w:fill="auto"/>
          </w:tcPr>
          <w:p w14:paraId="40506F6B" w14:textId="74549655" w:rsidR="00A15D49" w:rsidRPr="005E32CB" w:rsidRDefault="00487F31" w:rsidP="00E7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7</w:t>
            </w:r>
          </w:p>
        </w:tc>
        <w:tc>
          <w:tcPr>
            <w:tcW w:w="1359" w:type="dxa"/>
            <w:shd w:val="clear" w:color="auto" w:fill="auto"/>
          </w:tcPr>
          <w:p w14:paraId="68CF2DB1" w14:textId="74A5D427" w:rsidR="00A15D49" w:rsidRPr="005E32CB" w:rsidRDefault="00487F31" w:rsidP="00E7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7</w:t>
            </w:r>
          </w:p>
        </w:tc>
      </w:tr>
      <w:tr w:rsidR="00A15D49" w:rsidRPr="005E32CB" w14:paraId="2BD6B833" w14:textId="77777777" w:rsidTr="00A15D49">
        <w:tc>
          <w:tcPr>
            <w:cnfStyle w:val="001000000000" w:firstRow="0" w:lastRow="0" w:firstColumn="1" w:lastColumn="0" w:oddVBand="0" w:evenVBand="0" w:oddHBand="0" w:evenHBand="0" w:firstRowFirstColumn="0" w:firstRowLastColumn="0" w:lastRowFirstColumn="0" w:lastRowLastColumn="0"/>
            <w:tcW w:w="1358" w:type="dxa"/>
            <w:shd w:val="clear" w:color="auto" w:fill="auto"/>
          </w:tcPr>
          <w:p w14:paraId="6CA15DCC" w14:textId="734605E4" w:rsidR="00A15D49" w:rsidRPr="00E74731" w:rsidRDefault="00A15D49" w:rsidP="00E74731">
            <w:pPr>
              <w:jc w:val="center"/>
              <w:rPr>
                <w:rFonts w:ascii="Times New Roman" w:hAnsi="Times New Roman" w:cs="Times New Roman"/>
                <w:bCs w:val="0"/>
                <w:sz w:val="20"/>
                <w:szCs w:val="20"/>
                <w:lang w:val="en-US"/>
              </w:rPr>
            </w:pPr>
            <w:r w:rsidRPr="00E74731">
              <w:rPr>
                <w:rFonts w:ascii="Times New Roman" w:hAnsi="Times New Roman" w:cs="Times New Roman"/>
                <w:bCs w:val="0"/>
                <w:sz w:val="20"/>
                <w:szCs w:val="20"/>
                <w:lang w:val="en-US"/>
              </w:rPr>
              <w:t>2</w:t>
            </w:r>
          </w:p>
        </w:tc>
        <w:tc>
          <w:tcPr>
            <w:tcW w:w="1359" w:type="dxa"/>
            <w:shd w:val="clear" w:color="auto" w:fill="auto"/>
          </w:tcPr>
          <w:p w14:paraId="05985F83" w14:textId="6E8CD3AB" w:rsidR="00A15D49" w:rsidRPr="005E32CB" w:rsidRDefault="00A15D49" w:rsidP="00E74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5E32CB">
              <w:rPr>
                <w:rFonts w:ascii="Times New Roman" w:hAnsi="Times New Roman" w:cs="Times New Roman"/>
                <w:bCs/>
                <w:sz w:val="20"/>
                <w:szCs w:val="20"/>
                <w:lang w:val="en-US"/>
              </w:rPr>
              <w:t>2</w:t>
            </w:r>
          </w:p>
        </w:tc>
        <w:tc>
          <w:tcPr>
            <w:tcW w:w="1359" w:type="dxa"/>
            <w:shd w:val="clear" w:color="auto" w:fill="auto"/>
          </w:tcPr>
          <w:p w14:paraId="4194D691" w14:textId="07F9E31B" w:rsidR="00A15D49" w:rsidRPr="005E32CB" w:rsidRDefault="00A15D49" w:rsidP="00E74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sidRPr="005E32CB">
              <w:rPr>
                <w:rFonts w:ascii="Times New Roman" w:hAnsi="Times New Roman" w:cs="Times New Roman"/>
                <w:bCs/>
                <w:sz w:val="20"/>
                <w:szCs w:val="20"/>
                <w:lang w:val="en-US"/>
              </w:rPr>
              <w:t>2</w:t>
            </w:r>
          </w:p>
        </w:tc>
        <w:tc>
          <w:tcPr>
            <w:tcW w:w="1359" w:type="dxa"/>
            <w:shd w:val="clear" w:color="auto" w:fill="auto"/>
          </w:tcPr>
          <w:p w14:paraId="05F85870" w14:textId="6DE02D11" w:rsidR="00A15D49" w:rsidRPr="005E32CB" w:rsidRDefault="00487F31" w:rsidP="00E74731">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2</w:t>
            </w:r>
          </w:p>
        </w:tc>
      </w:tr>
      <w:tr w:rsidR="00A15D49" w:rsidRPr="005E32CB" w14:paraId="7908E676" w14:textId="77777777" w:rsidTr="00A15D4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8" w:type="dxa"/>
            <w:shd w:val="clear" w:color="auto" w:fill="auto"/>
          </w:tcPr>
          <w:p w14:paraId="67653E9D" w14:textId="605CFA4E" w:rsidR="00A15D49" w:rsidRPr="00E74731" w:rsidRDefault="00A15D49" w:rsidP="00E74731">
            <w:pPr>
              <w:jc w:val="center"/>
              <w:rPr>
                <w:rFonts w:ascii="Times New Roman" w:hAnsi="Times New Roman" w:cs="Times New Roman"/>
                <w:bCs w:val="0"/>
                <w:sz w:val="20"/>
                <w:szCs w:val="20"/>
                <w:lang w:val="en-US"/>
              </w:rPr>
            </w:pPr>
            <w:r w:rsidRPr="00E74731">
              <w:rPr>
                <w:rFonts w:ascii="Times New Roman" w:hAnsi="Times New Roman" w:cs="Times New Roman"/>
                <w:bCs w:val="0"/>
                <w:sz w:val="20"/>
                <w:szCs w:val="20"/>
                <w:lang w:val="en-US"/>
              </w:rPr>
              <w:t>3</w:t>
            </w:r>
          </w:p>
        </w:tc>
        <w:tc>
          <w:tcPr>
            <w:tcW w:w="1359" w:type="dxa"/>
            <w:shd w:val="clear" w:color="auto" w:fill="auto"/>
          </w:tcPr>
          <w:p w14:paraId="321FEED1" w14:textId="2BA13318" w:rsidR="00A15D49" w:rsidRPr="005E32CB" w:rsidRDefault="00A15D49" w:rsidP="00E7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sidRPr="005E32CB">
              <w:rPr>
                <w:rFonts w:ascii="Times New Roman" w:hAnsi="Times New Roman" w:cs="Times New Roman"/>
                <w:bCs/>
                <w:sz w:val="20"/>
                <w:szCs w:val="20"/>
                <w:lang w:val="en-US"/>
              </w:rPr>
              <w:t>1</w:t>
            </w:r>
          </w:p>
        </w:tc>
        <w:tc>
          <w:tcPr>
            <w:tcW w:w="1359" w:type="dxa"/>
            <w:shd w:val="clear" w:color="auto" w:fill="auto"/>
          </w:tcPr>
          <w:p w14:paraId="0E19A357" w14:textId="133F2008" w:rsidR="00A15D49" w:rsidRPr="005E32CB" w:rsidRDefault="00487F31" w:rsidP="00E7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w:t>
            </w:r>
          </w:p>
        </w:tc>
        <w:tc>
          <w:tcPr>
            <w:tcW w:w="1359" w:type="dxa"/>
            <w:shd w:val="clear" w:color="auto" w:fill="auto"/>
          </w:tcPr>
          <w:p w14:paraId="089C0B2A" w14:textId="18173CC8" w:rsidR="00A15D49" w:rsidRPr="005E32CB" w:rsidRDefault="00487F31" w:rsidP="00E74731">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bCs/>
                <w:sz w:val="20"/>
                <w:szCs w:val="20"/>
                <w:lang w:val="en-US"/>
              </w:rPr>
            </w:pPr>
            <w:r>
              <w:rPr>
                <w:rFonts w:ascii="Times New Roman" w:hAnsi="Times New Roman" w:cs="Times New Roman"/>
                <w:bCs/>
                <w:sz w:val="20"/>
                <w:szCs w:val="20"/>
                <w:lang w:val="en-US"/>
              </w:rPr>
              <w:t>1</w:t>
            </w:r>
          </w:p>
        </w:tc>
      </w:tr>
    </w:tbl>
    <w:p w14:paraId="21FBF596" w14:textId="24EC5691" w:rsidR="00A15D49" w:rsidRPr="005E32CB" w:rsidRDefault="00A15D49" w:rsidP="00F86C2B">
      <w:pPr>
        <w:spacing w:line="240" w:lineRule="auto"/>
        <w:jc w:val="both"/>
        <w:rPr>
          <w:rFonts w:ascii="Times New Roman" w:hAnsi="Times New Roman" w:cs="Times New Roman"/>
          <w:b/>
          <w:bCs/>
          <w:sz w:val="20"/>
          <w:szCs w:val="20"/>
          <w:lang w:val="en-US"/>
        </w:rPr>
      </w:pPr>
    </w:p>
    <w:p w14:paraId="07303786" w14:textId="52E00763" w:rsidR="00A15D49" w:rsidRPr="00487F31" w:rsidRDefault="003E580D" w:rsidP="00A15D49">
      <w:pPr>
        <w:rPr>
          <w:rFonts w:ascii="Times New Roman" w:hAnsi="Times New Roman" w:cs="Times New Roman"/>
          <w:b/>
          <w:sz w:val="20"/>
          <w:szCs w:val="20"/>
          <w:lang w:val="en-US"/>
        </w:rPr>
      </w:pPr>
      <w:r>
        <w:rPr>
          <w:rFonts w:ascii="Times New Roman" w:hAnsi="Times New Roman" w:cs="Times New Roman"/>
          <w:b/>
          <w:sz w:val="20"/>
          <w:szCs w:val="20"/>
          <w:lang w:val="en-US"/>
        </w:rPr>
        <w:t>Gambar 5</w:t>
      </w:r>
      <w:r w:rsidR="00A15D49" w:rsidRPr="00487F31">
        <w:rPr>
          <w:rFonts w:ascii="Times New Roman" w:hAnsi="Times New Roman" w:cs="Times New Roman"/>
          <w:b/>
          <w:sz w:val="20"/>
          <w:szCs w:val="20"/>
          <w:lang w:val="en-US"/>
        </w:rPr>
        <w:t xml:space="preserve">. </w:t>
      </w:r>
      <w:proofErr w:type="spellStart"/>
      <w:r w:rsidR="00A15D49" w:rsidRPr="00487F31">
        <w:rPr>
          <w:rFonts w:ascii="Times New Roman" w:hAnsi="Times New Roman" w:cs="Times New Roman"/>
          <w:b/>
          <w:sz w:val="20"/>
          <w:szCs w:val="20"/>
          <w:lang w:val="en-US"/>
        </w:rPr>
        <w:t>Grafik</w:t>
      </w:r>
      <w:proofErr w:type="spellEnd"/>
      <w:r w:rsidR="00A15D49" w:rsidRPr="00487F31">
        <w:rPr>
          <w:rFonts w:ascii="Times New Roman" w:hAnsi="Times New Roman" w:cs="Times New Roman"/>
          <w:b/>
          <w:sz w:val="20"/>
          <w:szCs w:val="20"/>
          <w:lang w:val="en-US"/>
        </w:rPr>
        <w:t xml:space="preserve"> Diagram Uji </w:t>
      </w:r>
      <w:proofErr w:type="spellStart"/>
      <w:r w:rsidR="00A15D49" w:rsidRPr="00487F31">
        <w:rPr>
          <w:rFonts w:ascii="Times New Roman" w:hAnsi="Times New Roman" w:cs="Times New Roman"/>
          <w:b/>
          <w:sz w:val="20"/>
          <w:szCs w:val="20"/>
          <w:lang w:val="en-US"/>
        </w:rPr>
        <w:t>Panelis</w:t>
      </w:r>
      <w:proofErr w:type="spellEnd"/>
      <w:r w:rsidR="00A15D49" w:rsidRPr="00487F31">
        <w:rPr>
          <w:rFonts w:ascii="Times New Roman" w:hAnsi="Times New Roman" w:cs="Times New Roman"/>
          <w:b/>
          <w:sz w:val="20"/>
          <w:szCs w:val="20"/>
          <w:lang w:val="en-US"/>
        </w:rPr>
        <w:t xml:space="preserve"> </w:t>
      </w:r>
    </w:p>
    <w:p w14:paraId="199694A7" w14:textId="42878498" w:rsidR="00A15D49" w:rsidRPr="005E32CB" w:rsidRDefault="00A15D49" w:rsidP="00F86C2B">
      <w:pPr>
        <w:spacing w:line="240" w:lineRule="auto"/>
        <w:jc w:val="both"/>
        <w:rPr>
          <w:rFonts w:ascii="Times New Roman" w:hAnsi="Times New Roman" w:cs="Times New Roman"/>
          <w:b/>
          <w:bCs/>
          <w:sz w:val="20"/>
          <w:szCs w:val="20"/>
          <w:lang w:val="en-US"/>
        </w:rPr>
      </w:pPr>
      <w:r w:rsidRPr="005E32CB">
        <w:rPr>
          <w:rFonts w:ascii="Times New Roman" w:hAnsi="Times New Roman" w:cs="Times New Roman"/>
          <w:b/>
          <w:bCs/>
          <w:noProof/>
          <w:sz w:val="20"/>
          <w:szCs w:val="20"/>
          <w:lang w:val="en-US"/>
        </w:rPr>
        <w:drawing>
          <wp:inline distT="0" distB="0" distL="0" distR="0" wp14:anchorId="5405C2B8" wp14:editId="7A09154C">
            <wp:extent cx="3232298" cy="1998921"/>
            <wp:effectExtent l="0" t="0" r="25400" b="20955"/>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63065B3B" w14:textId="2158E3D4" w:rsidR="00E74731" w:rsidRPr="004114A5" w:rsidRDefault="00A45C01" w:rsidP="00C83200">
      <w:pPr>
        <w:rPr>
          <w:rFonts w:asciiTheme="majorBidi" w:hAnsiTheme="majorBidi" w:cstheme="majorBidi"/>
          <w:b/>
          <w:sz w:val="20"/>
          <w:szCs w:val="20"/>
          <w:lang w:val="en-US"/>
        </w:rPr>
      </w:pPr>
      <w:proofErr w:type="spellStart"/>
      <w:r w:rsidRPr="004114A5">
        <w:rPr>
          <w:rFonts w:asciiTheme="majorBidi" w:hAnsiTheme="majorBidi" w:cstheme="majorBidi"/>
          <w:b/>
          <w:sz w:val="20"/>
          <w:szCs w:val="20"/>
          <w:lang w:val="en-US"/>
        </w:rPr>
        <w:t>S</w:t>
      </w:r>
      <w:r w:rsidR="00834A39" w:rsidRPr="004114A5">
        <w:rPr>
          <w:rFonts w:asciiTheme="majorBidi" w:hAnsiTheme="majorBidi" w:cstheme="majorBidi"/>
          <w:b/>
          <w:sz w:val="20"/>
          <w:szCs w:val="20"/>
          <w:lang w:val="en-US"/>
        </w:rPr>
        <w:t>impulan</w:t>
      </w:r>
      <w:proofErr w:type="spellEnd"/>
    </w:p>
    <w:p w14:paraId="7784923B" w14:textId="53D7D15E" w:rsidR="00E74731" w:rsidRPr="004114A5" w:rsidRDefault="00E74731" w:rsidP="00A45C01">
      <w:pPr>
        <w:pStyle w:val="ListParagraph"/>
        <w:numPr>
          <w:ilvl w:val="0"/>
          <w:numId w:val="25"/>
        </w:numPr>
        <w:rPr>
          <w:rFonts w:asciiTheme="majorBidi" w:hAnsiTheme="majorBidi" w:cstheme="majorBidi"/>
          <w:sz w:val="20"/>
          <w:szCs w:val="20"/>
          <w:lang w:val="en-US"/>
        </w:rPr>
      </w:pPr>
      <w:r w:rsidRPr="004114A5">
        <w:rPr>
          <w:rFonts w:asciiTheme="majorBidi" w:hAnsiTheme="majorBidi" w:cstheme="majorBidi"/>
          <w:sz w:val="20"/>
          <w:szCs w:val="20"/>
        </w:rPr>
        <w:t xml:space="preserve">Ekstrak </w:t>
      </w:r>
      <w:proofErr w:type="spellStart"/>
      <w:r w:rsidR="00CB15D9" w:rsidRPr="004114A5">
        <w:rPr>
          <w:rFonts w:asciiTheme="majorBidi" w:hAnsiTheme="majorBidi" w:cstheme="majorBidi"/>
          <w:sz w:val="20"/>
          <w:szCs w:val="20"/>
          <w:lang w:val="en-US"/>
        </w:rPr>
        <w:t>rumput</w:t>
      </w:r>
      <w:proofErr w:type="spellEnd"/>
      <w:r w:rsidR="00CB15D9" w:rsidRPr="004114A5">
        <w:rPr>
          <w:rFonts w:asciiTheme="majorBidi" w:hAnsiTheme="majorBidi" w:cstheme="majorBidi"/>
          <w:sz w:val="20"/>
          <w:szCs w:val="20"/>
          <w:lang w:val="en-US"/>
        </w:rPr>
        <w:t xml:space="preserve"> </w:t>
      </w:r>
      <w:proofErr w:type="spellStart"/>
      <w:r w:rsidR="00CB15D9" w:rsidRPr="004114A5">
        <w:rPr>
          <w:rFonts w:asciiTheme="majorBidi" w:hAnsiTheme="majorBidi" w:cstheme="majorBidi"/>
          <w:sz w:val="20"/>
          <w:szCs w:val="20"/>
          <w:lang w:val="en-US"/>
        </w:rPr>
        <w:t>laut</w:t>
      </w:r>
      <w:proofErr w:type="spellEnd"/>
      <w:r w:rsidRPr="004114A5">
        <w:rPr>
          <w:rFonts w:asciiTheme="majorBidi" w:hAnsiTheme="majorBidi" w:cstheme="majorBidi"/>
          <w:sz w:val="20"/>
          <w:szCs w:val="20"/>
        </w:rPr>
        <w:t xml:space="preserve"> yg diperoleh melalui uji antioksidan dengan menggunakan metode DPPH yg menghasilkan nilai IC</w:t>
      </w:r>
      <w:r w:rsidRPr="004114A5">
        <w:rPr>
          <w:rFonts w:asciiTheme="majorBidi" w:hAnsiTheme="majorBidi" w:cstheme="majorBidi"/>
          <w:sz w:val="20"/>
          <w:szCs w:val="20"/>
          <w:vertAlign w:val="subscript"/>
        </w:rPr>
        <w:t>50</w:t>
      </w:r>
      <w:r w:rsidRPr="004114A5">
        <w:rPr>
          <w:rFonts w:asciiTheme="majorBidi" w:hAnsiTheme="majorBidi" w:cstheme="majorBidi"/>
          <w:sz w:val="20"/>
          <w:szCs w:val="20"/>
        </w:rPr>
        <w:t xml:space="preserve"> </w:t>
      </w:r>
      <w:r w:rsidRPr="004114A5">
        <w:rPr>
          <w:rFonts w:asciiTheme="majorBidi" w:hAnsiTheme="majorBidi" w:cstheme="majorBidi"/>
          <w:sz w:val="20"/>
          <w:szCs w:val="20"/>
        </w:rPr>
        <w:t xml:space="preserve">sebesar </w:t>
      </w:r>
      <w:r w:rsidR="00A45C01" w:rsidRPr="004114A5">
        <w:rPr>
          <w:rFonts w:ascii="Times New Roman" w:hAnsi="Times New Roman" w:cs="Times New Roman"/>
          <w:sz w:val="20"/>
          <w:szCs w:val="20"/>
          <w:lang w:val="en-US"/>
        </w:rPr>
        <w:t>8,147</w:t>
      </w:r>
      <w:r w:rsidR="00A45C01" w:rsidRPr="004114A5">
        <w:rPr>
          <w:rFonts w:ascii="Times New Roman" w:hAnsi="Times New Roman" w:cs="Times New Roman"/>
          <w:sz w:val="20"/>
          <w:szCs w:val="20"/>
        </w:rPr>
        <w:t xml:space="preserve"> </w:t>
      </w:r>
      <w:r w:rsidRPr="004114A5">
        <w:rPr>
          <w:rFonts w:asciiTheme="majorBidi" w:hAnsiTheme="majorBidi" w:cstheme="majorBidi"/>
          <w:sz w:val="20"/>
          <w:szCs w:val="20"/>
        </w:rPr>
        <w:t xml:space="preserve">ppm. Hal ini </w:t>
      </w:r>
      <w:r w:rsidR="00A45C01" w:rsidRPr="004114A5">
        <w:rPr>
          <w:rFonts w:asciiTheme="majorBidi" w:hAnsiTheme="majorBidi" w:cstheme="majorBidi"/>
          <w:sz w:val="20"/>
          <w:szCs w:val="20"/>
        </w:rPr>
        <w:t xml:space="preserve">menyatakan bahwa ekstrak </w:t>
      </w:r>
      <w:proofErr w:type="spellStart"/>
      <w:r w:rsidR="00A45C01" w:rsidRPr="004114A5">
        <w:rPr>
          <w:rFonts w:asciiTheme="majorBidi" w:hAnsiTheme="majorBidi" w:cstheme="majorBidi"/>
          <w:sz w:val="20"/>
          <w:szCs w:val="20"/>
          <w:lang w:val="en-US"/>
        </w:rPr>
        <w:t>rumput</w:t>
      </w:r>
      <w:proofErr w:type="spellEnd"/>
      <w:r w:rsidR="00A45C01" w:rsidRPr="004114A5">
        <w:rPr>
          <w:rFonts w:asciiTheme="majorBidi" w:hAnsiTheme="majorBidi" w:cstheme="majorBidi"/>
          <w:sz w:val="20"/>
          <w:szCs w:val="20"/>
          <w:lang w:val="en-US"/>
        </w:rPr>
        <w:t xml:space="preserve"> </w:t>
      </w:r>
      <w:proofErr w:type="spellStart"/>
      <w:r w:rsidR="00A45C01" w:rsidRPr="004114A5">
        <w:rPr>
          <w:rFonts w:asciiTheme="majorBidi" w:hAnsiTheme="majorBidi" w:cstheme="majorBidi"/>
          <w:sz w:val="20"/>
          <w:szCs w:val="20"/>
          <w:lang w:val="en-US"/>
        </w:rPr>
        <w:t>laut</w:t>
      </w:r>
      <w:proofErr w:type="spellEnd"/>
      <w:r w:rsidR="00A45C01" w:rsidRPr="004114A5">
        <w:rPr>
          <w:rFonts w:asciiTheme="majorBidi" w:hAnsiTheme="majorBidi" w:cstheme="majorBidi"/>
          <w:sz w:val="20"/>
          <w:szCs w:val="20"/>
          <w:lang w:val="en-US"/>
        </w:rPr>
        <w:t xml:space="preserve"> (</w:t>
      </w:r>
      <w:proofErr w:type="spellStart"/>
      <w:r w:rsidR="00A45C01" w:rsidRPr="004114A5">
        <w:rPr>
          <w:rFonts w:asciiTheme="majorBidi" w:hAnsiTheme="majorBidi" w:cstheme="majorBidi"/>
          <w:i/>
          <w:sz w:val="20"/>
          <w:szCs w:val="20"/>
          <w:lang w:val="en-US"/>
        </w:rPr>
        <w:t>Gracilaria</w:t>
      </w:r>
      <w:proofErr w:type="spellEnd"/>
      <w:r w:rsidR="00A45C01" w:rsidRPr="004114A5">
        <w:rPr>
          <w:rFonts w:asciiTheme="majorBidi" w:hAnsiTheme="majorBidi" w:cstheme="majorBidi"/>
          <w:i/>
          <w:sz w:val="20"/>
          <w:szCs w:val="20"/>
          <w:lang w:val="en-US"/>
        </w:rPr>
        <w:t xml:space="preserve"> sp</w:t>
      </w:r>
      <w:r w:rsidR="00A45C01" w:rsidRPr="004114A5">
        <w:rPr>
          <w:rFonts w:asciiTheme="majorBidi" w:hAnsiTheme="majorBidi" w:cstheme="majorBidi"/>
          <w:sz w:val="20"/>
          <w:szCs w:val="20"/>
          <w:lang w:val="en-US"/>
        </w:rPr>
        <w:t>.)</w:t>
      </w:r>
      <w:r w:rsidR="00A45C01" w:rsidRPr="004114A5">
        <w:rPr>
          <w:rFonts w:asciiTheme="majorBidi" w:hAnsiTheme="majorBidi" w:cstheme="majorBidi"/>
          <w:i/>
          <w:sz w:val="20"/>
          <w:szCs w:val="20"/>
          <w:lang w:val="en-US"/>
        </w:rPr>
        <w:t xml:space="preserve"> </w:t>
      </w:r>
      <w:r w:rsidRPr="004114A5">
        <w:rPr>
          <w:rFonts w:asciiTheme="majorBidi" w:hAnsiTheme="majorBidi" w:cstheme="majorBidi"/>
          <w:sz w:val="20"/>
          <w:szCs w:val="20"/>
        </w:rPr>
        <w:t>memiliki sifat antioksidan yang sangat kuat, karena &lt;50 ppm.</w:t>
      </w:r>
    </w:p>
    <w:p w14:paraId="0C4F8328" w14:textId="5807FF27" w:rsidR="00A45C01" w:rsidRPr="004114A5" w:rsidRDefault="00487F31" w:rsidP="00A45C01">
      <w:pPr>
        <w:pStyle w:val="ListParagraph"/>
        <w:numPr>
          <w:ilvl w:val="0"/>
          <w:numId w:val="25"/>
        </w:numPr>
        <w:rPr>
          <w:rFonts w:asciiTheme="majorBidi" w:hAnsiTheme="majorBidi" w:cstheme="majorBidi"/>
          <w:sz w:val="20"/>
          <w:szCs w:val="20"/>
          <w:lang w:val="en-US"/>
        </w:rPr>
      </w:pPr>
      <w:r w:rsidRPr="004114A5">
        <w:rPr>
          <w:rFonts w:asciiTheme="majorBidi" w:hAnsiTheme="majorBidi" w:cstheme="majorBidi"/>
          <w:sz w:val="20"/>
          <w:szCs w:val="20"/>
          <w:lang w:val="en-US"/>
        </w:rPr>
        <w:t xml:space="preserve">Pada uji </w:t>
      </w:r>
      <w:proofErr w:type="spellStart"/>
      <w:r w:rsidRPr="004114A5">
        <w:rPr>
          <w:rFonts w:asciiTheme="majorBidi" w:hAnsiTheme="majorBidi" w:cstheme="majorBidi"/>
          <w:sz w:val="20"/>
          <w:szCs w:val="20"/>
          <w:lang w:val="en-US"/>
        </w:rPr>
        <w:t>panelis</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responden</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lebih</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banyak</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memilih</w:t>
      </w:r>
      <w:proofErr w:type="spellEnd"/>
      <w:r w:rsidRPr="004114A5">
        <w:rPr>
          <w:rFonts w:asciiTheme="majorBidi" w:hAnsiTheme="majorBidi" w:cstheme="majorBidi"/>
          <w:sz w:val="20"/>
          <w:szCs w:val="20"/>
          <w:lang w:val="en-US"/>
        </w:rPr>
        <w:t xml:space="preserve"> F1. Karna </w:t>
      </w:r>
      <w:proofErr w:type="spellStart"/>
      <w:r w:rsidRPr="004114A5">
        <w:rPr>
          <w:rFonts w:asciiTheme="majorBidi" w:hAnsiTheme="majorBidi" w:cstheme="majorBidi"/>
          <w:sz w:val="20"/>
          <w:szCs w:val="20"/>
          <w:lang w:val="en-US"/>
        </w:rPr>
        <w:t>tekstur</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dari</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sediaan</w:t>
      </w:r>
      <w:proofErr w:type="spellEnd"/>
      <w:r w:rsidRPr="004114A5">
        <w:rPr>
          <w:rFonts w:asciiTheme="majorBidi" w:hAnsiTheme="majorBidi" w:cstheme="majorBidi"/>
          <w:sz w:val="20"/>
          <w:szCs w:val="20"/>
          <w:lang w:val="en-US"/>
        </w:rPr>
        <w:t xml:space="preserve"> </w:t>
      </w:r>
      <w:r w:rsidRPr="004114A5">
        <w:rPr>
          <w:rFonts w:asciiTheme="majorBidi" w:hAnsiTheme="majorBidi" w:cstheme="majorBidi"/>
          <w:i/>
          <w:sz w:val="20"/>
          <w:szCs w:val="20"/>
          <w:lang w:val="en-US"/>
        </w:rPr>
        <w:t xml:space="preserve">Lip Balm </w:t>
      </w:r>
      <w:r w:rsidRPr="004114A5">
        <w:rPr>
          <w:rFonts w:asciiTheme="majorBidi" w:hAnsiTheme="majorBidi" w:cstheme="majorBidi"/>
          <w:sz w:val="20"/>
          <w:szCs w:val="20"/>
          <w:lang w:val="en-US"/>
        </w:rPr>
        <w:t xml:space="preserve">F1 </w:t>
      </w:r>
      <w:proofErr w:type="spellStart"/>
      <w:r w:rsidRPr="004114A5">
        <w:rPr>
          <w:rFonts w:asciiTheme="majorBidi" w:hAnsiTheme="majorBidi" w:cstheme="majorBidi"/>
          <w:sz w:val="20"/>
          <w:szCs w:val="20"/>
          <w:lang w:val="en-US"/>
        </w:rPr>
        <w:t>mengandung</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lebih</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banyak</w:t>
      </w:r>
      <w:proofErr w:type="spellEnd"/>
      <w:r w:rsidRPr="004114A5">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Cosmol</w:t>
      </w:r>
      <w:proofErr w:type="spellEnd"/>
      <w:r w:rsidRPr="004114A5">
        <w:rPr>
          <w:rFonts w:asciiTheme="majorBidi" w:hAnsiTheme="majorBidi" w:cstheme="majorBidi"/>
          <w:sz w:val="20"/>
          <w:szCs w:val="20"/>
          <w:lang w:val="en-US"/>
        </w:rPr>
        <w:t xml:space="preserve"> 43 V </w:t>
      </w:r>
      <w:proofErr w:type="spellStart"/>
      <w:r w:rsidR="007E0BC5">
        <w:rPr>
          <w:rFonts w:asciiTheme="majorBidi" w:hAnsiTheme="majorBidi" w:cstheme="majorBidi"/>
          <w:sz w:val="20"/>
          <w:szCs w:val="20"/>
          <w:lang w:val="en-US"/>
        </w:rPr>
        <w:t>dibanding</w:t>
      </w:r>
      <w:r w:rsidR="00425DEB">
        <w:rPr>
          <w:rFonts w:asciiTheme="majorBidi" w:hAnsiTheme="majorBidi" w:cstheme="majorBidi"/>
          <w:sz w:val="20"/>
          <w:szCs w:val="20"/>
          <w:lang w:val="en-US"/>
        </w:rPr>
        <w:t>kan</w:t>
      </w:r>
      <w:proofErr w:type="spellEnd"/>
      <w:r w:rsidR="004430AA">
        <w:rPr>
          <w:rFonts w:asciiTheme="majorBidi" w:hAnsiTheme="majorBidi" w:cstheme="majorBidi"/>
          <w:sz w:val="20"/>
          <w:szCs w:val="20"/>
          <w:lang w:val="en-US"/>
        </w:rPr>
        <w:t xml:space="preserve"> </w:t>
      </w:r>
      <w:proofErr w:type="spellStart"/>
      <w:r w:rsidRPr="004114A5">
        <w:rPr>
          <w:rFonts w:asciiTheme="majorBidi" w:hAnsiTheme="majorBidi" w:cstheme="majorBidi"/>
          <w:sz w:val="20"/>
          <w:szCs w:val="20"/>
          <w:lang w:val="en-US"/>
        </w:rPr>
        <w:t>Salacos</w:t>
      </w:r>
      <w:proofErr w:type="spellEnd"/>
      <w:r w:rsidRPr="004114A5">
        <w:rPr>
          <w:rFonts w:asciiTheme="majorBidi" w:hAnsiTheme="majorBidi" w:cstheme="majorBidi"/>
          <w:sz w:val="20"/>
          <w:szCs w:val="20"/>
          <w:lang w:val="en-US"/>
        </w:rPr>
        <w:t xml:space="preserve"> 99</w:t>
      </w:r>
      <w:r w:rsidR="000D268F" w:rsidRPr="004114A5">
        <w:rPr>
          <w:rFonts w:asciiTheme="majorBidi" w:hAnsiTheme="majorBidi" w:cstheme="majorBidi"/>
          <w:sz w:val="20"/>
          <w:szCs w:val="20"/>
          <w:lang w:val="en-US"/>
        </w:rPr>
        <w:t xml:space="preserve">. </w:t>
      </w:r>
      <w:proofErr w:type="spellStart"/>
      <w:r w:rsidR="003F15C1">
        <w:rPr>
          <w:rFonts w:asciiTheme="majorBidi" w:hAnsiTheme="majorBidi" w:cstheme="majorBidi"/>
          <w:sz w:val="20"/>
          <w:szCs w:val="20"/>
          <w:lang w:val="en-US"/>
        </w:rPr>
        <w:t>Sehingga</w:t>
      </w:r>
      <w:proofErr w:type="spellEnd"/>
      <w:r w:rsidR="003F15C1">
        <w:rPr>
          <w:rFonts w:asciiTheme="majorBidi" w:hAnsiTheme="majorBidi" w:cstheme="majorBidi"/>
          <w:sz w:val="20"/>
          <w:szCs w:val="20"/>
          <w:lang w:val="en-US"/>
        </w:rPr>
        <w:t xml:space="preserve"> </w:t>
      </w:r>
      <w:proofErr w:type="spellStart"/>
      <w:r w:rsidR="003F15C1">
        <w:rPr>
          <w:rFonts w:asciiTheme="majorBidi" w:hAnsiTheme="majorBidi" w:cstheme="majorBidi"/>
          <w:sz w:val="20"/>
          <w:szCs w:val="20"/>
          <w:lang w:val="en-US"/>
        </w:rPr>
        <w:t>teks</w:t>
      </w:r>
      <w:r w:rsidR="00B042BA">
        <w:rPr>
          <w:rFonts w:asciiTheme="majorBidi" w:hAnsiTheme="majorBidi" w:cstheme="majorBidi"/>
          <w:sz w:val="20"/>
          <w:szCs w:val="20"/>
          <w:lang w:val="en-US"/>
        </w:rPr>
        <w:t>tur</w:t>
      </w:r>
      <w:proofErr w:type="spellEnd"/>
      <w:r w:rsidR="00B042BA">
        <w:rPr>
          <w:rFonts w:asciiTheme="majorBidi" w:hAnsiTheme="majorBidi" w:cstheme="majorBidi"/>
          <w:sz w:val="20"/>
          <w:szCs w:val="20"/>
          <w:lang w:val="en-US"/>
        </w:rPr>
        <w:t xml:space="preserve"> </w:t>
      </w:r>
      <w:proofErr w:type="spellStart"/>
      <w:r w:rsidR="00B042BA">
        <w:rPr>
          <w:rFonts w:asciiTheme="majorBidi" w:hAnsiTheme="majorBidi" w:cstheme="majorBidi"/>
          <w:sz w:val="20"/>
          <w:szCs w:val="20"/>
          <w:lang w:val="en-US"/>
        </w:rPr>
        <w:t>menjadi</w:t>
      </w:r>
      <w:proofErr w:type="spellEnd"/>
      <w:r w:rsidR="00B042BA">
        <w:rPr>
          <w:rFonts w:asciiTheme="majorBidi" w:hAnsiTheme="majorBidi" w:cstheme="majorBidi"/>
          <w:sz w:val="20"/>
          <w:szCs w:val="20"/>
          <w:lang w:val="en-US"/>
        </w:rPr>
        <w:t xml:space="preserve"> </w:t>
      </w:r>
      <w:proofErr w:type="spellStart"/>
      <w:r w:rsidR="00B042BA">
        <w:rPr>
          <w:rFonts w:asciiTheme="majorBidi" w:hAnsiTheme="majorBidi" w:cstheme="majorBidi"/>
          <w:sz w:val="20"/>
          <w:szCs w:val="20"/>
          <w:lang w:val="en-US"/>
        </w:rPr>
        <w:t>lebih</w:t>
      </w:r>
      <w:proofErr w:type="spellEnd"/>
      <w:r w:rsidR="00B042BA">
        <w:rPr>
          <w:rFonts w:asciiTheme="majorBidi" w:hAnsiTheme="majorBidi" w:cstheme="majorBidi"/>
          <w:sz w:val="20"/>
          <w:szCs w:val="20"/>
          <w:lang w:val="en-US"/>
        </w:rPr>
        <w:t xml:space="preserve"> </w:t>
      </w:r>
      <w:proofErr w:type="spellStart"/>
      <w:r w:rsidR="00B042BA">
        <w:rPr>
          <w:rFonts w:asciiTheme="majorBidi" w:hAnsiTheme="majorBidi" w:cstheme="majorBidi"/>
          <w:sz w:val="20"/>
          <w:szCs w:val="20"/>
          <w:lang w:val="en-US"/>
        </w:rPr>
        <w:t>lembut</w:t>
      </w:r>
      <w:proofErr w:type="spellEnd"/>
      <w:r w:rsidR="00B042BA">
        <w:rPr>
          <w:rFonts w:asciiTheme="majorBidi" w:hAnsiTheme="majorBidi" w:cstheme="majorBidi"/>
          <w:sz w:val="20"/>
          <w:szCs w:val="20"/>
          <w:lang w:val="en-US"/>
        </w:rPr>
        <w:t xml:space="preserve"> dan </w:t>
      </w:r>
      <w:proofErr w:type="spellStart"/>
      <w:r w:rsidR="00B042BA">
        <w:rPr>
          <w:rFonts w:asciiTheme="majorBidi" w:hAnsiTheme="majorBidi" w:cstheme="majorBidi"/>
          <w:sz w:val="20"/>
          <w:szCs w:val="20"/>
          <w:lang w:val="en-US"/>
        </w:rPr>
        <w:t>halus</w:t>
      </w:r>
      <w:proofErr w:type="spellEnd"/>
      <w:r w:rsidR="003F15C1">
        <w:rPr>
          <w:rFonts w:asciiTheme="majorBidi" w:hAnsiTheme="majorBidi" w:cstheme="majorBidi"/>
          <w:sz w:val="20"/>
          <w:szCs w:val="20"/>
          <w:lang w:val="en-US"/>
        </w:rPr>
        <w:t>.</w:t>
      </w:r>
    </w:p>
    <w:p w14:paraId="1DFC61C1" w14:textId="77777777" w:rsidR="00646ACF" w:rsidRDefault="00E74731" w:rsidP="00646ACF">
      <w:pPr>
        <w:rPr>
          <w:rFonts w:asciiTheme="majorBidi" w:hAnsiTheme="majorBidi" w:cstheme="majorBidi"/>
          <w:sz w:val="20"/>
          <w:szCs w:val="20"/>
          <w:lang w:val="en-US"/>
        </w:rPr>
      </w:pPr>
      <w:r w:rsidRPr="004114A5">
        <w:rPr>
          <w:rFonts w:asciiTheme="majorBidi" w:hAnsiTheme="majorBidi" w:cstheme="majorBidi"/>
          <w:sz w:val="20"/>
          <w:szCs w:val="20"/>
          <w:lang w:val="en-US"/>
        </w:rPr>
        <w:t xml:space="preserve"> </w:t>
      </w:r>
    </w:p>
    <w:p w14:paraId="3FC46423" w14:textId="18CA250F" w:rsidR="00C82370" w:rsidRPr="00646ACF" w:rsidRDefault="0005589D" w:rsidP="00646ACF">
      <w:pPr>
        <w:rPr>
          <w:rFonts w:asciiTheme="majorBidi" w:hAnsiTheme="majorBidi" w:cstheme="majorBidi"/>
          <w:sz w:val="20"/>
          <w:szCs w:val="20"/>
          <w:lang w:val="en-US"/>
        </w:rPr>
      </w:pPr>
      <w:r w:rsidRPr="00442C0E">
        <w:rPr>
          <w:rFonts w:asciiTheme="majorBidi" w:hAnsiTheme="majorBidi" w:cstheme="majorBidi"/>
          <w:b/>
          <w:bCs/>
          <w:sz w:val="20"/>
          <w:szCs w:val="20"/>
        </w:rPr>
        <w:t>DAFTAR PUSTAKA</w:t>
      </w:r>
    </w:p>
    <w:p w14:paraId="0B307896" w14:textId="4F29AEEE" w:rsidR="00A72D74" w:rsidRPr="00442C0E" w:rsidRDefault="003E4B14" w:rsidP="00A72D74">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sz w:val="20"/>
          <w:szCs w:val="20"/>
        </w:rPr>
        <w:fldChar w:fldCharType="begin" w:fldLock="1"/>
      </w:r>
      <w:r w:rsidRPr="00442C0E">
        <w:rPr>
          <w:rFonts w:ascii="Times New Roman" w:hAnsi="Times New Roman" w:cs="Times New Roman"/>
          <w:sz w:val="20"/>
          <w:szCs w:val="20"/>
        </w:rPr>
        <w:instrText xml:space="preserve">ADDIN Mendeley Bibliography CSL_BIBLIOGRAPHY </w:instrText>
      </w:r>
      <w:r w:rsidRPr="00442C0E">
        <w:rPr>
          <w:rFonts w:ascii="Times New Roman" w:hAnsi="Times New Roman" w:cs="Times New Roman"/>
          <w:sz w:val="20"/>
          <w:szCs w:val="20"/>
        </w:rPr>
        <w:fldChar w:fldCharType="separate"/>
      </w:r>
      <w:r w:rsidR="00A72D74" w:rsidRPr="00442C0E">
        <w:rPr>
          <w:rFonts w:ascii="Times New Roman" w:hAnsi="Times New Roman" w:cs="Times New Roman"/>
          <w:noProof/>
          <w:sz w:val="20"/>
          <w:szCs w:val="20"/>
        </w:rPr>
        <w:t xml:space="preserve">Bhernama, B. G. (2020). AKTIVITAS ANTIBAKTERI SABUN PADAT YANG MENGANDUNG EKSTRAK ETANOL RUMPUT LAUT GRACILARIA, SP TERHADAP BAKTERI STAPHYLOCOCCUS AUEREUS. </w:t>
      </w:r>
      <w:r w:rsidR="00A72D74" w:rsidRPr="00442C0E">
        <w:rPr>
          <w:rFonts w:ascii="Times New Roman" w:hAnsi="Times New Roman" w:cs="Times New Roman"/>
          <w:i/>
          <w:iCs/>
          <w:noProof/>
          <w:sz w:val="20"/>
          <w:szCs w:val="20"/>
        </w:rPr>
        <w:t>Pena Akuatika: Jurnal Ilmiah Perikanan Dan Kelautan</w:t>
      </w:r>
      <w:r w:rsidR="00A72D74" w:rsidRPr="00442C0E">
        <w:rPr>
          <w:rFonts w:ascii="Times New Roman" w:hAnsi="Times New Roman" w:cs="Times New Roman"/>
          <w:noProof/>
          <w:sz w:val="20"/>
          <w:szCs w:val="20"/>
        </w:rPr>
        <w:t xml:space="preserve">, </w:t>
      </w:r>
      <w:r w:rsidR="00A72D74" w:rsidRPr="00442C0E">
        <w:rPr>
          <w:rFonts w:ascii="Times New Roman" w:hAnsi="Times New Roman" w:cs="Times New Roman"/>
          <w:i/>
          <w:iCs/>
          <w:noProof/>
          <w:sz w:val="20"/>
          <w:szCs w:val="20"/>
        </w:rPr>
        <w:t>19</w:t>
      </w:r>
      <w:r w:rsidR="00A72D74" w:rsidRPr="00442C0E">
        <w:rPr>
          <w:rFonts w:ascii="Times New Roman" w:hAnsi="Times New Roman" w:cs="Times New Roman"/>
          <w:noProof/>
          <w:sz w:val="20"/>
          <w:szCs w:val="20"/>
        </w:rPr>
        <w:t>(1).</w:t>
      </w:r>
    </w:p>
    <w:p w14:paraId="5D8ED6FA" w14:textId="77777777" w:rsidR="00A72D74" w:rsidRPr="00442C0E" w:rsidRDefault="00A72D74" w:rsidP="00A72D74">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 xml:space="preserve">Kurniawati, I., Maftuch, M., &amp; Hariati, A. M. (2016). Determination of the best solvent and extract duration on the technique of Gracilaria sp. maceration as well as its influence on moisture content and yield. </w:t>
      </w:r>
      <w:r w:rsidRPr="00442C0E">
        <w:rPr>
          <w:rFonts w:ascii="Times New Roman" w:hAnsi="Times New Roman" w:cs="Times New Roman"/>
          <w:i/>
          <w:iCs/>
          <w:noProof/>
          <w:sz w:val="20"/>
          <w:szCs w:val="20"/>
        </w:rPr>
        <w:t>Samakia: Jurnal Ilmu Perikanan</w:t>
      </w:r>
      <w:r w:rsidRPr="00442C0E">
        <w:rPr>
          <w:rFonts w:ascii="Times New Roman" w:hAnsi="Times New Roman" w:cs="Times New Roman"/>
          <w:noProof/>
          <w:sz w:val="20"/>
          <w:szCs w:val="20"/>
        </w:rPr>
        <w:t xml:space="preserve">, </w:t>
      </w:r>
      <w:r w:rsidRPr="00442C0E">
        <w:rPr>
          <w:rFonts w:ascii="Times New Roman" w:hAnsi="Times New Roman" w:cs="Times New Roman"/>
          <w:i/>
          <w:iCs/>
          <w:noProof/>
          <w:sz w:val="20"/>
          <w:szCs w:val="20"/>
        </w:rPr>
        <w:t>7</w:t>
      </w:r>
      <w:r w:rsidRPr="00442C0E">
        <w:rPr>
          <w:rFonts w:ascii="Times New Roman" w:hAnsi="Times New Roman" w:cs="Times New Roman"/>
          <w:noProof/>
          <w:sz w:val="20"/>
          <w:szCs w:val="20"/>
        </w:rPr>
        <w:t>(2), 72–77.</w:t>
      </w:r>
    </w:p>
    <w:p w14:paraId="4BDA0F69" w14:textId="77777777" w:rsidR="00A72D74" w:rsidRPr="00442C0E" w:rsidRDefault="00A72D74" w:rsidP="00A72D74">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 xml:space="preserve">Loho, R. E. M., Tiho, M., &amp; Assa, Y. A. (2021). Kandungan dan Aktivitas Antioksidan pada Rumput Laut Merah. </w:t>
      </w:r>
      <w:r w:rsidRPr="00442C0E">
        <w:rPr>
          <w:rFonts w:ascii="Times New Roman" w:hAnsi="Times New Roman" w:cs="Times New Roman"/>
          <w:i/>
          <w:iCs/>
          <w:noProof/>
          <w:sz w:val="20"/>
          <w:szCs w:val="20"/>
        </w:rPr>
        <w:t>Medical Scope Journal</w:t>
      </w:r>
      <w:r w:rsidRPr="00442C0E">
        <w:rPr>
          <w:rFonts w:ascii="Times New Roman" w:hAnsi="Times New Roman" w:cs="Times New Roman"/>
          <w:noProof/>
          <w:sz w:val="20"/>
          <w:szCs w:val="20"/>
        </w:rPr>
        <w:t xml:space="preserve">, </w:t>
      </w:r>
      <w:r w:rsidRPr="00442C0E">
        <w:rPr>
          <w:rFonts w:ascii="Times New Roman" w:hAnsi="Times New Roman" w:cs="Times New Roman"/>
          <w:i/>
          <w:iCs/>
          <w:noProof/>
          <w:sz w:val="20"/>
          <w:szCs w:val="20"/>
        </w:rPr>
        <w:t>3</w:t>
      </w:r>
      <w:r w:rsidRPr="00442C0E">
        <w:rPr>
          <w:rFonts w:ascii="Times New Roman" w:hAnsi="Times New Roman" w:cs="Times New Roman"/>
          <w:noProof/>
          <w:sz w:val="20"/>
          <w:szCs w:val="20"/>
        </w:rPr>
        <w:t>(1), 113–120.</w:t>
      </w:r>
    </w:p>
    <w:p w14:paraId="078DF9C7" w14:textId="77777777" w:rsidR="00A72D74" w:rsidRPr="00442C0E" w:rsidRDefault="00A72D74" w:rsidP="00A72D74">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 xml:space="preserve">Nazliniwaty, L. L., &amp; Wahyuni, M. (2019). Pemanfaatan Ekstrak Kulit Buah Delima (Punica granatum L) dalam Formulasi Sediaan Lipbalm. </w:t>
      </w:r>
      <w:r w:rsidRPr="00442C0E">
        <w:rPr>
          <w:rFonts w:ascii="Times New Roman" w:hAnsi="Times New Roman" w:cs="Times New Roman"/>
          <w:i/>
          <w:iCs/>
          <w:noProof/>
          <w:sz w:val="20"/>
          <w:szCs w:val="20"/>
        </w:rPr>
        <w:t>Jurnal Jamu Indonesia</w:t>
      </w:r>
      <w:r w:rsidRPr="00442C0E">
        <w:rPr>
          <w:rFonts w:ascii="Times New Roman" w:hAnsi="Times New Roman" w:cs="Times New Roman"/>
          <w:noProof/>
          <w:sz w:val="20"/>
          <w:szCs w:val="20"/>
        </w:rPr>
        <w:t xml:space="preserve">, </w:t>
      </w:r>
      <w:r w:rsidRPr="00442C0E">
        <w:rPr>
          <w:rFonts w:ascii="Times New Roman" w:hAnsi="Times New Roman" w:cs="Times New Roman"/>
          <w:i/>
          <w:iCs/>
          <w:noProof/>
          <w:sz w:val="20"/>
          <w:szCs w:val="20"/>
        </w:rPr>
        <w:t>4</w:t>
      </w:r>
      <w:r w:rsidRPr="00442C0E">
        <w:rPr>
          <w:rFonts w:ascii="Times New Roman" w:hAnsi="Times New Roman" w:cs="Times New Roman"/>
          <w:noProof/>
          <w:sz w:val="20"/>
          <w:szCs w:val="20"/>
        </w:rPr>
        <w:t>(3), 87–92.</w:t>
      </w:r>
    </w:p>
    <w:p w14:paraId="6B0896FD" w14:textId="78B140A7" w:rsidR="0057139D" w:rsidRPr="00442C0E" w:rsidRDefault="003E4B14" w:rsidP="00A72D74">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sz w:val="20"/>
          <w:szCs w:val="20"/>
        </w:rPr>
        <w:fldChar w:fldCharType="end"/>
      </w:r>
      <w:r w:rsidR="0057139D" w:rsidRPr="00442C0E">
        <w:rPr>
          <w:rFonts w:ascii="Times New Roman" w:hAnsi="Times New Roman" w:cs="Times New Roman"/>
          <w:noProof/>
          <w:sz w:val="20"/>
          <w:szCs w:val="20"/>
        </w:rPr>
        <w:t>Yulyuswarni. Formulasi Ekstrak Kulit Buah Naga Merah (Hylocereus polyrhizus) sebagai Pewarna Alami dalam Sediaan Lipstik. Jurnal Analis Kesehatan. 2018; 7(1): 677-678.</w:t>
      </w:r>
    </w:p>
    <w:p w14:paraId="53C5695B"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lastRenderedPageBreak/>
        <w:t>Warmida H., Sukawaty Y., dan Wisnu A.F. Perbandingan Fisik Formula Lipstik dengan Basis Lemak Tengkawang (Illipe Butter) dan Lemak Coklat (Cocoa Butter). Jurnal Ilmiah Manuntung. 2020; 6(1): 105.</w:t>
      </w:r>
    </w:p>
    <w:p w14:paraId="5767AA37"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Hasan, Fitri Andika. 2018. Formulasi Sediaan Pelembab Bibir Minyak Biji Anggur (Grapseed Oil). Sumatera Utara.</w:t>
      </w:r>
    </w:p>
    <w:p w14:paraId="3EF9D7DF"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Muliyawan D, Suriana N. 2013. A - Z Tentang Kosmetik. Jakarta (ID): PT. Elex Media Komputindo.</w:t>
      </w:r>
    </w:p>
    <w:p w14:paraId="11DB6254"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Puspitasari, Anita Dwi &amp; Proyogo, Lean Syam. Perbandingan Metode Ekstraksi Maserasi Dan Sokletasi Terhadap Kadar Fenolik Total Ekstrak Etanol Daun Kersen (Muntingia Calabura). Fakultas Farmasi. Universitas Wahid Hasim Semarang.</w:t>
      </w:r>
    </w:p>
    <w:p w14:paraId="2857DB9A" w14:textId="1D71C73F"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Shirmila, G., Radhamani. P.M. 2013.In Vitro Antioxidant Activities, Total Phenolis</w:t>
      </w:r>
      <w:r w:rsidR="00127463" w:rsidRPr="00442C0E">
        <w:rPr>
          <w:rFonts w:ascii="Times New Roman" w:hAnsi="Times New Roman" w:cs="Times New Roman"/>
          <w:noProof/>
          <w:sz w:val="20"/>
          <w:szCs w:val="20"/>
          <w:lang w:val="en-US"/>
        </w:rPr>
        <w:t xml:space="preserve"> </w:t>
      </w:r>
      <w:r w:rsidRPr="00442C0E">
        <w:rPr>
          <w:rFonts w:ascii="Times New Roman" w:hAnsi="Times New Roman" w:cs="Times New Roman"/>
          <w:noProof/>
          <w:sz w:val="20"/>
          <w:szCs w:val="20"/>
        </w:rPr>
        <w:t>Andflavonoid of Wild Edible Mushroom Macrolepiota</w:t>
      </w:r>
      <w:r w:rsidR="00127463" w:rsidRPr="00442C0E">
        <w:rPr>
          <w:rFonts w:ascii="Times New Roman" w:hAnsi="Times New Roman" w:cs="Times New Roman"/>
          <w:noProof/>
          <w:sz w:val="20"/>
          <w:szCs w:val="20"/>
          <w:lang w:val="en-US"/>
        </w:rPr>
        <w:t xml:space="preserve"> </w:t>
      </w:r>
      <w:r w:rsidRPr="00442C0E">
        <w:rPr>
          <w:rFonts w:ascii="Times New Roman" w:hAnsi="Times New Roman" w:cs="Times New Roman"/>
          <w:noProof/>
          <w:sz w:val="20"/>
          <w:szCs w:val="20"/>
        </w:rPr>
        <w:t>Mastoidea Singer.International Journal of Pharmacy And Pharmaceutical Sciences.</w:t>
      </w:r>
    </w:p>
    <w:p w14:paraId="4D90676E"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Race, Sharla. 2009. Antioxidant The Truth About BHA, BHT, TBHQ And Other Antioxidant Used As Food Additives. London.</w:t>
      </w:r>
    </w:p>
    <w:p w14:paraId="37DCC18D"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Annisaqois M, Gerung GS, Wullur S, Sumilat DA, Wagey BT, Mandagi SV. Molecular analysis of DNA red algae (Rhodophyta) Kappaphycus sp. Jurnal Pesisir dan Laut Tropis. 2018;1(1):107-12.</w:t>
      </w:r>
    </w:p>
    <w:p w14:paraId="2AFA08DA"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 xml:space="preserve">Departemen Kesehatan RI., 1978.,Materia Medika Indonesia., Jilid II., </w:t>
      </w:r>
      <w:r w:rsidRPr="00442C0E">
        <w:rPr>
          <w:rFonts w:ascii="Times New Roman" w:hAnsi="Times New Roman" w:cs="Times New Roman"/>
          <w:noProof/>
          <w:sz w:val="20"/>
          <w:szCs w:val="20"/>
        </w:rPr>
        <w:tab/>
        <w:t>Departemen Kesehatan RI., Jakarta.</w:t>
      </w:r>
    </w:p>
    <w:p w14:paraId="553269BD"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 xml:space="preserve">Fransworth, N. R., 1996., Biologycal and Phytochemical Screening of Plants., </w:t>
      </w:r>
      <w:r w:rsidRPr="00442C0E">
        <w:rPr>
          <w:rFonts w:ascii="Times New Roman" w:hAnsi="Times New Roman" w:cs="Times New Roman"/>
          <w:noProof/>
          <w:sz w:val="20"/>
          <w:szCs w:val="20"/>
        </w:rPr>
        <w:tab/>
        <w:t xml:space="preserve">Chicago., Journal of Pharmaceutical </w:t>
      </w:r>
      <w:r w:rsidRPr="00442C0E">
        <w:rPr>
          <w:rFonts w:ascii="Times New Roman" w:hAnsi="Times New Roman" w:cs="Times New Roman"/>
          <w:noProof/>
          <w:sz w:val="20"/>
          <w:szCs w:val="20"/>
        </w:rPr>
        <w:t xml:space="preserve">Science., Volume 55 No.3., </w:t>
      </w:r>
      <w:r w:rsidRPr="00442C0E">
        <w:rPr>
          <w:rFonts w:ascii="Times New Roman" w:hAnsi="Times New Roman" w:cs="Times New Roman"/>
          <w:noProof/>
          <w:sz w:val="20"/>
          <w:szCs w:val="20"/>
        </w:rPr>
        <w:tab/>
        <w:t>Chicago., Reheis Chemical Company., Pages 257-259.</w:t>
      </w:r>
    </w:p>
    <w:p w14:paraId="0A0F49A3"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Harborne. 1987. Metode Fitokimia : Penuntun cara modern menganalisis tumbuhan. Edisi I.</w:t>
      </w:r>
    </w:p>
    <w:p w14:paraId="07889AC1" w14:textId="77777777" w:rsidR="0057139D" w:rsidRPr="00442C0E" w:rsidRDefault="0057139D" w:rsidP="0057139D">
      <w:pPr>
        <w:widowControl w:val="0"/>
        <w:autoSpaceDE w:val="0"/>
        <w:autoSpaceDN w:val="0"/>
        <w:adjustRightInd w:val="0"/>
        <w:spacing w:line="360" w:lineRule="auto"/>
        <w:ind w:left="480" w:hanging="480"/>
        <w:rPr>
          <w:rFonts w:ascii="Times New Roman" w:hAnsi="Times New Roman" w:cs="Times New Roman"/>
          <w:noProof/>
          <w:sz w:val="20"/>
          <w:szCs w:val="20"/>
          <w:lang w:val="en-US"/>
        </w:rPr>
      </w:pPr>
      <w:r w:rsidRPr="00442C0E">
        <w:rPr>
          <w:rFonts w:ascii="Times New Roman" w:hAnsi="Times New Roman" w:cs="Times New Roman"/>
          <w:noProof/>
          <w:sz w:val="20"/>
          <w:szCs w:val="20"/>
        </w:rPr>
        <w:t>Ditjen POM. 1985. Formularium Kosmetik Indonesia. Jakarta (ID): Departemen Kesehatan RI.</w:t>
      </w:r>
    </w:p>
    <w:p w14:paraId="1FB2FE16" w14:textId="77777777" w:rsidR="000E0E56" w:rsidRPr="00442C0E" w:rsidRDefault="000E0E56" w:rsidP="000E0E56">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Deepam, L. S. A., Sundaresan, A., Arumughan, C. 2011. Stability of Rice Bran Oil in Terms of Oryzanol, Tocopherols, Tocotrienols and Sterols. J Am Oil Chem Soc, 88: 1001-1009.</w:t>
      </w:r>
    </w:p>
    <w:p w14:paraId="30CA6397" w14:textId="77777777" w:rsidR="000E0E56" w:rsidRPr="00442C0E" w:rsidRDefault="000E0E56" w:rsidP="000E0E56">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Mishra, A. K., Mishra, A., Chattopadhyay, P. 2010. Formulation and In-Vitro Evaluation of Antioxidant Activity of O/W Sunscreen Cream Containing Herbal Oil as Dispersed Phase. International Journal of Biomedical Research; 5: 201-208.</w:t>
      </w:r>
    </w:p>
    <w:p w14:paraId="5F5B6A46" w14:textId="6BF31C71" w:rsidR="000E0E56" w:rsidRPr="00442C0E" w:rsidRDefault="000E0E56" w:rsidP="000E0E56">
      <w:pPr>
        <w:widowControl w:val="0"/>
        <w:autoSpaceDE w:val="0"/>
        <w:autoSpaceDN w:val="0"/>
        <w:adjustRightInd w:val="0"/>
        <w:spacing w:line="360" w:lineRule="auto"/>
        <w:ind w:left="480" w:hanging="480"/>
        <w:rPr>
          <w:rFonts w:ascii="Times New Roman" w:hAnsi="Times New Roman" w:cs="Times New Roman"/>
          <w:noProof/>
          <w:sz w:val="20"/>
          <w:szCs w:val="20"/>
          <w:lang w:val="en-US"/>
        </w:rPr>
      </w:pPr>
      <w:r w:rsidRPr="00442C0E">
        <w:rPr>
          <w:rFonts w:ascii="Times New Roman" w:hAnsi="Times New Roman" w:cs="Times New Roman"/>
          <w:noProof/>
          <w:sz w:val="20"/>
          <w:szCs w:val="20"/>
        </w:rPr>
        <w:t>Molyneux, P.2004. The Use of The Stable Free Radical Diphenyl</w:t>
      </w:r>
      <w:r w:rsidR="00D852F9" w:rsidRPr="00442C0E">
        <w:rPr>
          <w:rFonts w:ascii="Times New Roman" w:hAnsi="Times New Roman" w:cs="Times New Roman"/>
          <w:noProof/>
          <w:sz w:val="20"/>
          <w:szCs w:val="20"/>
          <w:lang w:val="en-US"/>
        </w:rPr>
        <w:t xml:space="preserve"> P</w:t>
      </w:r>
      <w:r w:rsidRPr="00442C0E">
        <w:rPr>
          <w:rFonts w:ascii="Times New Roman" w:hAnsi="Times New Roman" w:cs="Times New Roman"/>
          <w:noProof/>
          <w:sz w:val="20"/>
          <w:szCs w:val="20"/>
        </w:rPr>
        <w:t>icryl</w:t>
      </w:r>
      <w:r w:rsidR="00D852F9" w:rsidRPr="00442C0E">
        <w:rPr>
          <w:rFonts w:ascii="Times New Roman" w:hAnsi="Times New Roman" w:cs="Times New Roman"/>
          <w:noProof/>
          <w:sz w:val="20"/>
          <w:szCs w:val="20"/>
          <w:lang w:val="en-US"/>
        </w:rPr>
        <w:t xml:space="preserve"> H</w:t>
      </w:r>
      <w:r w:rsidRPr="00442C0E">
        <w:rPr>
          <w:rFonts w:ascii="Times New Roman" w:hAnsi="Times New Roman" w:cs="Times New Roman"/>
          <w:noProof/>
          <w:sz w:val="20"/>
          <w:szCs w:val="20"/>
        </w:rPr>
        <w:t>ydrazzzyl (DPPH) for Estimating Antioxidant Activity. Songklanakarin J. Sci. Technol. Vol. 26. No. 2.</w:t>
      </w:r>
    </w:p>
    <w:p w14:paraId="31EABC42" w14:textId="77777777" w:rsidR="00716490" w:rsidRPr="00442C0E" w:rsidRDefault="00716490" w:rsidP="00716490">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Julyasih, K. Sri., I.G.P. Wirawan., W.S Harijani dan W. Widajati. 2009. Aktivitas Antioksidan. Beberapa Jenis Rumput Laut (Seaweeds) Komersial Di Bali.</w:t>
      </w:r>
    </w:p>
    <w:p w14:paraId="414132C1" w14:textId="0958F699" w:rsidR="003E4B14" w:rsidRPr="00442C0E" w:rsidRDefault="00716490" w:rsidP="0074560D">
      <w:pPr>
        <w:widowControl w:val="0"/>
        <w:autoSpaceDE w:val="0"/>
        <w:autoSpaceDN w:val="0"/>
        <w:adjustRightInd w:val="0"/>
        <w:spacing w:line="360" w:lineRule="auto"/>
        <w:ind w:left="480" w:hanging="480"/>
        <w:rPr>
          <w:rFonts w:ascii="Times New Roman" w:hAnsi="Times New Roman" w:cs="Times New Roman"/>
          <w:noProof/>
          <w:sz w:val="20"/>
          <w:szCs w:val="20"/>
          <w:lang w:val="en-US"/>
        </w:rPr>
      </w:pPr>
      <w:r w:rsidRPr="00442C0E">
        <w:rPr>
          <w:rFonts w:ascii="Times New Roman" w:hAnsi="Times New Roman" w:cs="Times New Roman"/>
          <w:noProof/>
          <w:sz w:val="20"/>
          <w:szCs w:val="20"/>
        </w:rPr>
        <w:t>Sreejamole,K.L.,&amp; Greeshma,P.M. 2013. Antioxidant and Brine Shrimp Cytotoxic Avtivities of Ethanolic Extract of Red Algae Gracilaria Corticata.Indian Journal of Natural Products and Resources.</w:t>
      </w:r>
    </w:p>
    <w:p w14:paraId="577166BA" w14:textId="763EF084" w:rsidR="0005589D" w:rsidRPr="00646ACF" w:rsidRDefault="000814C2" w:rsidP="00646ACF">
      <w:pPr>
        <w:widowControl w:val="0"/>
        <w:autoSpaceDE w:val="0"/>
        <w:autoSpaceDN w:val="0"/>
        <w:adjustRightInd w:val="0"/>
        <w:spacing w:line="360" w:lineRule="auto"/>
        <w:ind w:left="480" w:hanging="480"/>
        <w:rPr>
          <w:rFonts w:ascii="Times New Roman" w:hAnsi="Times New Roman" w:cs="Times New Roman"/>
          <w:noProof/>
          <w:sz w:val="20"/>
          <w:szCs w:val="20"/>
        </w:rPr>
      </w:pPr>
      <w:r w:rsidRPr="00442C0E">
        <w:rPr>
          <w:rFonts w:ascii="Times New Roman" w:hAnsi="Times New Roman" w:cs="Times New Roman"/>
          <w:noProof/>
          <w:sz w:val="20"/>
          <w:szCs w:val="20"/>
        </w:rPr>
        <w:t>Hernes, I. P. F., L. Suhendra, L. P. Wrasiati. 2018. Pengaruh perbandingan bahan dengan pelarut aseton terhadap total fenolik, warna dan klorofil ekstrak Sargassum polycystum. Jurnal Rekayasa dan Manajemen Agroindustri. 6(2):103-114.</w:t>
      </w:r>
    </w:p>
    <w:sectPr w:rsidR="0005589D" w:rsidRPr="00646ACF" w:rsidSect="00646ACF">
      <w:type w:val="continuous"/>
      <w:pgSz w:w="11906" w:h="16838"/>
      <w:pgMar w:top="1418" w:right="1418" w:bottom="1418" w:left="1418" w:header="709" w:footer="709" w:gutter="0"/>
      <w:cols w:num="2" w:space="76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9ED19" w14:textId="77777777" w:rsidR="008B64AB" w:rsidRDefault="008B64AB" w:rsidP="00E52DFD">
      <w:pPr>
        <w:spacing w:after="0" w:line="240" w:lineRule="auto"/>
      </w:pPr>
      <w:r>
        <w:separator/>
      </w:r>
    </w:p>
  </w:endnote>
  <w:endnote w:type="continuationSeparator" w:id="0">
    <w:p w14:paraId="3BD51AED" w14:textId="77777777" w:rsidR="008B64AB" w:rsidRDefault="008B64AB" w:rsidP="00E52D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9C2F0" w14:textId="77777777" w:rsidR="008B64AB" w:rsidRDefault="008B64AB" w:rsidP="00E52DFD">
      <w:pPr>
        <w:spacing w:after="0" w:line="240" w:lineRule="auto"/>
      </w:pPr>
      <w:r>
        <w:separator/>
      </w:r>
    </w:p>
  </w:footnote>
  <w:footnote w:type="continuationSeparator" w:id="0">
    <w:p w14:paraId="4B294488" w14:textId="77777777" w:rsidR="008B64AB" w:rsidRDefault="008B64AB" w:rsidP="00E52D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47AF3"/>
    <w:multiLevelType w:val="hybridMultilevel"/>
    <w:tmpl w:val="88B04038"/>
    <w:lvl w:ilvl="0" w:tplc="6BB8E6BE">
      <w:start w:val="1"/>
      <w:numFmt w:val="lowerLetter"/>
      <w:lvlText w:val="%1."/>
      <w:lvlJc w:val="left"/>
      <w:pPr>
        <w:ind w:left="2062" w:hanging="360"/>
      </w:pPr>
      <w:rPr>
        <w:rFonts w:hint="default"/>
      </w:rPr>
    </w:lvl>
    <w:lvl w:ilvl="1" w:tplc="04210019" w:tentative="1">
      <w:start w:val="1"/>
      <w:numFmt w:val="lowerLetter"/>
      <w:lvlText w:val="%2."/>
      <w:lvlJc w:val="left"/>
      <w:pPr>
        <w:ind w:left="2782" w:hanging="360"/>
      </w:pPr>
    </w:lvl>
    <w:lvl w:ilvl="2" w:tplc="0421001B" w:tentative="1">
      <w:start w:val="1"/>
      <w:numFmt w:val="lowerRoman"/>
      <w:lvlText w:val="%3."/>
      <w:lvlJc w:val="right"/>
      <w:pPr>
        <w:ind w:left="3502" w:hanging="180"/>
      </w:pPr>
    </w:lvl>
    <w:lvl w:ilvl="3" w:tplc="0421000F" w:tentative="1">
      <w:start w:val="1"/>
      <w:numFmt w:val="decimal"/>
      <w:lvlText w:val="%4."/>
      <w:lvlJc w:val="left"/>
      <w:pPr>
        <w:ind w:left="4222" w:hanging="360"/>
      </w:pPr>
    </w:lvl>
    <w:lvl w:ilvl="4" w:tplc="04210019" w:tentative="1">
      <w:start w:val="1"/>
      <w:numFmt w:val="lowerLetter"/>
      <w:lvlText w:val="%5."/>
      <w:lvlJc w:val="left"/>
      <w:pPr>
        <w:ind w:left="4942" w:hanging="360"/>
      </w:pPr>
    </w:lvl>
    <w:lvl w:ilvl="5" w:tplc="0421001B" w:tentative="1">
      <w:start w:val="1"/>
      <w:numFmt w:val="lowerRoman"/>
      <w:lvlText w:val="%6."/>
      <w:lvlJc w:val="right"/>
      <w:pPr>
        <w:ind w:left="5662" w:hanging="180"/>
      </w:pPr>
    </w:lvl>
    <w:lvl w:ilvl="6" w:tplc="0421000F" w:tentative="1">
      <w:start w:val="1"/>
      <w:numFmt w:val="decimal"/>
      <w:lvlText w:val="%7."/>
      <w:lvlJc w:val="left"/>
      <w:pPr>
        <w:ind w:left="6382" w:hanging="360"/>
      </w:pPr>
    </w:lvl>
    <w:lvl w:ilvl="7" w:tplc="04210019" w:tentative="1">
      <w:start w:val="1"/>
      <w:numFmt w:val="lowerLetter"/>
      <w:lvlText w:val="%8."/>
      <w:lvlJc w:val="left"/>
      <w:pPr>
        <w:ind w:left="7102" w:hanging="360"/>
      </w:pPr>
    </w:lvl>
    <w:lvl w:ilvl="8" w:tplc="0421001B" w:tentative="1">
      <w:start w:val="1"/>
      <w:numFmt w:val="lowerRoman"/>
      <w:lvlText w:val="%9."/>
      <w:lvlJc w:val="right"/>
      <w:pPr>
        <w:ind w:left="7822" w:hanging="180"/>
      </w:pPr>
    </w:lvl>
  </w:abstractNum>
  <w:abstractNum w:abstractNumId="1" w15:restartNumberingAfterBreak="0">
    <w:nsid w:val="0C500B16"/>
    <w:multiLevelType w:val="hybridMultilevel"/>
    <w:tmpl w:val="634E0A0C"/>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0DBB7BAE"/>
    <w:multiLevelType w:val="multilevel"/>
    <w:tmpl w:val="30BCFA22"/>
    <w:lvl w:ilvl="0">
      <w:start w:val="1"/>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 w15:restartNumberingAfterBreak="0">
    <w:nsid w:val="19870FD3"/>
    <w:multiLevelType w:val="hybridMultilevel"/>
    <w:tmpl w:val="9D2E90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8E46F7"/>
    <w:multiLevelType w:val="hybridMultilevel"/>
    <w:tmpl w:val="4A16B302"/>
    <w:lvl w:ilvl="0" w:tplc="C8DE9634">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5" w15:restartNumberingAfterBreak="0">
    <w:nsid w:val="1CBD41A9"/>
    <w:multiLevelType w:val="hybridMultilevel"/>
    <w:tmpl w:val="7C960348"/>
    <w:lvl w:ilvl="0" w:tplc="F3CCA272">
      <w:start w:val="1"/>
      <w:numFmt w:val="decimal"/>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6" w15:restartNumberingAfterBreak="0">
    <w:nsid w:val="1E3A506E"/>
    <w:multiLevelType w:val="hybridMultilevel"/>
    <w:tmpl w:val="33A82820"/>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273C6AFC"/>
    <w:multiLevelType w:val="hybridMultilevel"/>
    <w:tmpl w:val="32DEBDAE"/>
    <w:lvl w:ilvl="0" w:tplc="77B860D2">
      <w:start w:val="1"/>
      <w:numFmt w:val="lowerLetter"/>
      <w:lvlText w:val="%1."/>
      <w:lvlJc w:val="left"/>
      <w:pPr>
        <w:ind w:left="785" w:hanging="360"/>
      </w:pPr>
      <w:rPr>
        <w:rFonts w:hint="default"/>
        <w:b w:val="0"/>
        <w:bCs w:val="0"/>
      </w:rPr>
    </w:lvl>
    <w:lvl w:ilvl="1" w:tplc="04210019" w:tentative="1">
      <w:start w:val="1"/>
      <w:numFmt w:val="lowerLetter"/>
      <w:lvlText w:val="%2."/>
      <w:lvlJc w:val="left"/>
      <w:pPr>
        <w:ind w:left="1505" w:hanging="360"/>
      </w:pPr>
    </w:lvl>
    <w:lvl w:ilvl="2" w:tplc="0421001B" w:tentative="1">
      <w:start w:val="1"/>
      <w:numFmt w:val="lowerRoman"/>
      <w:lvlText w:val="%3."/>
      <w:lvlJc w:val="right"/>
      <w:pPr>
        <w:ind w:left="2225" w:hanging="180"/>
      </w:pPr>
    </w:lvl>
    <w:lvl w:ilvl="3" w:tplc="0421000F" w:tentative="1">
      <w:start w:val="1"/>
      <w:numFmt w:val="decimal"/>
      <w:lvlText w:val="%4."/>
      <w:lvlJc w:val="left"/>
      <w:pPr>
        <w:ind w:left="2945" w:hanging="360"/>
      </w:pPr>
    </w:lvl>
    <w:lvl w:ilvl="4" w:tplc="04210019" w:tentative="1">
      <w:start w:val="1"/>
      <w:numFmt w:val="lowerLetter"/>
      <w:lvlText w:val="%5."/>
      <w:lvlJc w:val="left"/>
      <w:pPr>
        <w:ind w:left="3665" w:hanging="360"/>
      </w:pPr>
    </w:lvl>
    <w:lvl w:ilvl="5" w:tplc="0421001B" w:tentative="1">
      <w:start w:val="1"/>
      <w:numFmt w:val="lowerRoman"/>
      <w:lvlText w:val="%6."/>
      <w:lvlJc w:val="right"/>
      <w:pPr>
        <w:ind w:left="4385" w:hanging="180"/>
      </w:pPr>
    </w:lvl>
    <w:lvl w:ilvl="6" w:tplc="0421000F" w:tentative="1">
      <w:start w:val="1"/>
      <w:numFmt w:val="decimal"/>
      <w:lvlText w:val="%7."/>
      <w:lvlJc w:val="left"/>
      <w:pPr>
        <w:ind w:left="5105" w:hanging="360"/>
      </w:pPr>
    </w:lvl>
    <w:lvl w:ilvl="7" w:tplc="04210019" w:tentative="1">
      <w:start w:val="1"/>
      <w:numFmt w:val="lowerLetter"/>
      <w:lvlText w:val="%8."/>
      <w:lvlJc w:val="left"/>
      <w:pPr>
        <w:ind w:left="5825" w:hanging="360"/>
      </w:pPr>
    </w:lvl>
    <w:lvl w:ilvl="8" w:tplc="0421001B" w:tentative="1">
      <w:start w:val="1"/>
      <w:numFmt w:val="lowerRoman"/>
      <w:lvlText w:val="%9."/>
      <w:lvlJc w:val="right"/>
      <w:pPr>
        <w:ind w:left="6545" w:hanging="180"/>
      </w:pPr>
    </w:lvl>
  </w:abstractNum>
  <w:abstractNum w:abstractNumId="8" w15:restartNumberingAfterBreak="0">
    <w:nsid w:val="2A1E6B45"/>
    <w:multiLevelType w:val="multilevel"/>
    <w:tmpl w:val="BC605D34"/>
    <w:lvl w:ilvl="0">
      <w:start w:val="1"/>
      <w:numFmt w:val="decimal"/>
      <w:lvlText w:val="%1."/>
      <w:lvlJc w:val="left"/>
      <w:pPr>
        <w:ind w:left="360" w:hanging="360"/>
      </w:pPr>
      <w:rPr>
        <w:rFonts w:hint="default"/>
      </w:rPr>
    </w:lvl>
    <w:lvl w:ilvl="1">
      <w:start w:val="1"/>
      <w:numFmt w:val="decimal"/>
      <w:lvlText w:val="%1.%2."/>
      <w:lvlJc w:val="left"/>
      <w:pPr>
        <w:ind w:left="644" w:hanging="360"/>
      </w:pPr>
      <w:rPr>
        <w:rFonts w:hint="default"/>
        <w:b/>
        <w:bCs/>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9" w15:restartNumberingAfterBreak="0">
    <w:nsid w:val="2BCD0C0F"/>
    <w:multiLevelType w:val="hybridMultilevel"/>
    <w:tmpl w:val="AF280B62"/>
    <w:lvl w:ilvl="0" w:tplc="04090017">
      <w:start w:val="1"/>
      <w:numFmt w:val="lowerLetter"/>
      <w:lvlText w:val="%1)"/>
      <w:lvlJc w:val="left"/>
      <w:pPr>
        <w:ind w:left="2008" w:hanging="360"/>
      </w:pPr>
    </w:lvl>
    <w:lvl w:ilvl="1" w:tplc="04090019" w:tentative="1">
      <w:start w:val="1"/>
      <w:numFmt w:val="lowerLetter"/>
      <w:lvlText w:val="%2."/>
      <w:lvlJc w:val="left"/>
      <w:pPr>
        <w:ind w:left="2728" w:hanging="360"/>
      </w:pPr>
    </w:lvl>
    <w:lvl w:ilvl="2" w:tplc="0409001B" w:tentative="1">
      <w:start w:val="1"/>
      <w:numFmt w:val="lowerRoman"/>
      <w:lvlText w:val="%3."/>
      <w:lvlJc w:val="right"/>
      <w:pPr>
        <w:ind w:left="3448" w:hanging="180"/>
      </w:pPr>
    </w:lvl>
    <w:lvl w:ilvl="3" w:tplc="0409000F" w:tentative="1">
      <w:start w:val="1"/>
      <w:numFmt w:val="decimal"/>
      <w:lvlText w:val="%4."/>
      <w:lvlJc w:val="left"/>
      <w:pPr>
        <w:ind w:left="4168" w:hanging="360"/>
      </w:pPr>
    </w:lvl>
    <w:lvl w:ilvl="4" w:tplc="04090019" w:tentative="1">
      <w:start w:val="1"/>
      <w:numFmt w:val="lowerLetter"/>
      <w:lvlText w:val="%5."/>
      <w:lvlJc w:val="left"/>
      <w:pPr>
        <w:ind w:left="4888" w:hanging="360"/>
      </w:pPr>
    </w:lvl>
    <w:lvl w:ilvl="5" w:tplc="0409001B" w:tentative="1">
      <w:start w:val="1"/>
      <w:numFmt w:val="lowerRoman"/>
      <w:lvlText w:val="%6."/>
      <w:lvlJc w:val="right"/>
      <w:pPr>
        <w:ind w:left="5608" w:hanging="180"/>
      </w:pPr>
    </w:lvl>
    <w:lvl w:ilvl="6" w:tplc="0409000F" w:tentative="1">
      <w:start w:val="1"/>
      <w:numFmt w:val="decimal"/>
      <w:lvlText w:val="%7."/>
      <w:lvlJc w:val="left"/>
      <w:pPr>
        <w:ind w:left="6328" w:hanging="360"/>
      </w:pPr>
    </w:lvl>
    <w:lvl w:ilvl="7" w:tplc="04090019" w:tentative="1">
      <w:start w:val="1"/>
      <w:numFmt w:val="lowerLetter"/>
      <w:lvlText w:val="%8."/>
      <w:lvlJc w:val="left"/>
      <w:pPr>
        <w:ind w:left="7048" w:hanging="360"/>
      </w:pPr>
    </w:lvl>
    <w:lvl w:ilvl="8" w:tplc="0409001B" w:tentative="1">
      <w:start w:val="1"/>
      <w:numFmt w:val="lowerRoman"/>
      <w:lvlText w:val="%9."/>
      <w:lvlJc w:val="right"/>
      <w:pPr>
        <w:ind w:left="7768" w:hanging="180"/>
      </w:pPr>
    </w:lvl>
  </w:abstractNum>
  <w:abstractNum w:abstractNumId="10" w15:restartNumberingAfterBreak="0">
    <w:nsid w:val="2D30367E"/>
    <w:multiLevelType w:val="hybridMultilevel"/>
    <w:tmpl w:val="985EBF96"/>
    <w:lvl w:ilvl="0" w:tplc="97A88DB4">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1" w15:restartNumberingAfterBreak="0">
    <w:nsid w:val="2F367010"/>
    <w:multiLevelType w:val="hybridMultilevel"/>
    <w:tmpl w:val="DA56A5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02E7F8A"/>
    <w:multiLevelType w:val="hybridMultilevel"/>
    <w:tmpl w:val="54ACA294"/>
    <w:lvl w:ilvl="0" w:tplc="B50C03AC">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13" w15:restartNumberingAfterBreak="0">
    <w:nsid w:val="316F3B3F"/>
    <w:multiLevelType w:val="hybridMultilevel"/>
    <w:tmpl w:val="93BE79C4"/>
    <w:lvl w:ilvl="0" w:tplc="04210015">
      <w:start w:val="1"/>
      <w:numFmt w:val="upp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4" w15:restartNumberingAfterBreak="0">
    <w:nsid w:val="328552C2"/>
    <w:multiLevelType w:val="hybridMultilevel"/>
    <w:tmpl w:val="46FEDED2"/>
    <w:lvl w:ilvl="0" w:tplc="32568A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FF13A0"/>
    <w:multiLevelType w:val="hybridMultilevel"/>
    <w:tmpl w:val="A9F8FEA0"/>
    <w:lvl w:ilvl="0" w:tplc="04210019">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16" w15:restartNumberingAfterBreak="0">
    <w:nsid w:val="3963389C"/>
    <w:multiLevelType w:val="hybridMultilevel"/>
    <w:tmpl w:val="32101F72"/>
    <w:lvl w:ilvl="0" w:tplc="04210015">
      <w:start w:val="1"/>
      <w:numFmt w:val="upp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15:restartNumberingAfterBreak="0">
    <w:nsid w:val="4C2165F0"/>
    <w:multiLevelType w:val="hybridMultilevel"/>
    <w:tmpl w:val="67B86E20"/>
    <w:lvl w:ilvl="0" w:tplc="E31675AA">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A66B2D"/>
    <w:multiLevelType w:val="hybridMultilevel"/>
    <w:tmpl w:val="DC3A4F3A"/>
    <w:lvl w:ilvl="0" w:tplc="32568A7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332479"/>
    <w:multiLevelType w:val="hybridMultilevel"/>
    <w:tmpl w:val="7FC6718E"/>
    <w:lvl w:ilvl="0" w:tplc="F580FBC6">
      <w:start w:val="1"/>
      <w:numFmt w:val="decimal"/>
      <w:lvlText w:val="%1."/>
      <w:lvlJc w:val="left"/>
      <w:pPr>
        <w:ind w:left="1636" w:hanging="360"/>
      </w:pPr>
    </w:lvl>
    <w:lvl w:ilvl="1" w:tplc="04210019">
      <w:start w:val="1"/>
      <w:numFmt w:val="lowerLetter"/>
      <w:lvlText w:val="%2."/>
      <w:lvlJc w:val="left"/>
      <w:pPr>
        <w:ind w:left="2433" w:hanging="360"/>
      </w:pPr>
    </w:lvl>
    <w:lvl w:ilvl="2" w:tplc="0421001B">
      <w:start w:val="1"/>
      <w:numFmt w:val="lowerRoman"/>
      <w:lvlText w:val="%3."/>
      <w:lvlJc w:val="right"/>
      <w:pPr>
        <w:ind w:left="3153" w:hanging="180"/>
      </w:pPr>
    </w:lvl>
    <w:lvl w:ilvl="3" w:tplc="0421000F">
      <w:start w:val="1"/>
      <w:numFmt w:val="decimal"/>
      <w:lvlText w:val="%4."/>
      <w:lvlJc w:val="left"/>
      <w:pPr>
        <w:ind w:left="3873" w:hanging="360"/>
      </w:pPr>
    </w:lvl>
    <w:lvl w:ilvl="4" w:tplc="04210019">
      <w:start w:val="1"/>
      <w:numFmt w:val="lowerLetter"/>
      <w:lvlText w:val="%5."/>
      <w:lvlJc w:val="left"/>
      <w:pPr>
        <w:ind w:left="4593" w:hanging="360"/>
      </w:pPr>
    </w:lvl>
    <w:lvl w:ilvl="5" w:tplc="0421001B">
      <w:start w:val="1"/>
      <w:numFmt w:val="lowerRoman"/>
      <w:lvlText w:val="%6."/>
      <w:lvlJc w:val="right"/>
      <w:pPr>
        <w:ind w:left="5313" w:hanging="180"/>
      </w:pPr>
    </w:lvl>
    <w:lvl w:ilvl="6" w:tplc="0421000F">
      <w:start w:val="1"/>
      <w:numFmt w:val="decimal"/>
      <w:lvlText w:val="%7."/>
      <w:lvlJc w:val="left"/>
      <w:pPr>
        <w:ind w:left="6033" w:hanging="360"/>
      </w:pPr>
    </w:lvl>
    <w:lvl w:ilvl="7" w:tplc="04210019">
      <w:start w:val="1"/>
      <w:numFmt w:val="lowerLetter"/>
      <w:lvlText w:val="%8."/>
      <w:lvlJc w:val="left"/>
      <w:pPr>
        <w:ind w:left="6753" w:hanging="360"/>
      </w:pPr>
    </w:lvl>
    <w:lvl w:ilvl="8" w:tplc="0421001B">
      <w:start w:val="1"/>
      <w:numFmt w:val="lowerRoman"/>
      <w:lvlText w:val="%9."/>
      <w:lvlJc w:val="right"/>
      <w:pPr>
        <w:ind w:left="7473" w:hanging="180"/>
      </w:pPr>
    </w:lvl>
  </w:abstractNum>
  <w:abstractNum w:abstractNumId="20" w15:restartNumberingAfterBreak="0">
    <w:nsid w:val="5F202632"/>
    <w:multiLevelType w:val="hybridMultilevel"/>
    <w:tmpl w:val="90A21696"/>
    <w:lvl w:ilvl="0" w:tplc="85EC281E">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1" w15:restartNumberingAfterBreak="0">
    <w:nsid w:val="67C2444F"/>
    <w:multiLevelType w:val="hybridMultilevel"/>
    <w:tmpl w:val="F7007C28"/>
    <w:lvl w:ilvl="0" w:tplc="C8DE9634">
      <w:start w:val="1"/>
      <w:numFmt w:val="lowerLetter"/>
      <w:lvlText w:val="%1."/>
      <w:lvlJc w:val="left"/>
      <w:pPr>
        <w:ind w:left="1364" w:hanging="360"/>
      </w:pPr>
      <w:rPr>
        <w:rFonts w:hint="default"/>
      </w:rPr>
    </w:lvl>
    <w:lvl w:ilvl="1" w:tplc="04210019" w:tentative="1">
      <w:start w:val="1"/>
      <w:numFmt w:val="lowerLetter"/>
      <w:lvlText w:val="%2."/>
      <w:lvlJc w:val="left"/>
      <w:pPr>
        <w:ind w:left="2084" w:hanging="360"/>
      </w:pPr>
    </w:lvl>
    <w:lvl w:ilvl="2" w:tplc="0421001B" w:tentative="1">
      <w:start w:val="1"/>
      <w:numFmt w:val="lowerRoman"/>
      <w:lvlText w:val="%3."/>
      <w:lvlJc w:val="right"/>
      <w:pPr>
        <w:ind w:left="2804" w:hanging="180"/>
      </w:pPr>
    </w:lvl>
    <w:lvl w:ilvl="3" w:tplc="0421000F" w:tentative="1">
      <w:start w:val="1"/>
      <w:numFmt w:val="decimal"/>
      <w:lvlText w:val="%4."/>
      <w:lvlJc w:val="left"/>
      <w:pPr>
        <w:ind w:left="3524" w:hanging="360"/>
      </w:pPr>
    </w:lvl>
    <w:lvl w:ilvl="4" w:tplc="04210019" w:tentative="1">
      <w:start w:val="1"/>
      <w:numFmt w:val="lowerLetter"/>
      <w:lvlText w:val="%5."/>
      <w:lvlJc w:val="left"/>
      <w:pPr>
        <w:ind w:left="4244" w:hanging="360"/>
      </w:pPr>
    </w:lvl>
    <w:lvl w:ilvl="5" w:tplc="0421001B" w:tentative="1">
      <w:start w:val="1"/>
      <w:numFmt w:val="lowerRoman"/>
      <w:lvlText w:val="%6."/>
      <w:lvlJc w:val="right"/>
      <w:pPr>
        <w:ind w:left="4964" w:hanging="180"/>
      </w:pPr>
    </w:lvl>
    <w:lvl w:ilvl="6" w:tplc="0421000F" w:tentative="1">
      <w:start w:val="1"/>
      <w:numFmt w:val="decimal"/>
      <w:lvlText w:val="%7."/>
      <w:lvlJc w:val="left"/>
      <w:pPr>
        <w:ind w:left="5684" w:hanging="360"/>
      </w:pPr>
    </w:lvl>
    <w:lvl w:ilvl="7" w:tplc="04210019" w:tentative="1">
      <w:start w:val="1"/>
      <w:numFmt w:val="lowerLetter"/>
      <w:lvlText w:val="%8."/>
      <w:lvlJc w:val="left"/>
      <w:pPr>
        <w:ind w:left="6404" w:hanging="360"/>
      </w:pPr>
    </w:lvl>
    <w:lvl w:ilvl="8" w:tplc="0421001B" w:tentative="1">
      <w:start w:val="1"/>
      <w:numFmt w:val="lowerRoman"/>
      <w:lvlText w:val="%9."/>
      <w:lvlJc w:val="right"/>
      <w:pPr>
        <w:ind w:left="7124" w:hanging="180"/>
      </w:pPr>
    </w:lvl>
  </w:abstractNum>
  <w:abstractNum w:abstractNumId="22" w15:restartNumberingAfterBreak="0">
    <w:nsid w:val="69F65E75"/>
    <w:multiLevelType w:val="multilevel"/>
    <w:tmpl w:val="B69AAE3A"/>
    <w:lvl w:ilvl="0">
      <w:start w:val="1"/>
      <w:numFmt w:val="decimal"/>
      <w:lvlText w:val="%1."/>
      <w:lvlJc w:val="left"/>
      <w:pPr>
        <w:ind w:left="720" w:hanging="360"/>
      </w:pPr>
      <w:rPr>
        <w:rFonts w:hint="default"/>
        <w:b w:val="0"/>
        <w:bCs w:val="0"/>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73BC5597"/>
    <w:multiLevelType w:val="hybridMultilevel"/>
    <w:tmpl w:val="AE4ABBC2"/>
    <w:lvl w:ilvl="0" w:tplc="9C1C8E8A">
      <w:start w:val="1"/>
      <w:numFmt w:val="bullet"/>
      <w:lvlText w:val="-"/>
      <w:lvlJc w:val="left"/>
      <w:pPr>
        <w:ind w:left="1145" w:hanging="360"/>
      </w:pPr>
      <w:rPr>
        <w:rFonts w:ascii="Times New Roman" w:eastAsiaTheme="minorHAnsi" w:hAnsi="Times New Roman" w:cs="Times New Roman" w:hint="default"/>
      </w:rPr>
    </w:lvl>
    <w:lvl w:ilvl="1" w:tplc="04210003" w:tentative="1">
      <w:start w:val="1"/>
      <w:numFmt w:val="bullet"/>
      <w:lvlText w:val="o"/>
      <w:lvlJc w:val="left"/>
      <w:pPr>
        <w:ind w:left="1865" w:hanging="360"/>
      </w:pPr>
      <w:rPr>
        <w:rFonts w:ascii="Courier New" w:hAnsi="Courier New" w:cs="Courier New" w:hint="default"/>
      </w:rPr>
    </w:lvl>
    <w:lvl w:ilvl="2" w:tplc="04210005" w:tentative="1">
      <w:start w:val="1"/>
      <w:numFmt w:val="bullet"/>
      <w:lvlText w:val=""/>
      <w:lvlJc w:val="left"/>
      <w:pPr>
        <w:ind w:left="2585" w:hanging="360"/>
      </w:pPr>
      <w:rPr>
        <w:rFonts w:ascii="Wingdings" w:hAnsi="Wingdings" w:hint="default"/>
      </w:rPr>
    </w:lvl>
    <w:lvl w:ilvl="3" w:tplc="04210001" w:tentative="1">
      <w:start w:val="1"/>
      <w:numFmt w:val="bullet"/>
      <w:lvlText w:val=""/>
      <w:lvlJc w:val="left"/>
      <w:pPr>
        <w:ind w:left="3305" w:hanging="360"/>
      </w:pPr>
      <w:rPr>
        <w:rFonts w:ascii="Symbol" w:hAnsi="Symbol" w:hint="default"/>
      </w:rPr>
    </w:lvl>
    <w:lvl w:ilvl="4" w:tplc="04210003" w:tentative="1">
      <w:start w:val="1"/>
      <w:numFmt w:val="bullet"/>
      <w:lvlText w:val="o"/>
      <w:lvlJc w:val="left"/>
      <w:pPr>
        <w:ind w:left="4025" w:hanging="360"/>
      </w:pPr>
      <w:rPr>
        <w:rFonts w:ascii="Courier New" w:hAnsi="Courier New" w:cs="Courier New" w:hint="default"/>
      </w:rPr>
    </w:lvl>
    <w:lvl w:ilvl="5" w:tplc="04210005" w:tentative="1">
      <w:start w:val="1"/>
      <w:numFmt w:val="bullet"/>
      <w:lvlText w:val=""/>
      <w:lvlJc w:val="left"/>
      <w:pPr>
        <w:ind w:left="4745" w:hanging="360"/>
      </w:pPr>
      <w:rPr>
        <w:rFonts w:ascii="Wingdings" w:hAnsi="Wingdings" w:hint="default"/>
      </w:rPr>
    </w:lvl>
    <w:lvl w:ilvl="6" w:tplc="04210001" w:tentative="1">
      <w:start w:val="1"/>
      <w:numFmt w:val="bullet"/>
      <w:lvlText w:val=""/>
      <w:lvlJc w:val="left"/>
      <w:pPr>
        <w:ind w:left="5465" w:hanging="360"/>
      </w:pPr>
      <w:rPr>
        <w:rFonts w:ascii="Symbol" w:hAnsi="Symbol" w:hint="default"/>
      </w:rPr>
    </w:lvl>
    <w:lvl w:ilvl="7" w:tplc="04210003" w:tentative="1">
      <w:start w:val="1"/>
      <w:numFmt w:val="bullet"/>
      <w:lvlText w:val="o"/>
      <w:lvlJc w:val="left"/>
      <w:pPr>
        <w:ind w:left="6185" w:hanging="360"/>
      </w:pPr>
      <w:rPr>
        <w:rFonts w:ascii="Courier New" w:hAnsi="Courier New" w:cs="Courier New" w:hint="default"/>
      </w:rPr>
    </w:lvl>
    <w:lvl w:ilvl="8" w:tplc="04210005" w:tentative="1">
      <w:start w:val="1"/>
      <w:numFmt w:val="bullet"/>
      <w:lvlText w:val=""/>
      <w:lvlJc w:val="left"/>
      <w:pPr>
        <w:ind w:left="6905" w:hanging="360"/>
      </w:pPr>
      <w:rPr>
        <w:rFonts w:ascii="Wingdings" w:hAnsi="Wingdings" w:hint="default"/>
      </w:rPr>
    </w:lvl>
  </w:abstractNum>
  <w:abstractNum w:abstractNumId="24" w15:restartNumberingAfterBreak="0">
    <w:nsid w:val="75436FB4"/>
    <w:multiLevelType w:val="hybridMultilevel"/>
    <w:tmpl w:val="B50C0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7443C4"/>
    <w:multiLevelType w:val="hybridMultilevel"/>
    <w:tmpl w:val="CEBCA4F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BBB050B"/>
    <w:multiLevelType w:val="hybridMultilevel"/>
    <w:tmpl w:val="A2D2D342"/>
    <w:lvl w:ilvl="0" w:tplc="D0F620E0">
      <w:start w:val="1"/>
      <w:numFmt w:val="lowerLetter"/>
      <w:lvlText w:val="%1."/>
      <w:lvlJc w:val="left"/>
      <w:pPr>
        <w:ind w:left="1004" w:hanging="360"/>
      </w:pPr>
      <w:rPr>
        <w:rFonts w:hint="default"/>
      </w:r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16cid:durableId="679477278">
    <w:abstractNumId w:val="13"/>
  </w:num>
  <w:num w:numId="2" w16cid:durableId="1158839025">
    <w:abstractNumId w:val="10"/>
  </w:num>
  <w:num w:numId="3" w16cid:durableId="851603783">
    <w:abstractNumId w:val="7"/>
  </w:num>
  <w:num w:numId="4" w16cid:durableId="811874431">
    <w:abstractNumId w:val="23"/>
  </w:num>
  <w:num w:numId="5" w16cid:durableId="894044756">
    <w:abstractNumId w:val="22"/>
  </w:num>
  <w:num w:numId="6" w16cid:durableId="523444670">
    <w:abstractNumId w:val="16"/>
  </w:num>
  <w:num w:numId="7" w16cid:durableId="777405583">
    <w:abstractNumId w:val="8"/>
  </w:num>
  <w:num w:numId="8" w16cid:durableId="1373651457">
    <w:abstractNumId w:val="2"/>
  </w:num>
  <w:num w:numId="9" w16cid:durableId="1296058124">
    <w:abstractNumId w:val="15"/>
  </w:num>
  <w:num w:numId="10" w16cid:durableId="1236665296">
    <w:abstractNumId w:val="5"/>
  </w:num>
  <w:num w:numId="11" w16cid:durableId="1176505628">
    <w:abstractNumId w:val="20"/>
  </w:num>
  <w:num w:numId="12" w16cid:durableId="1394157745">
    <w:abstractNumId w:val="6"/>
  </w:num>
  <w:num w:numId="13" w16cid:durableId="1417705688">
    <w:abstractNumId w:val="0"/>
  </w:num>
  <w:num w:numId="14" w16cid:durableId="301278474">
    <w:abstractNumId w:val="12"/>
  </w:num>
  <w:num w:numId="15" w16cid:durableId="2097245703">
    <w:abstractNumId w:val="1"/>
  </w:num>
  <w:num w:numId="16" w16cid:durableId="849636443">
    <w:abstractNumId w:val="4"/>
  </w:num>
  <w:num w:numId="17" w16cid:durableId="1303386696">
    <w:abstractNumId w:val="26"/>
  </w:num>
  <w:num w:numId="18" w16cid:durableId="130877184">
    <w:abstractNumId w:val="25"/>
  </w:num>
  <w:num w:numId="19" w16cid:durableId="2132431503">
    <w:abstractNumId w:val="21"/>
  </w:num>
  <w:num w:numId="20" w16cid:durableId="51587387">
    <w:abstractNumId w:val="11"/>
  </w:num>
  <w:num w:numId="21" w16cid:durableId="594092180">
    <w:abstractNumId w:val="9"/>
  </w:num>
  <w:num w:numId="22" w16cid:durableId="177189746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812212986">
    <w:abstractNumId w:val="17"/>
  </w:num>
  <w:num w:numId="24" w16cid:durableId="2022007781">
    <w:abstractNumId w:val="14"/>
  </w:num>
  <w:num w:numId="25" w16cid:durableId="2076850331">
    <w:abstractNumId w:val="3"/>
  </w:num>
  <w:num w:numId="26" w16cid:durableId="421953205">
    <w:abstractNumId w:val="24"/>
  </w:num>
  <w:num w:numId="27" w16cid:durableId="25999085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69AD"/>
    <w:rsid w:val="00000EAA"/>
    <w:rsid w:val="00007CCA"/>
    <w:rsid w:val="00013EAC"/>
    <w:rsid w:val="00020590"/>
    <w:rsid w:val="00023AE4"/>
    <w:rsid w:val="000451B5"/>
    <w:rsid w:val="00047A23"/>
    <w:rsid w:val="0005247C"/>
    <w:rsid w:val="00054D3D"/>
    <w:rsid w:val="0005589D"/>
    <w:rsid w:val="000814C2"/>
    <w:rsid w:val="00091DB7"/>
    <w:rsid w:val="000A69FF"/>
    <w:rsid w:val="000C0125"/>
    <w:rsid w:val="000D0E33"/>
    <w:rsid w:val="000D268F"/>
    <w:rsid w:val="000E0E56"/>
    <w:rsid w:val="000E6918"/>
    <w:rsid w:val="000E7170"/>
    <w:rsid w:val="000F78AD"/>
    <w:rsid w:val="001217CE"/>
    <w:rsid w:val="00121DFD"/>
    <w:rsid w:val="00127463"/>
    <w:rsid w:val="00133849"/>
    <w:rsid w:val="00140A0E"/>
    <w:rsid w:val="001516C7"/>
    <w:rsid w:val="001555CF"/>
    <w:rsid w:val="0015706A"/>
    <w:rsid w:val="001810CE"/>
    <w:rsid w:val="00183B61"/>
    <w:rsid w:val="00186E0E"/>
    <w:rsid w:val="001908BB"/>
    <w:rsid w:val="001B0AC7"/>
    <w:rsid w:val="001B129C"/>
    <w:rsid w:val="001B541E"/>
    <w:rsid w:val="00225406"/>
    <w:rsid w:val="002343D3"/>
    <w:rsid w:val="0023565E"/>
    <w:rsid w:val="00254563"/>
    <w:rsid w:val="00275FDC"/>
    <w:rsid w:val="00277355"/>
    <w:rsid w:val="002832D2"/>
    <w:rsid w:val="00294AF1"/>
    <w:rsid w:val="002C4563"/>
    <w:rsid w:val="002D3979"/>
    <w:rsid w:val="002D6C82"/>
    <w:rsid w:val="002E5343"/>
    <w:rsid w:val="00304D47"/>
    <w:rsid w:val="00306C0B"/>
    <w:rsid w:val="00317E4C"/>
    <w:rsid w:val="00324B9B"/>
    <w:rsid w:val="0034535D"/>
    <w:rsid w:val="00347E4C"/>
    <w:rsid w:val="00365391"/>
    <w:rsid w:val="00376513"/>
    <w:rsid w:val="00381598"/>
    <w:rsid w:val="00382771"/>
    <w:rsid w:val="003A2FEC"/>
    <w:rsid w:val="003A4315"/>
    <w:rsid w:val="003B3CF2"/>
    <w:rsid w:val="003C556A"/>
    <w:rsid w:val="003D756F"/>
    <w:rsid w:val="003D770E"/>
    <w:rsid w:val="003E4B14"/>
    <w:rsid w:val="003E580D"/>
    <w:rsid w:val="003F15C1"/>
    <w:rsid w:val="003F279E"/>
    <w:rsid w:val="003F341C"/>
    <w:rsid w:val="004114A5"/>
    <w:rsid w:val="00421335"/>
    <w:rsid w:val="00425DEB"/>
    <w:rsid w:val="00431E9D"/>
    <w:rsid w:val="004373F7"/>
    <w:rsid w:val="00442C0E"/>
    <w:rsid w:val="004430AA"/>
    <w:rsid w:val="0045020F"/>
    <w:rsid w:val="004601FC"/>
    <w:rsid w:val="00480E62"/>
    <w:rsid w:val="00487F31"/>
    <w:rsid w:val="0049498D"/>
    <w:rsid w:val="004A7D92"/>
    <w:rsid w:val="004C54CE"/>
    <w:rsid w:val="004D38CE"/>
    <w:rsid w:val="004D66CE"/>
    <w:rsid w:val="004E1738"/>
    <w:rsid w:val="004F709B"/>
    <w:rsid w:val="004F7971"/>
    <w:rsid w:val="00512BE3"/>
    <w:rsid w:val="005133C3"/>
    <w:rsid w:val="005319A1"/>
    <w:rsid w:val="00540C5D"/>
    <w:rsid w:val="0055555B"/>
    <w:rsid w:val="005556E3"/>
    <w:rsid w:val="0057139D"/>
    <w:rsid w:val="0057374D"/>
    <w:rsid w:val="00595FEC"/>
    <w:rsid w:val="005973B6"/>
    <w:rsid w:val="005A134A"/>
    <w:rsid w:val="005B42E1"/>
    <w:rsid w:val="005C7AD0"/>
    <w:rsid w:val="005E12F7"/>
    <w:rsid w:val="005E32CB"/>
    <w:rsid w:val="005F281E"/>
    <w:rsid w:val="005F5189"/>
    <w:rsid w:val="0060197B"/>
    <w:rsid w:val="00604EE7"/>
    <w:rsid w:val="0061620D"/>
    <w:rsid w:val="00630D32"/>
    <w:rsid w:val="00632CFB"/>
    <w:rsid w:val="00636DBE"/>
    <w:rsid w:val="00646ACF"/>
    <w:rsid w:val="00653895"/>
    <w:rsid w:val="006615A3"/>
    <w:rsid w:val="00682E72"/>
    <w:rsid w:val="00683770"/>
    <w:rsid w:val="006967CD"/>
    <w:rsid w:val="006A2F3F"/>
    <w:rsid w:val="006A4E51"/>
    <w:rsid w:val="006B20B8"/>
    <w:rsid w:val="006C3410"/>
    <w:rsid w:val="006E48C0"/>
    <w:rsid w:val="006E66D7"/>
    <w:rsid w:val="006F5A1B"/>
    <w:rsid w:val="00716490"/>
    <w:rsid w:val="00716654"/>
    <w:rsid w:val="00722EB7"/>
    <w:rsid w:val="00735B44"/>
    <w:rsid w:val="0073642B"/>
    <w:rsid w:val="0074560D"/>
    <w:rsid w:val="007555DB"/>
    <w:rsid w:val="00756AFD"/>
    <w:rsid w:val="00762788"/>
    <w:rsid w:val="00762A6B"/>
    <w:rsid w:val="0077010D"/>
    <w:rsid w:val="00782B53"/>
    <w:rsid w:val="00784478"/>
    <w:rsid w:val="007C10D8"/>
    <w:rsid w:val="007D5A28"/>
    <w:rsid w:val="007E0BC5"/>
    <w:rsid w:val="007F0355"/>
    <w:rsid w:val="007F0F19"/>
    <w:rsid w:val="0081005D"/>
    <w:rsid w:val="008130A7"/>
    <w:rsid w:val="0081719A"/>
    <w:rsid w:val="00821AF4"/>
    <w:rsid w:val="00830F57"/>
    <w:rsid w:val="008317E4"/>
    <w:rsid w:val="00833B77"/>
    <w:rsid w:val="00834A39"/>
    <w:rsid w:val="00870524"/>
    <w:rsid w:val="00870CF9"/>
    <w:rsid w:val="008A19D4"/>
    <w:rsid w:val="008B64AB"/>
    <w:rsid w:val="008B7572"/>
    <w:rsid w:val="008C1C83"/>
    <w:rsid w:val="008D3957"/>
    <w:rsid w:val="008D3A78"/>
    <w:rsid w:val="008D4EDF"/>
    <w:rsid w:val="008D76AE"/>
    <w:rsid w:val="008E1FEF"/>
    <w:rsid w:val="008E7808"/>
    <w:rsid w:val="008F2C5F"/>
    <w:rsid w:val="00903A14"/>
    <w:rsid w:val="00914517"/>
    <w:rsid w:val="00914ECA"/>
    <w:rsid w:val="009201A7"/>
    <w:rsid w:val="00922469"/>
    <w:rsid w:val="009250AD"/>
    <w:rsid w:val="009371E8"/>
    <w:rsid w:val="00946E7E"/>
    <w:rsid w:val="00954463"/>
    <w:rsid w:val="009547CF"/>
    <w:rsid w:val="00964713"/>
    <w:rsid w:val="009A2475"/>
    <w:rsid w:val="009B36B7"/>
    <w:rsid w:val="009B6AE9"/>
    <w:rsid w:val="009B6C8B"/>
    <w:rsid w:val="009C7B43"/>
    <w:rsid w:val="009D6E9C"/>
    <w:rsid w:val="009F55EA"/>
    <w:rsid w:val="00A02DAA"/>
    <w:rsid w:val="00A15D49"/>
    <w:rsid w:val="00A25D90"/>
    <w:rsid w:val="00A45C01"/>
    <w:rsid w:val="00A463FE"/>
    <w:rsid w:val="00A469AD"/>
    <w:rsid w:val="00A5074B"/>
    <w:rsid w:val="00A72D74"/>
    <w:rsid w:val="00A93169"/>
    <w:rsid w:val="00AB03F8"/>
    <w:rsid w:val="00AD0FEB"/>
    <w:rsid w:val="00AD4211"/>
    <w:rsid w:val="00AF535C"/>
    <w:rsid w:val="00AF7C5A"/>
    <w:rsid w:val="00B042BA"/>
    <w:rsid w:val="00B056FA"/>
    <w:rsid w:val="00B05A2B"/>
    <w:rsid w:val="00B1235E"/>
    <w:rsid w:val="00B13406"/>
    <w:rsid w:val="00B22BD1"/>
    <w:rsid w:val="00B30FA4"/>
    <w:rsid w:val="00B32764"/>
    <w:rsid w:val="00B36576"/>
    <w:rsid w:val="00B476F3"/>
    <w:rsid w:val="00B47F65"/>
    <w:rsid w:val="00B532A3"/>
    <w:rsid w:val="00B557A2"/>
    <w:rsid w:val="00B55DB1"/>
    <w:rsid w:val="00B61D0D"/>
    <w:rsid w:val="00B645B4"/>
    <w:rsid w:val="00B7256D"/>
    <w:rsid w:val="00B75407"/>
    <w:rsid w:val="00B75D28"/>
    <w:rsid w:val="00B80969"/>
    <w:rsid w:val="00B82529"/>
    <w:rsid w:val="00B82580"/>
    <w:rsid w:val="00B82816"/>
    <w:rsid w:val="00B83C83"/>
    <w:rsid w:val="00B84459"/>
    <w:rsid w:val="00B928D1"/>
    <w:rsid w:val="00B94E50"/>
    <w:rsid w:val="00BA7790"/>
    <w:rsid w:val="00BB2D5B"/>
    <w:rsid w:val="00BB49E0"/>
    <w:rsid w:val="00BC6D69"/>
    <w:rsid w:val="00BE2C4D"/>
    <w:rsid w:val="00BE50D1"/>
    <w:rsid w:val="00C14890"/>
    <w:rsid w:val="00C17512"/>
    <w:rsid w:val="00C22135"/>
    <w:rsid w:val="00C25B1A"/>
    <w:rsid w:val="00C41704"/>
    <w:rsid w:val="00C71C51"/>
    <w:rsid w:val="00C725F1"/>
    <w:rsid w:val="00C82370"/>
    <w:rsid w:val="00C82E47"/>
    <w:rsid w:val="00C83200"/>
    <w:rsid w:val="00C93E68"/>
    <w:rsid w:val="00CB15D9"/>
    <w:rsid w:val="00CB2793"/>
    <w:rsid w:val="00CB673B"/>
    <w:rsid w:val="00CB76EF"/>
    <w:rsid w:val="00CD17B8"/>
    <w:rsid w:val="00CD1804"/>
    <w:rsid w:val="00CD5EE3"/>
    <w:rsid w:val="00CD71A3"/>
    <w:rsid w:val="00CE7C61"/>
    <w:rsid w:val="00CF54A7"/>
    <w:rsid w:val="00CF5CBF"/>
    <w:rsid w:val="00D17C82"/>
    <w:rsid w:val="00D329DF"/>
    <w:rsid w:val="00D46C61"/>
    <w:rsid w:val="00D5030A"/>
    <w:rsid w:val="00D56376"/>
    <w:rsid w:val="00D60195"/>
    <w:rsid w:val="00D7074D"/>
    <w:rsid w:val="00D73DEB"/>
    <w:rsid w:val="00D74A53"/>
    <w:rsid w:val="00D765F8"/>
    <w:rsid w:val="00D852F9"/>
    <w:rsid w:val="00DA0304"/>
    <w:rsid w:val="00DA57AC"/>
    <w:rsid w:val="00DA747C"/>
    <w:rsid w:val="00DC1902"/>
    <w:rsid w:val="00DD6D8F"/>
    <w:rsid w:val="00DE6238"/>
    <w:rsid w:val="00DF5591"/>
    <w:rsid w:val="00E11140"/>
    <w:rsid w:val="00E37169"/>
    <w:rsid w:val="00E40DEE"/>
    <w:rsid w:val="00E52DFD"/>
    <w:rsid w:val="00E70A19"/>
    <w:rsid w:val="00E74731"/>
    <w:rsid w:val="00E7525C"/>
    <w:rsid w:val="00E7539E"/>
    <w:rsid w:val="00E968F5"/>
    <w:rsid w:val="00EA0D35"/>
    <w:rsid w:val="00EA321C"/>
    <w:rsid w:val="00EA6452"/>
    <w:rsid w:val="00EA6D5B"/>
    <w:rsid w:val="00EB4FD0"/>
    <w:rsid w:val="00EB577C"/>
    <w:rsid w:val="00EC31C5"/>
    <w:rsid w:val="00EC3315"/>
    <w:rsid w:val="00EC58FF"/>
    <w:rsid w:val="00ED64BB"/>
    <w:rsid w:val="00ED7CC8"/>
    <w:rsid w:val="00F013D2"/>
    <w:rsid w:val="00F0156A"/>
    <w:rsid w:val="00F02CF6"/>
    <w:rsid w:val="00F0586F"/>
    <w:rsid w:val="00F13B1E"/>
    <w:rsid w:val="00F153DE"/>
    <w:rsid w:val="00F31B39"/>
    <w:rsid w:val="00F32592"/>
    <w:rsid w:val="00F57405"/>
    <w:rsid w:val="00F636B5"/>
    <w:rsid w:val="00F66FF4"/>
    <w:rsid w:val="00F7054F"/>
    <w:rsid w:val="00F716AD"/>
    <w:rsid w:val="00F74331"/>
    <w:rsid w:val="00F8040F"/>
    <w:rsid w:val="00F86C2B"/>
    <w:rsid w:val="00F91F31"/>
    <w:rsid w:val="00FA535D"/>
    <w:rsid w:val="00FB440D"/>
    <w:rsid w:val="00FC07A0"/>
    <w:rsid w:val="00FD078C"/>
    <w:rsid w:val="00FD246B"/>
    <w:rsid w:val="00FD3088"/>
    <w:rsid w:val="00FD582D"/>
    <w:rsid w:val="00FE4E9C"/>
    <w:rsid w:val="00FE6660"/>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BAA17"/>
  <w15:docId w15:val="{857690D0-A933-3945-A13B-99A557078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A0D35"/>
    <w:pPr>
      <w:ind w:left="720"/>
      <w:contextualSpacing/>
    </w:pPr>
  </w:style>
  <w:style w:type="paragraph" w:styleId="Header">
    <w:name w:val="header"/>
    <w:basedOn w:val="Normal"/>
    <w:link w:val="HeaderChar"/>
    <w:uiPriority w:val="99"/>
    <w:unhideWhenUsed/>
    <w:rsid w:val="00E52D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52DFD"/>
  </w:style>
  <w:style w:type="paragraph" w:styleId="Footer">
    <w:name w:val="footer"/>
    <w:basedOn w:val="Normal"/>
    <w:link w:val="FooterChar"/>
    <w:uiPriority w:val="99"/>
    <w:unhideWhenUsed/>
    <w:rsid w:val="00E52D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52DFD"/>
  </w:style>
  <w:style w:type="character" w:styleId="PlaceholderText">
    <w:name w:val="Placeholder Text"/>
    <w:basedOn w:val="DefaultParagraphFont"/>
    <w:uiPriority w:val="99"/>
    <w:semiHidden/>
    <w:rsid w:val="008130A7"/>
    <w:rPr>
      <w:color w:val="808080"/>
    </w:rPr>
  </w:style>
  <w:style w:type="character" w:styleId="Emphasis">
    <w:name w:val="Emphasis"/>
    <w:basedOn w:val="DefaultParagraphFont"/>
    <w:uiPriority w:val="20"/>
    <w:qFormat/>
    <w:rsid w:val="0057139D"/>
    <w:rPr>
      <w:i/>
      <w:iCs/>
    </w:rPr>
  </w:style>
  <w:style w:type="character" w:customStyle="1" w:styleId="fontstyle01">
    <w:name w:val="fontstyle01"/>
    <w:basedOn w:val="DefaultParagraphFont"/>
    <w:rsid w:val="00A02DAA"/>
    <w:rPr>
      <w:rFonts w:ascii="TimesNewRomanPSMT" w:hAnsi="TimesNewRomanPSMT" w:hint="default"/>
      <w:b w:val="0"/>
      <w:bCs w:val="0"/>
      <w:i w:val="0"/>
      <w:iCs w:val="0"/>
      <w:color w:val="000000"/>
      <w:sz w:val="22"/>
      <w:szCs w:val="22"/>
    </w:rPr>
  </w:style>
  <w:style w:type="paragraph" w:customStyle="1" w:styleId="Default">
    <w:name w:val="Default"/>
    <w:rsid w:val="00D852F9"/>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D852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52F9"/>
    <w:rPr>
      <w:rFonts w:ascii="Tahoma" w:hAnsi="Tahoma" w:cs="Tahoma"/>
      <w:sz w:val="16"/>
      <w:szCs w:val="16"/>
    </w:rPr>
  </w:style>
  <w:style w:type="table" w:styleId="LightShading">
    <w:name w:val="Light Shading"/>
    <w:basedOn w:val="TableNormal"/>
    <w:uiPriority w:val="60"/>
    <w:rsid w:val="00431E9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ableGrid">
    <w:name w:val="Table Grid"/>
    <w:basedOn w:val="TableNormal"/>
    <w:uiPriority w:val="39"/>
    <w:rsid w:val="00CD18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1B54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US"/>
    </w:rPr>
  </w:style>
  <w:style w:type="character" w:customStyle="1" w:styleId="HTMLPreformattedChar">
    <w:name w:val="HTML Preformatted Char"/>
    <w:basedOn w:val="DefaultParagraphFont"/>
    <w:link w:val="HTMLPreformatted"/>
    <w:uiPriority w:val="99"/>
    <w:semiHidden/>
    <w:rsid w:val="001B541E"/>
    <w:rPr>
      <w:rFonts w:ascii="Courier New" w:eastAsia="Times New Roman" w:hAnsi="Courier New" w:cs="Courier New"/>
      <w:sz w:val="20"/>
      <w:szCs w:val="20"/>
      <w:lang w:val="en-US"/>
    </w:rPr>
  </w:style>
  <w:style w:type="character" w:customStyle="1" w:styleId="y2iqfc">
    <w:name w:val="y2iqfc"/>
    <w:basedOn w:val="DefaultParagraphFont"/>
    <w:rsid w:val="001B541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48549">
      <w:bodyDiv w:val="1"/>
      <w:marLeft w:val="0"/>
      <w:marRight w:val="0"/>
      <w:marTop w:val="0"/>
      <w:marBottom w:val="0"/>
      <w:divBdr>
        <w:top w:val="none" w:sz="0" w:space="0" w:color="auto"/>
        <w:left w:val="none" w:sz="0" w:space="0" w:color="auto"/>
        <w:bottom w:val="none" w:sz="0" w:space="0" w:color="auto"/>
        <w:right w:val="none" w:sz="0" w:space="0" w:color="auto"/>
      </w:divBdr>
    </w:div>
    <w:div w:id="154345632">
      <w:bodyDiv w:val="1"/>
      <w:marLeft w:val="0"/>
      <w:marRight w:val="0"/>
      <w:marTop w:val="0"/>
      <w:marBottom w:val="0"/>
      <w:divBdr>
        <w:top w:val="none" w:sz="0" w:space="0" w:color="auto"/>
        <w:left w:val="none" w:sz="0" w:space="0" w:color="auto"/>
        <w:bottom w:val="none" w:sz="0" w:space="0" w:color="auto"/>
        <w:right w:val="none" w:sz="0" w:space="0" w:color="auto"/>
      </w:divBdr>
    </w:div>
    <w:div w:id="176426735">
      <w:bodyDiv w:val="1"/>
      <w:marLeft w:val="0"/>
      <w:marRight w:val="0"/>
      <w:marTop w:val="0"/>
      <w:marBottom w:val="0"/>
      <w:divBdr>
        <w:top w:val="none" w:sz="0" w:space="0" w:color="auto"/>
        <w:left w:val="none" w:sz="0" w:space="0" w:color="auto"/>
        <w:bottom w:val="none" w:sz="0" w:space="0" w:color="auto"/>
        <w:right w:val="none" w:sz="0" w:space="0" w:color="auto"/>
      </w:divBdr>
    </w:div>
    <w:div w:id="178592958">
      <w:bodyDiv w:val="1"/>
      <w:marLeft w:val="0"/>
      <w:marRight w:val="0"/>
      <w:marTop w:val="0"/>
      <w:marBottom w:val="0"/>
      <w:divBdr>
        <w:top w:val="none" w:sz="0" w:space="0" w:color="auto"/>
        <w:left w:val="none" w:sz="0" w:space="0" w:color="auto"/>
        <w:bottom w:val="none" w:sz="0" w:space="0" w:color="auto"/>
        <w:right w:val="none" w:sz="0" w:space="0" w:color="auto"/>
      </w:divBdr>
    </w:div>
    <w:div w:id="243954306">
      <w:bodyDiv w:val="1"/>
      <w:marLeft w:val="0"/>
      <w:marRight w:val="0"/>
      <w:marTop w:val="0"/>
      <w:marBottom w:val="0"/>
      <w:divBdr>
        <w:top w:val="none" w:sz="0" w:space="0" w:color="auto"/>
        <w:left w:val="none" w:sz="0" w:space="0" w:color="auto"/>
        <w:bottom w:val="none" w:sz="0" w:space="0" w:color="auto"/>
        <w:right w:val="none" w:sz="0" w:space="0" w:color="auto"/>
      </w:divBdr>
    </w:div>
    <w:div w:id="292755046">
      <w:bodyDiv w:val="1"/>
      <w:marLeft w:val="0"/>
      <w:marRight w:val="0"/>
      <w:marTop w:val="0"/>
      <w:marBottom w:val="0"/>
      <w:divBdr>
        <w:top w:val="none" w:sz="0" w:space="0" w:color="auto"/>
        <w:left w:val="none" w:sz="0" w:space="0" w:color="auto"/>
        <w:bottom w:val="none" w:sz="0" w:space="0" w:color="auto"/>
        <w:right w:val="none" w:sz="0" w:space="0" w:color="auto"/>
      </w:divBdr>
    </w:div>
    <w:div w:id="369497129">
      <w:bodyDiv w:val="1"/>
      <w:marLeft w:val="0"/>
      <w:marRight w:val="0"/>
      <w:marTop w:val="0"/>
      <w:marBottom w:val="0"/>
      <w:divBdr>
        <w:top w:val="none" w:sz="0" w:space="0" w:color="auto"/>
        <w:left w:val="none" w:sz="0" w:space="0" w:color="auto"/>
        <w:bottom w:val="none" w:sz="0" w:space="0" w:color="auto"/>
        <w:right w:val="none" w:sz="0" w:space="0" w:color="auto"/>
      </w:divBdr>
    </w:div>
    <w:div w:id="379138465">
      <w:bodyDiv w:val="1"/>
      <w:marLeft w:val="0"/>
      <w:marRight w:val="0"/>
      <w:marTop w:val="0"/>
      <w:marBottom w:val="0"/>
      <w:divBdr>
        <w:top w:val="none" w:sz="0" w:space="0" w:color="auto"/>
        <w:left w:val="none" w:sz="0" w:space="0" w:color="auto"/>
        <w:bottom w:val="none" w:sz="0" w:space="0" w:color="auto"/>
        <w:right w:val="none" w:sz="0" w:space="0" w:color="auto"/>
      </w:divBdr>
    </w:div>
    <w:div w:id="380399051">
      <w:bodyDiv w:val="1"/>
      <w:marLeft w:val="0"/>
      <w:marRight w:val="0"/>
      <w:marTop w:val="0"/>
      <w:marBottom w:val="0"/>
      <w:divBdr>
        <w:top w:val="none" w:sz="0" w:space="0" w:color="auto"/>
        <w:left w:val="none" w:sz="0" w:space="0" w:color="auto"/>
        <w:bottom w:val="none" w:sz="0" w:space="0" w:color="auto"/>
        <w:right w:val="none" w:sz="0" w:space="0" w:color="auto"/>
      </w:divBdr>
    </w:div>
    <w:div w:id="435056352">
      <w:bodyDiv w:val="1"/>
      <w:marLeft w:val="0"/>
      <w:marRight w:val="0"/>
      <w:marTop w:val="0"/>
      <w:marBottom w:val="0"/>
      <w:divBdr>
        <w:top w:val="none" w:sz="0" w:space="0" w:color="auto"/>
        <w:left w:val="none" w:sz="0" w:space="0" w:color="auto"/>
        <w:bottom w:val="none" w:sz="0" w:space="0" w:color="auto"/>
        <w:right w:val="none" w:sz="0" w:space="0" w:color="auto"/>
      </w:divBdr>
    </w:div>
    <w:div w:id="435945882">
      <w:bodyDiv w:val="1"/>
      <w:marLeft w:val="0"/>
      <w:marRight w:val="0"/>
      <w:marTop w:val="0"/>
      <w:marBottom w:val="0"/>
      <w:divBdr>
        <w:top w:val="none" w:sz="0" w:space="0" w:color="auto"/>
        <w:left w:val="none" w:sz="0" w:space="0" w:color="auto"/>
        <w:bottom w:val="none" w:sz="0" w:space="0" w:color="auto"/>
        <w:right w:val="none" w:sz="0" w:space="0" w:color="auto"/>
      </w:divBdr>
    </w:div>
    <w:div w:id="505944205">
      <w:bodyDiv w:val="1"/>
      <w:marLeft w:val="0"/>
      <w:marRight w:val="0"/>
      <w:marTop w:val="0"/>
      <w:marBottom w:val="0"/>
      <w:divBdr>
        <w:top w:val="none" w:sz="0" w:space="0" w:color="auto"/>
        <w:left w:val="none" w:sz="0" w:space="0" w:color="auto"/>
        <w:bottom w:val="none" w:sz="0" w:space="0" w:color="auto"/>
        <w:right w:val="none" w:sz="0" w:space="0" w:color="auto"/>
      </w:divBdr>
    </w:div>
    <w:div w:id="554437239">
      <w:bodyDiv w:val="1"/>
      <w:marLeft w:val="0"/>
      <w:marRight w:val="0"/>
      <w:marTop w:val="0"/>
      <w:marBottom w:val="0"/>
      <w:divBdr>
        <w:top w:val="none" w:sz="0" w:space="0" w:color="auto"/>
        <w:left w:val="none" w:sz="0" w:space="0" w:color="auto"/>
        <w:bottom w:val="none" w:sz="0" w:space="0" w:color="auto"/>
        <w:right w:val="none" w:sz="0" w:space="0" w:color="auto"/>
      </w:divBdr>
      <w:divsChild>
        <w:div w:id="1006634334">
          <w:marLeft w:val="0"/>
          <w:marRight w:val="0"/>
          <w:marTop w:val="0"/>
          <w:marBottom w:val="0"/>
          <w:divBdr>
            <w:top w:val="none" w:sz="0" w:space="0" w:color="auto"/>
            <w:left w:val="none" w:sz="0" w:space="0" w:color="auto"/>
            <w:bottom w:val="none" w:sz="0" w:space="0" w:color="auto"/>
            <w:right w:val="none" w:sz="0" w:space="0" w:color="auto"/>
          </w:divBdr>
        </w:div>
        <w:div w:id="2138183684">
          <w:marLeft w:val="0"/>
          <w:marRight w:val="0"/>
          <w:marTop w:val="0"/>
          <w:marBottom w:val="0"/>
          <w:divBdr>
            <w:top w:val="none" w:sz="0" w:space="0" w:color="auto"/>
            <w:left w:val="none" w:sz="0" w:space="0" w:color="auto"/>
            <w:bottom w:val="none" w:sz="0" w:space="0" w:color="auto"/>
            <w:right w:val="none" w:sz="0" w:space="0" w:color="auto"/>
          </w:divBdr>
        </w:div>
        <w:div w:id="1485972668">
          <w:marLeft w:val="0"/>
          <w:marRight w:val="0"/>
          <w:marTop w:val="0"/>
          <w:marBottom w:val="0"/>
          <w:divBdr>
            <w:top w:val="none" w:sz="0" w:space="0" w:color="auto"/>
            <w:left w:val="none" w:sz="0" w:space="0" w:color="auto"/>
            <w:bottom w:val="none" w:sz="0" w:space="0" w:color="auto"/>
            <w:right w:val="none" w:sz="0" w:space="0" w:color="auto"/>
          </w:divBdr>
        </w:div>
        <w:div w:id="1486434864">
          <w:marLeft w:val="0"/>
          <w:marRight w:val="0"/>
          <w:marTop w:val="0"/>
          <w:marBottom w:val="0"/>
          <w:divBdr>
            <w:top w:val="none" w:sz="0" w:space="0" w:color="auto"/>
            <w:left w:val="none" w:sz="0" w:space="0" w:color="auto"/>
            <w:bottom w:val="none" w:sz="0" w:space="0" w:color="auto"/>
            <w:right w:val="none" w:sz="0" w:space="0" w:color="auto"/>
          </w:divBdr>
        </w:div>
        <w:div w:id="1977568175">
          <w:marLeft w:val="0"/>
          <w:marRight w:val="0"/>
          <w:marTop w:val="0"/>
          <w:marBottom w:val="0"/>
          <w:divBdr>
            <w:top w:val="none" w:sz="0" w:space="0" w:color="auto"/>
            <w:left w:val="none" w:sz="0" w:space="0" w:color="auto"/>
            <w:bottom w:val="none" w:sz="0" w:space="0" w:color="auto"/>
            <w:right w:val="none" w:sz="0" w:space="0" w:color="auto"/>
          </w:divBdr>
        </w:div>
        <w:div w:id="639924258">
          <w:marLeft w:val="0"/>
          <w:marRight w:val="0"/>
          <w:marTop w:val="0"/>
          <w:marBottom w:val="0"/>
          <w:divBdr>
            <w:top w:val="none" w:sz="0" w:space="0" w:color="auto"/>
            <w:left w:val="none" w:sz="0" w:space="0" w:color="auto"/>
            <w:bottom w:val="none" w:sz="0" w:space="0" w:color="auto"/>
            <w:right w:val="none" w:sz="0" w:space="0" w:color="auto"/>
          </w:divBdr>
        </w:div>
        <w:div w:id="1590121991">
          <w:marLeft w:val="0"/>
          <w:marRight w:val="0"/>
          <w:marTop w:val="0"/>
          <w:marBottom w:val="0"/>
          <w:divBdr>
            <w:top w:val="none" w:sz="0" w:space="0" w:color="auto"/>
            <w:left w:val="none" w:sz="0" w:space="0" w:color="auto"/>
            <w:bottom w:val="none" w:sz="0" w:space="0" w:color="auto"/>
            <w:right w:val="none" w:sz="0" w:space="0" w:color="auto"/>
          </w:divBdr>
        </w:div>
        <w:div w:id="1978684152">
          <w:marLeft w:val="0"/>
          <w:marRight w:val="0"/>
          <w:marTop w:val="0"/>
          <w:marBottom w:val="0"/>
          <w:divBdr>
            <w:top w:val="none" w:sz="0" w:space="0" w:color="auto"/>
            <w:left w:val="none" w:sz="0" w:space="0" w:color="auto"/>
            <w:bottom w:val="none" w:sz="0" w:space="0" w:color="auto"/>
            <w:right w:val="none" w:sz="0" w:space="0" w:color="auto"/>
          </w:divBdr>
        </w:div>
        <w:div w:id="290213449">
          <w:marLeft w:val="0"/>
          <w:marRight w:val="0"/>
          <w:marTop w:val="0"/>
          <w:marBottom w:val="0"/>
          <w:divBdr>
            <w:top w:val="none" w:sz="0" w:space="0" w:color="auto"/>
            <w:left w:val="none" w:sz="0" w:space="0" w:color="auto"/>
            <w:bottom w:val="none" w:sz="0" w:space="0" w:color="auto"/>
            <w:right w:val="none" w:sz="0" w:space="0" w:color="auto"/>
          </w:divBdr>
        </w:div>
        <w:div w:id="1978994780">
          <w:marLeft w:val="0"/>
          <w:marRight w:val="0"/>
          <w:marTop w:val="0"/>
          <w:marBottom w:val="0"/>
          <w:divBdr>
            <w:top w:val="none" w:sz="0" w:space="0" w:color="auto"/>
            <w:left w:val="none" w:sz="0" w:space="0" w:color="auto"/>
            <w:bottom w:val="none" w:sz="0" w:space="0" w:color="auto"/>
            <w:right w:val="none" w:sz="0" w:space="0" w:color="auto"/>
          </w:divBdr>
        </w:div>
        <w:div w:id="323818515">
          <w:marLeft w:val="0"/>
          <w:marRight w:val="0"/>
          <w:marTop w:val="0"/>
          <w:marBottom w:val="0"/>
          <w:divBdr>
            <w:top w:val="none" w:sz="0" w:space="0" w:color="auto"/>
            <w:left w:val="none" w:sz="0" w:space="0" w:color="auto"/>
            <w:bottom w:val="none" w:sz="0" w:space="0" w:color="auto"/>
            <w:right w:val="none" w:sz="0" w:space="0" w:color="auto"/>
          </w:divBdr>
        </w:div>
      </w:divsChild>
    </w:div>
    <w:div w:id="560333550">
      <w:bodyDiv w:val="1"/>
      <w:marLeft w:val="0"/>
      <w:marRight w:val="0"/>
      <w:marTop w:val="0"/>
      <w:marBottom w:val="0"/>
      <w:divBdr>
        <w:top w:val="none" w:sz="0" w:space="0" w:color="auto"/>
        <w:left w:val="none" w:sz="0" w:space="0" w:color="auto"/>
        <w:bottom w:val="none" w:sz="0" w:space="0" w:color="auto"/>
        <w:right w:val="none" w:sz="0" w:space="0" w:color="auto"/>
      </w:divBdr>
    </w:div>
    <w:div w:id="567611783">
      <w:bodyDiv w:val="1"/>
      <w:marLeft w:val="0"/>
      <w:marRight w:val="0"/>
      <w:marTop w:val="0"/>
      <w:marBottom w:val="0"/>
      <w:divBdr>
        <w:top w:val="none" w:sz="0" w:space="0" w:color="auto"/>
        <w:left w:val="none" w:sz="0" w:space="0" w:color="auto"/>
        <w:bottom w:val="none" w:sz="0" w:space="0" w:color="auto"/>
        <w:right w:val="none" w:sz="0" w:space="0" w:color="auto"/>
      </w:divBdr>
    </w:div>
    <w:div w:id="570047464">
      <w:bodyDiv w:val="1"/>
      <w:marLeft w:val="0"/>
      <w:marRight w:val="0"/>
      <w:marTop w:val="0"/>
      <w:marBottom w:val="0"/>
      <w:divBdr>
        <w:top w:val="none" w:sz="0" w:space="0" w:color="auto"/>
        <w:left w:val="none" w:sz="0" w:space="0" w:color="auto"/>
        <w:bottom w:val="none" w:sz="0" w:space="0" w:color="auto"/>
        <w:right w:val="none" w:sz="0" w:space="0" w:color="auto"/>
      </w:divBdr>
    </w:div>
    <w:div w:id="575475840">
      <w:bodyDiv w:val="1"/>
      <w:marLeft w:val="0"/>
      <w:marRight w:val="0"/>
      <w:marTop w:val="0"/>
      <w:marBottom w:val="0"/>
      <w:divBdr>
        <w:top w:val="none" w:sz="0" w:space="0" w:color="auto"/>
        <w:left w:val="none" w:sz="0" w:space="0" w:color="auto"/>
        <w:bottom w:val="none" w:sz="0" w:space="0" w:color="auto"/>
        <w:right w:val="none" w:sz="0" w:space="0" w:color="auto"/>
      </w:divBdr>
    </w:div>
    <w:div w:id="604970124">
      <w:bodyDiv w:val="1"/>
      <w:marLeft w:val="0"/>
      <w:marRight w:val="0"/>
      <w:marTop w:val="0"/>
      <w:marBottom w:val="0"/>
      <w:divBdr>
        <w:top w:val="none" w:sz="0" w:space="0" w:color="auto"/>
        <w:left w:val="none" w:sz="0" w:space="0" w:color="auto"/>
        <w:bottom w:val="none" w:sz="0" w:space="0" w:color="auto"/>
        <w:right w:val="none" w:sz="0" w:space="0" w:color="auto"/>
      </w:divBdr>
    </w:div>
    <w:div w:id="781651204">
      <w:bodyDiv w:val="1"/>
      <w:marLeft w:val="0"/>
      <w:marRight w:val="0"/>
      <w:marTop w:val="0"/>
      <w:marBottom w:val="0"/>
      <w:divBdr>
        <w:top w:val="none" w:sz="0" w:space="0" w:color="auto"/>
        <w:left w:val="none" w:sz="0" w:space="0" w:color="auto"/>
        <w:bottom w:val="none" w:sz="0" w:space="0" w:color="auto"/>
        <w:right w:val="none" w:sz="0" w:space="0" w:color="auto"/>
      </w:divBdr>
    </w:div>
    <w:div w:id="811598103">
      <w:bodyDiv w:val="1"/>
      <w:marLeft w:val="0"/>
      <w:marRight w:val="0"/>
      <w:marTop w:val="0"/>
      <w:marBottom w:val="0"/>
      <w:divBdr>
        <w:top w:val="none" w:sz="0" w:space="0" w:color="auto"/>
        <w:left w:val="none" w:sz="0" w:space="0" w:color="auto"/>
        <w:bottom w:val="none" w:sz="0" w:space="0" w:color="auto"/>
        <w:right w:val="none" w:sz="0" w:space="0" w:color="auto"/>
      </w:divBdr>
    </w:div>
    <w:div w:id="811752119">
      <w:bodyDiv w:val="1"/>
      <w:marLeft w:val="0"/>
      <w:marRight w:val="0"/>
      <w:marTop w:val="0"/>
      <w:marBottom w:val="0"/>
      <w:divBdr>
        <w:top w:val="none" w:sz="0" w:space="0" w:color="auto"/>
        <w:left w:val="none" w:sz="0" w:space="0" w:color="auto"/>
        <w:bottom w:val="none" w:sz="0" w:space="0" w:color="auto"/>
        <w:right w:val="none" w:sz="0" w:space="0" w:color="auto"/>
      </w:divBdr>
    </w:div>
    <w:div w:id="872689935">
      <w:bodyDiv w:val="1"/>
      <w:marLeft w:val="0"/>
      <w:marRight w:val="0"/>
      <w:marTop w:val="0"/>
      <w:marBottom w:val="0"/>
      <w:divBdr>
        <w:top w:val="none" w:sz="0" w:space="0" w:color="auto"/>
        <w:left w:val="none" w:sz="0" w:space="0" w:color="auto"/>
        <w:bottom w:val="none" w:sz="0" w:space="0" w:color="auto"/>
        <w:right w:val="none" w:sz="0" w:space="0" w:color="auto"/>
      </w:divBdr>
    </w:div>
    <w:div w:id="999575020">
      <w:bodyDiv w:val="1"/>
      <w:marLeft w:val="0"/>
      <w:marRight w:val="0"/>
      <w:marTop w:val="0"/>
      <w:marBottom w:val="0"/>
      <w:divBdr>
        <w:top w:val="none" w:sz="0" w:space="0" w:color="auto"/>
        <w:left w:val="none" w:sz="0" w:space="0" w:color="auto"/>
        <w:bottom w:val="none" w:sz="0" w:space="0" w:color="auto"/>
        <w:right w:val="none" w:sz="0" w:space="0" w:color="auto"/>
      </w:divBdr>
    </w:div>
    <w:div w:id="1099258432">
      <w:bodyDiv w:val="1"/>
      <w:marLeft w:val="0"/>
      <w:marRight w:val="0"/>
      <w:marTop w:val="0"/>
      <w:marBottom w:val="0"/>
      <w:divBdr>
        <w:top w:val="none" w:sz="0" w:space="0" w:color="auto"/>
        <w:left w:val="none" w:sz="0" w:space="0" w:color="auto"/>
        <w:bottom w:val="none" w:sz="0" w:space="0" w:color="auto"/>
        <w:right w:val="none" w:sz="0" w:space="0" w:color="auto"/>
      </w:divBdr>
    </w:div>
    <w:div w:id="1128277164">
      <w:bodyDiv w:val="1"/>
      <w:marLeft w:val="0"/>
      <w:marRight w:val="0"/>
      <w:marTop w:val="0"/>
      <w:marBottom w:val="0"/>
      <w:divBdr>
        <w:top w:val="none" w:sz="0" w:space="0" w:color="auto"/>
        <w:left w:val="none" w:sz="0" w:space="0" w:color="auto"/>
        <w:bottom w:val="none" w:sz="0" w:space="0" w:color="auto"/>
        <w:right w:val="none" w:sz="0" w:space="0" w:color="auto"/>
      </w:divBdr>
    </w:div>
    <w:div w:id="1137724698">
      <w:bodyDiv w:val="1"/>
      <w:marLeft w:val="0"/>
      <w:marRight w:val="0"/>
      <w:marTop w:val="0"/>
      <w:marBottom w:val="0"/>
      <w:divBdr>
        <w:top w:val="none" w:sz="0" w:space="0" w:color="auto"/>
        <w:left w:val="none" w:sz="0" w:space="0" w:color="auto"/>
        <w:bottom w:val="none" w:sz="0" w:space="0" w:color="auto"/>
        <w:right w:val="none" w:sz="0" w:space="0" w:color="auto"/>
      </w:divBdr>
      <w:divsChild>
        <w:div w:id="925842580">
          <w:marLeft w:val="0"/>
          <w:marRight w:val="0"/>
          <w:marTop w:val="0"/>
          <w:marBottom w:val="0"/>
          <w:divBdr>
            <w:top w:val="none" w:sz="0" w:space="0" w:color="auto"/>
            <w:left w:val="none" w:sz="0" w:space="0" w:color="auto"/>
            <w:bottom w:val="none" w:sz="0" w:space="0" w:color="auto"/>
            <w:right w:val="none" w:sz="0" w:space="0" w:color="auto"/>
          </w:divBdr>
        </w:div>
        <w:div w:id="463816182">
          <w:marLeft w:val="0"/>
          <w:marRight w:val="0"/>
          <w:marTop w:val="0"/>
          <w:marBottom w:val="0"/>
          <w:divBdr>
            <w:top w:val="none" w:sz="0" w:space="0" w:color="auto"/>
            <w:left w:val="none" w:sz="0" w:space="0" w:color="auto"/>
            <w:bottom w:val="none" w:sz="0" w:space="0" w:color="auto"/>
            <w:right w:val="none" w:sz="0" w:space="0" w:color="auto"/>
          </w:divBdr>
        </w:div>
        <w:div w:id="186799394">
          <w:marLeft w:val="0"/>
          <w:marRight w:val="0"/>
          <w:marTop w:val="0"/>
          <w:marBottom w:val="0"/>
          <w:divBdr>
            <w:top w:val="none" w:sz="0" w:space="0" w:color="auto"/>
            <w:left w:val="none" w:sz="0" w:space="0" w:color="auto"/>
            <w:bottom w:val="none" w:sz="0" w:space="0" w:color="auto"/>
            <w:right w:val="none" w:sz="0" w:space="0" w:color="auto"/>
          </w:divBdr>
        </w:div>
        <w:div w:id="399139384">
          <w:marLeft w:val="0"/>
          <w:marRight w:val="0"/>
          <w:marTop w:val="0"/>
          <w:marBottom w:val="0"/>
          <w:divBdr>
            <w:top w:val="none" w:sz="0" w:space="0" w:color="auto"/>
            <w:left w:val="none" w:sz="0" w:space="0" w:color="auto"/>
            <w:bottom w:val="none" w:sz="0" w:space="0" w:color="auto"/>
            <w:right w:val="none" w:sz="0" w:space="0" w:color="auto"/>
          </w:divBdr>
        </w:div>
        <w:div w:id="380979741">
          <w:marLeft w:val="0"/>
          <w:marRight w:val="0"/>
          <w:marTop w:val="0"/>
          <w:marBottom w:val="0"/>
          <w:divBdr>
            <w:top w:val="none" w:sz="0" w:space="0" w:color="auto"/>
            <w:left w:val="none" w:sz="0" w:space="0" w:color="auto"/>
            <w:bottom w:val="none" w:sz="0" w:space="0" w:color="auto"/>
            <w:right w:val="none" w:sz="0" w:space="0" w:color="auto"/>
          </w:divBdr>
        </w:div>
        <w:div w:id="1801922470">
          <w:marLeft w:val="0"/>
          <w:marRight w:val="0"/>
          <w:marTop w:val="0"/>
          <w:marBottom w:val="0"/>
          <w:divBdr>
            <w:top w:val="none" w:sz="0" w:space="0" w:color="auto"/>
            <w:left w:val="none" w:sz="0" w:space="0" w:color="auto"/>
            <w:bottom w:val="none" w:sz="0" w:space="0" w:color="auto"/>
            <w:right w:val="none" w:sz="0" w:space="0" w:color="auto"/>
          </w:divBdr>
        </w:div>
        <w:div w:id="728111825">
          <w:marLeft w:val="0"/>
          <w:marRight w:val="0"/>
          <w:marTop w:val="0"/>
          <w:marBottom w:val="0"/>
          <w:divBdr>
            <w:top w:val="none" w:sz="0" w:space="0" w:color="auto"/>
            <w:left w:val="none" w:sz="0" w:space="0" w:color="auto"/>
            <w:bottom w:val="none" w:sz="0" w:space="0" w:color="auto"/>
            <w:right w:val="none" w:sz="0" w:space="0" w:color="auto"/>
          </w:divBdr>
        </w:div>
        <w:div w:id="1455755540">
          <w:marLeft w:val="0"/>
          <w:marRight w:val="0"/>
          <w:marTop w:val="0"/>
          <w:marBottom w:val="0"/>
          <w:divBdr>
            <w:top w:val="none" w:sz="0" w:space="0" w:color="auto"/>
            <w:left w:val="none" w:sz="0" w:space="0" w:color="auto"/>
            <w:bottom w:val="none" w:sz="0" w:space="0" w:color="auto"/>
            <w:right w:val="none" w:sz="0" w:space="0" w:color="auto"/>
          </w:divBdr>
        </w:div>
      </w:divsChild>
    </w:div>
    <w:div w:id="1138063660">
      <w:bodyDiv w:val="1"/>
      <w:marLeft w:val="0"/>
      <w:marRight w:val="0"/>
      <w:marTop w:val="0"/>
      <w:marBottom w:val="0"/>
      <w:divBdr>
        <w:top w:val="none" w:sz="0" w:space="0" w:color="auto"/>
        <w:left w:val="none" w:sz="0" w:space="0" w:color="auto"/>
        <w:bottom w:val="none" w:sz="0" w:space="0" w:color="auto"/>
        <w:right w:val="none" w:sz="0" w:space="0" w:color="auto"/>
      </w:divBdr>
    </w:div>
    <w:div w:id="1256867431">
      <w:bodyDiv w:val="1"/>
      <w:marLeft w:val="0"/>
      <w:marRight w:val="0"/>
      <w:marTop w:val="0"/>
      <w:marBottom w:val="0"/>
      <w:divBdr>
        <w:top w:val="none" w:sz="0" w:space="0" w:color="auto"/>
        <w:left w:val="none" w:sz="0" w:space="0" w:color="auto"/>
        <w:bottom w:val="none" w:sz="0" w:space="0" w:color="auto"/>
        <w:right w:val="none" w:sz="0" w:space="0" w:color="auto"/>
      </w:divBdr>
    </w:div>
    <w:div w:id="1269123438">
      <w:bodyDiv w:val="1"/>
      <w:marLeft w:val="0"/>
      <w:marRight w:val="0"/>
      <w:marTop w:val="0"/>
      <w:marBottom w:val="0"/>
      <w:divBdr>
        <w:top w:val="none" w:sz="0" w:space="0" w:color="auto"/>
        <w:left w:val="none" w:sz="0" w:space="0" w:color="auto"/>
        <w:bottom w:val="none" w:sz="0" w:space="0" w:color="auto"/>
        <w:right w:val="none" w:sz="0" w:space="0" w:color="auto"/>
      </w:divBdr>
    </w:div>
    <w:div w:id="1284314342">
      <w:bodyDiv w:val="1"/>
      <w:marLeft w:val="0"/>
      <w:marRight w:val="0"/>
      <w:marTop w:val="0"/>
      <w:marBottom w:val="0"/>
      <w:divBdr>
        <w:top w:val="none" w:sz="0" w:space="0" w:color="auto"/>
        <w:left w:val="none" w:sz="0" w:space="0" w:color="auto"/>
        <w:bottom w:val="none" w:sz="0" w:space="0" w:color="auto"/>
        <w:right w:val="none" w:sz="0" w:space="0" w:color="auto"/>
      </w:divBdr>
    </w:div>
    <w:div w:id="1298149202">
      <w:bodyDiv w:val="1"/>
      <w:marLeft w:val="0"/>
      <w:marRight w:val="0"/>
      <w:marTop w:val="0"/>
      <w:marBottom w:val="0"/>
      <w:divBdr>
        <w:top w:val="none" w:sz="0" w:space="0" w:color="auto"/>
        <w:left w:val="none" w:sz="0" w:space="0" w:color="auto"/>
        <w:bottom w:val="none" w:sz="0" w:space="0" w:color="auto"/>
        <w:right w:val="none" w:sz="0" w:space="0" w:color="auto"/>
      </w:divBdr>
    </w:div>
    <w:div w:id="1508404630">
      <w:bodyDiv w:val="1"/>
      <w:marLeft w:val="0"/>
      <w:marRight w:val="0"/>
      <w:marTop w:val="0"/>
      <w:marBottom w:val="0"/>
      <w:divBdr>
        <w:top w:val="none" w:sz="0" w:space="0" w:color="auto"/>
        <w:left w:val="none" w:sz="0" w:space="0" w:color="auto"/>
        <w:bottom w:val="none" w:sz="0" w:space="0" w:color="auto"/>
        <w:right w:val="none" w:sz="0" w:space="0" w:color="auto"/>
      </w:divBdr>
    </w:div>
    <w:div w:id="1521355588">
      <w:bodyDiv w:val="1"/>
      <w:marLeft w:val="0"/>
      <w:marRight w:val="0"/>
      <w:marTop w:val="0"/>
      <w:marBottom w:val="0"/>
      <w:divBdr>
        <w:top w:val="none" w:sz="0" w:space="0" w:color="auto"/>
        <w:left w:val="none" w:sz="0" w:space="0" w:color="auto"/>
        <w:bottom w:val="none" w:sz="0" w:space="0" w:color="auto"/>
        <w:right w:val="none" w:sz="0" w:space="0" w:color="auto"/>
      </w:divBdr>
      <w:divsChild>
        <w:div w:id="563417606">
          <w:marLeft w:val="0"/>
          <w:marRight w:val="0"/>
          <w:marTop w:val="0"/>
          <w:marBottom w:val="0"/>
          <w:divBdr>
            <w:top w:val="none" w:sz="0" w:space="0" w:color="auto"/>
            <w:left w:val="none" w:sz="0" w:space="0" w:color="auto"/>
            <w:bottom w:val="none" w:sz="0" w:space="0" w:color="auto"/>
            <w:right w:val="none" w:sz="0" w:space="0" w:color="auto"/>
          </w:divBdr>
        </w:div>
        <w:div w:id="2103993183">
          <w:marLeft w:val="0"/>
          <w:marRight w:val="0"/>
          <w:marTop w:val="0"/>
          <w:marBottom w:val="0"/>
          <w:divBdr>
            <w:top w:val="none" w:sz="0" w:space="0" w:color="auto"/>
            <w:left w:val="none" w:sz="0" w:space="0" w:color="auto"/>
            <w:bottom w:val="none" w:sz="0" w:space="0" w:color="auto"/>
            <w:right w:val="none" w:sz="0" w:space="0" w:color="auto"/>
          </w:divBdr>
        </w:div>
        <w:div w:id="1222597224">
          <w:marLeft w:val="0"/>
          <w:marRight w:val="0"/>
          <w:marTop w:val="0"/>
          <w:marBottom w:val="0"/>
          <w:divBdr>
            <w:top w:val="none" w:sz="0" w:space="0" w:color="auto"/>
            <w:left w:val="none" w:sz="0" w:space="0" w:color="auto"/>
            <w:bottom w:val="none" w:sz="0" w:space="0" w:color="auto"/>
            <w:right w:val="none" w:sz="0" w:space="0" w:color="auto"/>
          </w:divBdr>
        </w:div>
        <w:div w:id="1910992554">
          <w:marLeft w:val="0"/>
          <w:marRight w:val="0"/>
          <w:marTop w:val="0"/>
          <w:marBottom w:val="0"/>
          <w:divBdr>
            <w:top w:val="none" w:sz="0" w:space="0" w:color="auto"/>
            <w:left w:val="none" w:sz="0" w:space="0" w:color="auto"/>
            <w:bottom w:val="none" w:sz="0" w:space="0" w:color="auto"/>
            <w:right w:val="none" w:sz="0" w:space="0" w:color="auto"/>
          </w:divBdr>
        </w:div>
        <w:div w:id="594478605">
          <w:marLeft w:val="0"/>
          <w:marRight w:val="0"/>
          <w:marTop w:val="0"/>
          <w:marBottom w:val="0"/>
          <w:divBdr>
            <w:top w:val="none" w:sz="0" w:space="0" w:color="auto"/>
            <w:left w:val="none" w:sz="0" w:space="0" w:color="auto"/>
            <w:bottom w:val="none" w:sz="0" w:space="0" w:color="auto"/>
            <w:right w:val="none" w:sz="0" w:space="0" w:color="auto"/>
          </w:divBdr>
        </w:div>
        <w:div w:id="773329906">
          <w:marLeft w:val="0"/>
          <w:marRight w:val="0"/>
          <w:marTop w:val="0"/>
          <w:marBottom w:val="0"/>
          <w:divBdr>
            <w:top w:val="none" w:sz="0" w:space="0" w:color="auto"/>
            <w:left w:val="none" w:sz="0" w:space="0" w:color="auto"/>
            <w:bottom w:val="none" w:sz="0" w:space="0" w:color="auto"/>
            <w:right w:val="none" w:sz="0" w:space="0" w:color="auto"/>
          </w:divBdr>
        </w:div>
        <w:div w:id="1029572453">
          <w:marLeft w:val="0"/>
          <w:marRight w:val="0"/>
          <w:marTop w:val="0"/>
          <w:marBottom w:val="0"/>
          <w:divBdr>
            <w:top w:val="none" w:sz="0" w:space="0" w:color="auto"/>
            <w:left w:val="none" w:sz="0" w:space="0" w:color="auto"/>
            <w:bottom w:val="none" w:sz="0" w:space="0" w:color="auto"/>
            <w:right w:val="none" w:sz="0" w:space="0" w:color="auto"/>
          </w:divBdr>
        </w:div>
        <w:div w:id="1136869580">
          <w:marLeft w:val="0"/>
          <w:marRight w:val="0"/>
          <w:marTop w:val="0"/>
          <w:marBottom w:val="0"/>
          <w:divBdr>
            <w:top w:val="none" w:sz="0" w:space="0" w:color="auto"/>
            <w:left w:val="none" w:sz="0" w:space="0" w:color="auto"/>
            <w:bottom w:val="none" w:sz="0" w:space="0" w:color="auto"/>
            <w:right w:val="none" w:sz="0" w:space="0" w:color="auto"/>
          </w:divBdr>
        </w:div>
        <w:div w:id="2086342415">
          <w:marLeft w:val="0"/>
          <w:marRight w:val="0"/>
          <w:marTop w:val="0"/>
          <w:marBottom w:val="0"/>
          <w:divBdr>
            <w:top w:val="none" w:sz="0" w:space="0" w:color="auto"/>
            <w:left w:val="none" w:sz="0" w:space="0" w:color="auto"/>
            <w:bottom w:val="none" w:sz="0" w:space="0" w:color="auto"/>
            <w:right w:val="none" w:sz="0" w:space="0" w:color="auto"/>
          </w:divBdr>
        </w:div>
        <w:div w:id="826559528">
          <w:marLeft w:val="0"/>
          <w:marRight w:val="0"/>
          <w:marTop w:val="0"/>
          <w:marBottom w:val="0"/>
          <w:divBdr>
            <w:top w:val="none" w:sz="0" w:space="0" w:color="auto"/>
            <w:left w:val="none" w:sz="0" w:space="0" w:color="auto"/>
            <w:bottom w:val="none" w:sz="0" w:space="0" w:color="auto"/>
            <w:right w:val="none" w:sz="0" w:space="0" w:color="auto"/>
          </w:divBdr>
        </w:div>
        <w:div w:id="1088382709">
          <w:marLeft w:val="0"/>
          <w:marRight w:val="0"/>
          <w:marTop w:val="0"/>
          <w:marBottom w:val="0"/>
          <w:divBdr>
            <w:top w:val="none" w:sz="0" w:space="0" w:color="auto"/>
            <w:left w:val="none" w:sz="0" w:space="0" w:color="auto"/>
            <w:bottom w:val="none" w:sz="0" w:space="0" w:color="auto"/>
            <w:right w:val="none" w:sz="0" w:space="0" w:color="auto"/>
          </w:divBdr>
        </w:div>
        <w:div w:id="1776516021">
          <w:marLeft w:val="0"/>
          <w:marRight w:val="0"/>
          <w:marTop w:val="0"/>
          <w:marBottom w:val="0"/>
          <w:divBdr>
            <w:top w:val="none" w:sz="0" w:space="0" w:color="auto"/>
            <w:left w:val="none" w:sz="0" w:space="0" w:color="auto"/>
            <w:bottom w:val="none" w:sz="0" w:space="0" w:color="auto"/>
            <w:right w:val="none" w:sz="0" w:space="0" w:color="auto"/>
          </w:divBdr>
        </w:div>
        <w:div w:id="142159712">
          <w:marLeft w:val="0"/>
          <w:marRight w:val="0"/>
          <w:marTop w:val="0"/>
          <w:marBottom w:val="0"/>
          <w:divBdr>
            <w:top w:val="none" w:sz="0" w:space="0" w:color="auto"/>
            <w:left w:val="none" w:sz="0" w:space="0" w:color="auto"/>
            <w:bottom w:val="none" w:sz="0" w:space="0" w:color="auto"/>
            <w:right w:val="none" w:sz="0" w:space="0" w:color="auto"/>
          </w:divBdr>
        </w:div>
        <w:div w:id="353118820">
          <w:marLeft w:val="0"/>
          <w:marRight w:val="0"/>
          <w:marTop w:val="0"/>
          <w:marBottom w:val="0"/>
          <w:divBdr>
            <w:top w:val="none" w:sz="0" w:space="0" w:color="auto"/>
            <w:left w:val="none" w:sz="0" w:space="0" w:color="auto"/>
            <w:bottom w:val="none" w:sz="0" w:space="0" w:color="auto"/>
            <w:right w:val="none" w:sz="0" w:space="0" w:color="auto"/>
          </w:divBdr>
        </w:div>
      </w:divsChild>
    </w:div>
    <w:div w:id="1696031118">
      <w:bodyDiv w:val="1"/>
      <w:marLeft w:val="0"/>
      <w:marRight w:val="0"/>
      <w:marTop w:val="0"/>
      <w:marBottom w:val="0"/>
      <w:divBdr>
        <w:top w:val="none" w:sz="0" w:space="0" w:color="auto"/>
        <w:left w:val="none" w:sz="0" w:space="0" w:color="auto"/>
        <w:bottom w:val="none" w:sz="0" w:space="0" w:color="auto"/>
        <w:right w:val="none" w:sz="0" w:space="0" w:color="auto"/>
      </w:divBdr>
    </w:div>
    <w:div w:id="1751269463">
      <w:bodyDiv w:val="1"/>
      <w:marLeft w:val="0"/>
      <w:marRight w:val="0"/>
      <w:marTop w:val="0"/>
      <w:marBottom w:val="0"/>
      <w:divBdr>
        <w:top w:val="none" w:sz="0" w:space="0" w:color="auto"/>
        <w:left w:val="none" w:sz="0" w:space="0" w:color="auto"/>
        <w:bottom w:val="none" w:sz="0" w:space="0" w:color="auto"/>
        <w:right w:val="none" w:sz="0" w:space="0" w:color="auto"/>
      </w:divBdr>
    </w:div>
    <w:div w:id="1757940361">
      <w:bodyDiv w:val="1"/>
      <w:marLeft w:val="0"/>
      <w:marRight w:val="0"/>
      <w:marTop w:val="0"/>
      <w:marBottom w:val="0"/>
      <w:divBdr>
        <w:top w:val="none" w:sz="0" w:space="0" w:color="auto"/>
        <w:left w:val="none" w:sz="0" w:space="0" w:color="auto"/>
        <w:bottom w:val="none" w:sz="0" w:space="0" w:color="auto"/>
        <w:right w:val="none" w:sz="0" w:space="0" w:color="auto"/>
      </w:divBdr>
    </w:div>
    <w:div w:id="1813792187">
      <w:bodyDiv w:val="1"/>
      <w:marLeft w:val="0"/>
      <w:marRight w:val="0"/>
      <w:marTop w:val="0"/>
      <w:marBottom w:val="0"/>
      <w:divBdr>
        <w:top w:val="none" w:sz="0" w:space="0" w:color="auto"/>
        <w:left w:val="none" w:sz="0" w:space="0" w:color="auto"/>
        <w:bottom w:val="none" w:sz="0" w:space="0" w:color="auto"/>
        <w:right w:val="none" w:sz="0" w:space="0" w:color="auto"/>
      </w:divBdr>
    </w:div>
    <w:div w:id="1816530626">
      <w:bodyDiv w:val="1"/>
      <w:marLeft w:val="0"/>
      <w:marRight w:val="0"/>
      <w:marTop w:val="0"/>
      <w:marBottom w:val="0"/>
      <w:divBdr>
        <w:top w:val="none" w:sz="0" w:space="0" w:color="auto"/>
        <w:left w:val="none" w:sz="0" w:space="0" w:color="auto"/>
        <w:bottom w:val="none" w:sz="0" w:space="0" w:color="auto"/>
        <w:right w:val="none" w:sz="0" w:space="0" w:color="auto"/>
      </w:divBdr>
    </w:div>
    <w:div w:id="1871993681">
      <w:bodyDiv w:val="1"/>
      <w:marLeft w:val="0"/>
      <w:marRight w:val="0"/>
      <w:marTop w:val="0"/>
      <w:marBottom w:val="0"/>
      <w:divBdr>
        <w:top w:val="none" w:sz="0" w:space="0" w:color="auto"/>
        <w:left w:val="none" w:sz="0" w:space="0" w:color="auto"/>
        <w:bottom w:val="none" w:sz="0" w:space="0" w:color="auto"/>
        <w:right w:val="none" w:sz="0" w:space="0" w:color="auto"/>
      </w:divBdr>
    </w:div>
    <w:div w:id="2003312051">
      <w:bodyDiv w:val="1"/>
      <w:marLeft w:val="0"/>
      <w:marRight w:val="0"/>
      <w:marTop w:val="0"/>
      <w:marBottom w:val="0"/>
      <w:divBdr>
        <w:top w:val="none" w:sz="0" w:space="0" w:color="auto"/>
        <w:left w:val="none" w:sz="0" w:space="0" w:color="auto"/>
        <w:bottom w:val="none" w:sz="0" w:space="0" w:color="auto"/>
        <w:right w:val="none" w:sz="0" w:space="0" w:color="auto"/>
      </w:divBdr>
      <w:divsChild>
        <w:div w:id="521238832">
          <w:marLeft w:val="0"/>
          <w:marRight w:val="0"/>
          <w:marTop w:val="0"/>
          <w:marBottom w:val="0"/>
          <w:divBdr>
            <w:top w:val="none" w:sz="0" w:space="0" w:color="auto"/>
            <w:left w:val="none" w:sz="0" w:space="0" w:color="auto"/>
            <w:bottom w:val="none" w:sz="0" w:space="0" w:color="auto"/>
            <w:right w:val="none" w:sz="0" w:space="0" w:color="auto"/>
          </w:divBdr>
        </w:div>
        <w:div w:id="1523545399">
          <w:marLeft w:val="0"/>
          <w:marRight w:val="0"/>
          <w:marTop w:val="0"/>
          <w:marBottom w:val="0"/>
          <w:divBdr>
            <w:top w:val="none" w:sz="0" w:space="0" w:color="auto"/>
            <w:left w:val="none" w:sz="0" w:space="0" w:color="auto"/>
            <w:bottom w:val="none" w:sz="0" w:space="0" w:color="auto"/>
            <w:right w:val="none" w:sz="0" w:space="0" w:color="auto"/>
          </w:divBdr>
        </w:div>
        <w:div w:id="2001884663">
          <w:marLeft w:val="0"/>
          <w:marRight w:val="0"/>
          <w:marTop w:val="0"/>
          <w:marBottom w:val="0"/>
          <w:divBdr>
            <w:top w:val="none" w:sz="0" w:space="0" w:color="auto"/>
            <w:left w:val="none" w:sz="0" w:space="0" w:color="auto"/>
            <w:bottom w:val="none" w:sz="0" w:space="0" w:color="auto"/>
            <w:right w:val="none" w:sz="0" w:space="0" w:color="auto"/>
          </w:divBdr>
        </w:div>
        <w:div w:id="2008900983">
          <w:marLeft w:val="0"/>
          <w:marRight w:val="0"/>
          <w:marTop w:val="0"/>
          <w:marBottom w:val="0"/>
          <w:divBdr>
            <w:top w:val="none" w:sz="0" w:space="0" w:color="auto"/>
            <w:left w:val="none" w:sz="0" w:space="0" w:color="auto"/>
            <w:bottom w:val="none" w:sz="0" w:space="0" w:color="auto"/>
            <w:right w:val="none" w:sz="0" w:space="0" w:color="auto"/>
          </w:divBdr>
        </w:div>
        <w:div w:id="689530057">
          <w:marLeft w:val="0"/>
          <w:marRight w:val="0"/>
          <w:marTop w:val="0"/>
          <w:marBottom w:val="0"/>
          <w:divBdr>
            <w:top w:val="none" w:sz="0" w:space="0" w:color="auto"/>
            <w:left w:val="none" w:sz="0" w:space="0" w:color="auto"/>
            <w:bottom w:val="none" w:sz="0" w:space="0" w:color="auto"/>
            <w:right w:val="none" w:sz="0" w:space="0" w:color="auto"/>
          </w:divBdr>
        </w:div>
        <w:div w:id="366150102">
          <w:marLeft w:val="0"/>
          <w:marRight w:val="0"/>
          <w:marTop w:val="0"/>
          <w:marBottom w:val="0"/>
          <w:divBdr>
            <w:top w:val="none" w:sz="0" w:space="0" w:color="auto"/>
            <w:left w:val="none" w:sz="0" w:space="0" w:color="auto"/>
            <w:bottom w:val="none" w:sz="0" w:space="0" w:color="auto"/>
            <w:right w:val="none" w:sz="0" w:space="0" w:color="auto"/>
          </w:divBdr>
        </w:div>
        <w:div w:id="1990942530">
          <w:marLeft w:val="0"/>
          <w:marRight w:val="0"/>
          <w:marTop w:val="0"/>
          <w:marBottom w:val="0"/>
          <w:divBdr>
            <w:top w:val="none" w:sz="0" w:space="0" w:color="auto"/>
            <w:left w:val="none" w:sz="0" w:space="0" w:color="auto"/>
            <w:bottom w:val="none" w:sz="0" w:space="0" w:color="auto"/>
            <w:right w:val="none" w:sz="0" w:space="0" w:color="auto"/>
          </w:divBdr>
        </w:div>
        <w:div w:id="312486313">
          <w:marLeft w:val="0"/>
          <w:marRight w:val="0"/>
          <w:marTop w:val="0"/>
          <w:marBottom w:val="0"/>
          <w:divBdr>
            <w:top w:val="none" w:sz="0" w:space="0" w:color="auto"/>
            <w:left w:val="none" w:sz="0" w:space="0" w:color="auto"/>
            <w:bottom w:val="none" w:sz="0" w:space="0" w:color="auto"/>
            <w:right w:val="none" w:sz="0" w:space="0" w:color="auto"/>
          </w:divBdr>
        </w:div>
        <w:div w:id="1488130904">
          <w:marLeft w:val="0"/>
          <w:marRight w:val="0"/>
          <w:marTop w:val="0"/>
          <w:marBottom w:val="0"/>
          <w:divBdr>
            <w:top w:val="none" w:sz="0" w:space="0" w:color="auto"/>
            <w:left w:val="none" w:sz="0" w:space="0" w:color="auto"/>
            <w:bottom w:val="none" w:sz="0" w:space="0" w:color="auto"/>
            <w:right w:val="none" w:sz="0" w:space="0" w:color="auto"/>
          </w:divBdr>
        </w:div>
        <w:div w:id="589892842">
          <w:marLeft w:val="0"/>
          <w:marRight w:val="0"/>
          <w:marTop w:val="0"/>
          <w:marBottom w:val="0"/>
          <w:divBdr>
            <w:top w:val="none" w:sz="0" w:space="0" w:color="auto"/>
            <w:left w:val="none" w:sz="0" w:space="0" w:color="auto"/>
            <w:bottom w:val="none" w:sz="0" w:space="0" w:color="auto"/>
            <w:right w:val="none" w:sz="0" w:space="0" w:color="auto"/>
          </w:divBdr>
        </w:div>
        <w:div w:id="1999917269">
          <w:marLeft w:val="0"/>
          <w:marRight w:val="0"/>
          <w:marTop w:val="0"/>
          <w:marBottom w:val="0"/>
          <w:divBdr>
            <w:top w:val="none" w:sz="0" w:space="0" w:color="auto"/>
            <w:left w:val="none" w:sz="0" w:space="0" w:color="auto"/>
            <w:bottom w:val="none" w:sz="0" w:space="0" w:color="auto"/>
            <w:right w:val="none" w:sz="0" w:space="0" w:color="auto"/>
          </w:divBdr>
        </w:div>
        <w:div w:id="458719164">
          <w:marLeft w:val="0"/>
          <w:marRight w:val="0"/>
          <w:marTop w:val="0"/>
          <w:marBottom w:val="0"/>
          <w:divBdr>
            <w:top w:val="none" w:sz="0" w:space="0" w:color="auto"/>
            <w:left w:val="none" w:sz="0" w:space="0" w:color="auto"/>
            <w:bottom w:val="none" w:sz="0" w:space="0" w:color="auto"/>
            <w:right w:val="none" w:sz="0" w:space="0" w:color="auto"/>
          </w:divBdr>
        </w:div>
        <w:div w:id="275984453">
          <w:marLeft w:val="0"/>
          <w:marRight w:val="0"/>
          <w:marTop w:val="0"/>
          <w:marBottom w:val="0"/>
          <w:divBdr>
            <w:top w:val="none" w:sz="0" w:space="0" w:color="auto"/>
            <w:left w:val="none" w:sz="0" w:space="0" w:color="auto"/>
            <w:bottom w:val="none" w:sz="0" w:space="0" w:color="auto"/>
            <w:right w:val="none" w:sz="0" w:space="0" w:color="auto"/>
          </w:divBdr>
        </w:div>
        <w:div w:id="1697583217">
          <w:marLeft w:val="0"/>
          <w:marRight w:val="0"/>
          <w:marTop w:val="0"/>
          <w:marBottom w:val="0"/>
          <w:divBdr>
            <w:top w:val="none" w:sz="0" w:space="0" w:color="auto"/>
            <w:left w:val="none" w:sz="0" w:space="0" w:color="auto"/>
            <w:bottom w:val="none" w:sz="0" w:space="0" w:color="auto"/>
            <w:right w:val="none" w:sz="0" w:space="0" w:color="auto"/>
          </w:divBdr>
        </w:div>
        <w:div w:id="1191651813">
          <w:marLeft w:val="0"/>
          <w:marRight w:val="0"/>
          <w:marTop w:val="0"/>
          <w:marBottom w:val="0"/>
          <w:divBdr>
            <w:top w:val="none" w:sz="0" w:space="0" w:color="auto"/>
            <w:left w:val="none" w:sz="0" w:space="0" w:color="auto"/>
            <w:bottom w:val="none" w:sz="0" w:space="0" w:color="auto"/>
            <w:right w:val="none" w:sz="0" w:space="0" w:color="auto"/>
          </w:divBdr>
        </w:div>
        <w:div w:id="1546334337">
          <w:marLeft w:val="0"/>
          <w:marRight w:val="0"/>
          <w:marTop w:val="0"/>
          <w:marBottom w:val="0"/>
          <w:divBdr>
            <w:top w:val="none" w:sz="0" w:space="0" w:color="auto"/>
            <w:left w:val="none" w:sz="0" w:space="0" w:color="auto"/>
            <w:bottom w:val="none" w:sz="0" w:space="0" w:color="auto"/>
            <w:right w:val="none" w:sz="0" w:space="0" w:color="auto"/>
          </w:divBdr>
        </w:div>
        <w:div w:id="1845317868">
          <w:marLeft w:val="0"/>
          <w:marRight w:val="0"/>
          <w:marTop w:val="0"/>
          <w:marBottom w:val="0"/>
          <w:divBdr>
            <w:top w:val="none" w:sz="0" w:space="0" w:color="auto"/>
            <w:left w:val="none" w:sz="0" w:space="0" w:color="auto"/>
            <w:bottom w:val="none" w:sz="0" w:space="0" w:color="auto"/>
            <w:right w:val="none" w:sz="0" w:space="0" w:color="auto"/>
          </w:divBdr>
        </w:div>
        <w:div w:id="265773420">
          <w:marLeft w:val="0"/>
          <w:marRight w:val="0"/>
          <w:marTop w:val="0"/>
          <w:marBottom w:val="0"/>
          <w:divBdr>
            <w:top w:val="none" w:sz="0" w:space="0" w:color="auto"/>
            <w:left w:val="none" w:sz="0" w:space="0" w:color="auto"/>
            <w:bottom w:val="none" w:sz="0" w:space="0" w:color="auto"/>
            <w:right w:val="none" w:sz="0" w:space="0" w:color="auto"/>
          </w:divBdr>
        </w:div>
        <w:div w:id="436609322">
          <w:marLeft w:val="0"/>
          <w:marRight w:val="0"/>
          <w:marTop w:val="0"/>
          <w:marBottom w:val="0"/>
          <w:divBdr>
            <w:top w:val="none" w:sz="0" w:space="0" w:color="auto"/>
            <w:left w:val="none" w:sz="0" w:space="0" w:color="auto"/>
            <w:bottom w:val="none" w:sz="0" w:space="0" w:color="auto"/>
            <w:right w:val="none" w:sz="0" w:space="0" w:color="auto"/>
          </w:divBdr>
        </w:div>
        <w:div w:id="1631786551">
          <w:marLeft w:val="0"/>
          <w:marRight w:val="0"/>
          <w:marTop w:val="0"/>
          <w:marBottom w:val="0"/>
          <w:divBdr>
            <w:top w:val="none" w:sz="0" w:space="0" w:color="auto"/>
            <w:left w:val="none" w:sz="0" w:space="0" w:color="auto"/>
            <w:bottom w:val="none" w:sz="0" w:space="0" w:color="auto"/>
            <w:right w:val="none" w:sz="0" w:space="0" w:color="auto"/>
          </w:divBdr>
        </w:div>
        <w:div w:id="1107968228">
          <w:marLeft w:val="0"/>
          <w:marRight w:val="0"/>
          <w:marTop w:val="0"/>
          <w:marBottom w:val="0"/>
          <w:divBdr>
            <w:top w:val="none" w:sz="0" w:space="0" w:color="auto"/>
            <w:left w:val="none" w:sz="0" w:space="0" w:color="auto"/>
            <w:bottom w:val="none" w:sz="0" w:space="0" w:color="auto"/>
            <w:right w:val="none" w:sz="0" w:space="0" w:color="auto"/>
          </w:divBdr>
        </w:div>
      </w:divsChild>
    </w:div>
    <w:div w:id="2019655141">
      <w:bodyDiv w:val="1"/>
      <w:marLeft w:val="0"/>
      <w:marRight w:val="0"/>
      <w:marTop w:val="0"/>
      <w:marBottom w:val="0"/>
      <w:divBdr>
        <w:top w:val="none" w:sz="0" w:space="0" w:color="auto"/>
        <w:left w:val="none" w:sz="0" w:space="0" w:color="auto"/>
        <w:bottom w:val="none" w:sz="0" w:space="0" w:color="auto"/>
        <w:right w:val="none" w:sz="0" w:space="0" w:color="auto"/>
      </w:divBdr>
    </w:div>
    <w:div w:id="2057660912">
      <w:bodyDiv w:val="1"/>
      <w:marLeft w:val="0"/>
      <w:marRight w:val="0"/>
      <w:marTop w:val="0"/>
      <w:marBottom w:val="0"/>
      <w:divBdr>
        <w:top w:val="none" w:sz="0" w:space="0" w:color="auto"/>
        <w:left w:val="none" w:sz="0" w:space="0" w:color="auto"/>
        <w:bottom w:val="none" w:sz="0" w:space="0" w:color="auto"/>
        <w:right w:val="none" w:sz="0" w:space="0" w:color="auto"/>
      </w:divBdr>
    </w:div>
    <w:div w:id="2109159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Sampel</a:t>
            </a:r>
            <a:r>
              <a:rPr lang="en-US" sz="1100" baseline="0"/>
              <a:t> Vitamin C</a:t>
            </a:r>
            <a:endParaRPr lang="en-US" sz="1100"/>
          </a:p>
        </c:rich>
      </c:tx>
      <c:layout>
        <c:manualLayout>
          <c:xMode val="edge"/>
          <c:yMode val="edge"/>
          <c:x val="0.36046155435698501"/>
          <c:y val="3.8727524204702629E-2"/>
        </c:manualLayout>
      </c:layout>
      <c:overlay val="0"/>
    </c:title>
    <c:autoTitleDeleted val="0"/>
    <c:plotArea>
      <c:layout/>
      <c:scatterChart>
        <c:scatterStyle val="lineMarker"/>
        <c:varyColors val="0"/>
        <c:ser>
          <c:idx val="0"/>
          <c:order val="0"/>
          <c:tx>
            <c:strRef>
              <c:f>Sheet1!$C$4</c:f>
              <c:strCache>
                <c:ptCount val="1"/>
                <c:pt idx="0">
                  <c:v>y</c:v>
                </c:pt>
              </c:strCache>
            </c:strRef>
          </c:tx>
          <c:spPr>
            <a:ln w="28575">
              <a:noFill/>
            </a:ln>
          </c:spPr>
          <c:trendline>
            <c:trendlineType val="linear"/>
            <c:dispRSqr val="1"/>
            <c:dispEq val="1"/>
            <c:trendlineLbl>
              <c:layout>
                <c:manualLayout>
                  <c:x val="8.9535764160424774E-2"/>
                  <c:y val="0.22388647477156642"/>
                </c:manualLayout>
              </c:layout>
              <c:numFmt formatCode="General" sourceLinked="0"/>
            </c:trendlineLbl>
          </c:trendline>
          <c:xVal>
            <c:numRef>
              <c:f>Sheet1!$B$5:$B$9</c:f>
              <c:numCache>
                <c:formatCode>General</c:formatCode>
                <c:ptCount val="5"/>
                <c:pt idx="0">
                  <c:v>1</c:v>
                </c:pt>
                <c:pt idx="1">
                  <c:v>2</c:v>
                </c:pt>
                <c:pt idx="2">
                  <c:v>3</c:v>
                </c:pt>
                <c:pt idx="3">
                  <c:v>4</c:v>
                </c:pt>
                <c:pt idx="4">
                  <c:v>5</c:v>
                </c:pt>
              </c:numCache>
            </c:numRef>
          </c:xVal>
          <c:yVal>
            <c:numRef>
              <c:f>Sheet1!$C$5:$C$9</c:f>
              <c:numCache>
                <c:formatCode>General</c:formatCode>
                <c:ptCount val="5"/>
                <c:pt idx="0">
                  <c:v>46.18</c:v>
                </c:pt>
                <c:pt idx="1">
                  <c:v>52.8</c:v>
                </c:pt>
                <c:pt idx="2">
                  <c:v>57.28</c:v>
                </c:pt>
                <c:pt idx="3">
                  <c:v>64.34</c:v>
                </c:pt>
                <c:pt idx="4">
                  <c:v>67.040000000000006</c:v>
                </c:pt>
              </c:numCache>
            </c:numRef>
          </c:yVal>
          <c:smooth val="0"/>
          <c:extLst>
            <c:ext xmlns:c16="http://schemas.microsoft.com/office/drawing/2014/chart" uri="{C3380CC4-5D6E-409C-BE32-E72D297353CC}">
              <c16:uniqueId val="{00000001-7A2C-5148-93C4-9B48EF04CF8F}"/>
            </c:ext>
          </c:extLst>
        </c:ser>
        <c:dLbls>
          <c:showLegendKey val="0"/>
          <c:showVal val="0"/>
          <c:showCatName val="0"/>
          <c:showSerName val="0"/>
          <c:showPercent val="0"/>
          <c:showBubbleSize val="0"/>
        </c:dLbls>
        <c:axId val="252479744"/>
        <c:axId val="253231488"/>
      </c:scatterChart>
      <c:valAx>
        <c:axId val="252479744"/>
        <c:scaling>
          <c:orientation val="minMax"/>
        </c:scaling>
        <c:delete val="0"/>
        <c:axPos val="b"/>
        <c:title>
          <c:tx>
            <c:rich>
              <a:bodyPr/>
              <a:lstStyle/>
              <a:p>
                <a:pPr>
                  <a:defRPr/>
                </a:pPr>
                <a:r>
                  <a:rPr lang="en-US"/>
                  <a:t>Konsentrasi</a:t>
                </a:r>
                <a:r>
                  <a:rPr lang="en-US" baseline="0"/>
                  <a:t> (ppm)</a:t>
                </a:r>
                <a:endParaRPr lang="en-US"/>
              </a:p>
            </c:rich>
          </c:tx>
          <c:overlay val="0"/>
        </c:title>
        <c:numFmt formatCode="General" sourceLinked="1"/>
        <c:majorTickMark val="out"/>
        <c:minorTickMark val="none"/>
        <c:tickLblPos val="nextTo"/>
        <c:crossAx val="253231488"/>
        <c:crosses val="autoZero"/>
        <c:crossBetween val="midCat"/>
      </c:valAx>
      <c:valAx>
        <c:axId val="253231488"/>
        <c:scaling>
          <c:orientation val="minMax"/>
        </c:scaling>
        <c:delete val="0"/>
        <c:axPos val="l"/>
        <c:majorGridlines/>
        <c:minorGridlines/>
        <c:title>
          <c:tx>
            <c:rich>
              <a:bodyPr/>
              <a:lstStyle/>
              <a:p>
                <a:pPr>
                  <a:defRPr/>
                </a:pPr>
                <a:r>
                  <a:rPr lang="en-US"/>
                  <a:t>%</a:t>
                </a:r>
                <a:r>
                  <a:rPr lang="en-US" baseline="0"/>
                  <a:t> Inhibisi</a:t>
                </a:r>
                <a:endParaRPr lang="en-US"/>
              </a:p>
            </c:rich>
          </c:tx>
          <c:overlay val="0"/>
        </c:title>
        <c:numFmt formatCode="General" sourceLinked="1"/>
        <c:majorTickMark val="out"/>
        <c:minorTickMark val="none"/>
        <c:tickLblPos val="nextTo"/>
        <c:crossAx val="252479744"/>
        <c:crosses val="autoZero"/>
        <c:crossBetween val="midCat"/>
      </c:valAx>
    </c:plotArea>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100"/>
              <a:t>Sampel</a:t>
            </a:r>
            <a:r>
              <a:rPr lang="en-US" sz="1100" baseline="0"/>
              <a:t> Ekstrak Rumput Laut</a:t>
            </a:r>
            <a:endParaRPr lang="en-US" sz="1100"/>
          </a:p>
        </c:rich>
      </c:tx>
      <c:overlay val="0"/>
    </c:title>
    <c:autoTitleDeleted val="0"/>
    <c:plotArea>
      <c:layout/>
      <c:scatterChart>
        <c:scatterStyle val="lineMarker"/>
        <c:varyColors val="0"/>
        <c:ser>
          <c:idx val="0"/>
          <c:order val="0"/>
          <c:tx>
            <c:strRef>
              <c:f>Sheet1!$B$2</c:f>
              <c:strCache>
                <c:ptCount val="1"/>
                <c:pt idx="0">
                  <c:v>y</c:v>
                </c:pt>
              </c:strCache>
            </c:strRef>
          </c:tx>
          <c:spPr>
            <a:ln w="28575">
              <a:noFill/>
            </a:ln>
          </c:spPr>
          <c:trendline>
            <c:trendlineType val="linear"/>
            <c:dispRSqr val="0"/>
            <c:dispEq val="0"/>
          </c:trendline>
          <c:trendline>
            <c:trendlineType val="linear"/>
            <c:dispRSqr val="1"/>
            <c:dispEq val="1"/>
            <c:trendlineLbl>
              <c:layout>
                <c:manualLayout>
                  <c:x val="0.24937051764850465"/>
                  <c:y val="0.14420355788859726"/>
                </c:manualLayout>
              </c:layout>
              <c:numFmt formatCode="General" sourceLinked="0"/>
            </c:trendlineLbl>
          </c:trendline>
          <c:xVal>
            <c:numRef>
              <c:f>Sheet1!$A$3:$A$7</c:f>
              <c:numCache>
                <c:formatCode>General</c:formatCode>
                <c:ptCount val="5"/>
                <c:pt idx="0">
                  <c:v>6</c:v>
                </c:pt>
                <c:pt idx="1">
                  <c:v>7</c:v>
                </c:pt>
                <c:pt idx="2">
                  <c:v>8</c:v>
                </c:pt>
                <c:pt idx="3">
                  <c:v>9</c:v>
                </c:pt>
                <c:pt idx="4">
                  <c:v>10</c:v>
                </c:pt>
              </c:numCache>
            </c:numRef>
          </c:xVal>
          <c:yVal>
            <c:numRef>
              <c:f>Sheet1!$B$3:$B$7</c:f>
              <c:numCache>
                <c:formatCode>General</c:formatCode>
                <c:ptCount val="5"/>
                <c:pt idx="0">
                  <c:v>35.200000000000003</c:v>
                </c:pt>
                <c:pt idx="1">
                  <c:v>43.83</c:v>
                </c:pt>
                <c:pt idx="2">
                  <c:v>47.42</c:v>
                </c:pt>
                <c:pt idx="3">
                  <c:v>55.82</c:v>
                </c:pt>
                <c:pt idx="4">
                  <c:v>62.78</c:v>
                </c:pt>
              </c:numCache>
            </c:numRef>
          </c:yVal>
          <c:smooth val="0"/>
          <c:extLst>
            <c:ext xmlns:c16="http://schemas.microsoft.com/office/drawing/2014/chart" uri="{C3380CC4-5D6E-409C-BE32-E72D297353CC}">
              <c16:uniqueId val="{00000002-672E-EE40-8FA2-6319C3228717}"/>
            </c:ext>
          </c:extLst>
        </c:ser>
        <c:dLbls>
          <c:showLegendKey val="0"/>
          <c:showVal val="0"/>
          <c:showCatName val="0"/>
          <c:showSerName val="0"/>
          <c:showPercent val="0"/>
          <c:showBubbleSize val="0"/>
        </c:dLbls>
        <c:axId val="253291904"/>
        <c:axId val="155997696"/>
      </c:scatterChart>
      <c:valAx>
        <c:axId val="253291904"/>
        <c:scaling>
          <c:orientation val="minMax"/>
        </c:scaling>
        <c:delete val="0"/>
        <c:axPos val="b"/>
        <c:title>
          <c:tx>
            <c:rich>
              <a:bodyPr/>
              <a:lstStyle/>
              <a:p>
                <a:pPr>
                  <a:defRPr/>
                </a:pPr>
                <a:r>
                  <a:rPr lang="en-US"/>
                  <a:t>Konsentrasi</a:t>
                </a:r>
                <a:r>
                  <a:rPr lang="en-US" baseline="0"/>
                  <a:t> (ppm)</a:t>
                </a:r>
                <a:endParaRPr lang="en-US"/>
              </a:p>
            </c:rich>
          </c:tx>
          <c:overlay val="0"/>
        </c:title>
        <c:numFmt formatCode="General" sourceLinked="1"/>
        <c:majorTickMark val="none"/>
        <c:minorTickMark val="none"/>
        <c:tickLblPos val="nextTo"/>
        <c:crossAx val="155997696"/>
        <c:crosses val="autoZero"/>
        <c:crossBetween val="midCat"/>
      </c:valAx>
      <c:valAx>
        <c:axId val="155997696"/>
        <c:scaling>
          <c:orientation val="minMax"/>
        </c:scaling>
        <c:delete val="0"/>
        <c:axPos val="l"/>
        <c:majorGridlines/>
        <c:title>
          <c:tx>
            <c:rich>
              <a:bodyPr/>
              <a:lstStyle/>
              <a:p>
                <a:pPr>
                  <a:defRPr/>
                </a:pPr>
                <a:r>
                  <a:rPr lang="en-US"/>
                  <a:t>% Inhibisi</a:t>
                </a:r>
              </a:p>
            </c:rich>
          </c:tx>
          <c:overlay val="0"/>
        </c:title>
        <c:numFmt formatCode="General" sourceLinked="1"/>
        <c:majorTickMark val="none"/>
        <c:minorTickMark val="none"/>
        <c:tickLblPos val="nextTo"/>
        <c:crossAx val="253291904"/>
        <c:crosses val="autoZero"/>
        <c:crossBetween val="midCat"/>
      </c:valAx>
    </c:plotArea>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Sheet1!$B$1</c:f>
              <c:strCache>
                <c:ptCount val="1"/>
                <c:pt idx="0">
                  <c:v>Tekstur</c:v>
                </c:pt>
              </c:strCache>
            </c:strRef>
          </c:tx>
          <c:invertIfNegative val="0"/>
          <c:cat>
            <c:strRef>
              <c:f>Sheet1!$A$2:$A$5</c:f>
              <c:strCache>
                <c:ptCount val="3"/>
                <c:pt idx="0">
                  <c:v>F1</c:v>
                </c:pt>
                <c:pt idx="1">
                  <c:v>F2</c:v>
                </c:pt>
                <c:pt idx="2">
                  <c:v>F3</c:v>
                </c:pt>
              </c:strCache>
            </c:strRef>
          </c:cat>
          <c:val>
            <c:numRef>
              <c:f>Sheet1!$B$2:$B$5</c:f>
              <c:numCache>
                <c:formatCode>General</c:formatCode>
                <c:ptCount val="4"/>
                <c:pt idx="0">
                  <c:v>7</c:v>
                </c:pt>
                <c:pt idx="1">
                  <c:v>2</c:v>
                </c:pt>
                <c:pt idx="2">
                  <c:v>1</c:v>
                </c:pt>
              </c:numCache>
            </c:numRef>
          </c:val>
          <c:extLst>
            <c:ext xmlns:c16="http://schemas.microsoft.com/office/drawing/2014/chart" uri="{C3380CC4-5D6E-409C-BE32-E72D297353CC}">
              <c16:uniqueId val="{00000000-88E9-804D-8874-ECF6FC58B885}"/>
            </c:ext>
          </c:extLst>
        </c:ser>
        <c:ser>
          <c:idx val="1"/>
          <c:order val="1"/>
          <c:tx>
            <c:strRef>
              <c:f>Sheet1!$C$1</c:f>
              <c:strCache>
                <c:ptCount val="1"/>
                <c:pt idx="0">
                  <c:v>Warna</c:v>
                </c:pt>
              </c:strCache>
            </c:strRef>
          </c:tx>
          <c:invertIfNegative val="0"/>
          <c:cat>
            <c:strRef>
              <c:f>Sheet1!$A$2:$A$5</c:f>
              <c:strCache>
                <c:ptCount val="3"/>
                <c:pt idx="0">
                  <c:v>F1</c:v>
                </c:pt>
                <c:pt idx="1">
                  <c:v>F2</c:v>
                </c:pt>
                <c:pt idx="2">
                  <c:v>F3</c:v>
                </c:pt>
              </c:strCache>
            </c:strRef>
          </c:cat>
          <c:val>
            <c:numRef>
              <c:f>Sheet1!$C$2:$C$5</c:f>
              <c:numCache>
                <c:formatCode>General</c:formatCode>
                <c:ptCount val="4"/>
                <c:pt idx="0">
                  <c:v>7</c:v>
                </c:pt>
                <c:pt idx="1">
                  <c:v>2</c:v>
                </c:pt>
                <c:pt idx="2">
                  <c:v>1</c:v>
                </c:pt>
              </c:numCache>
            </c:numRef>
          </c:val>
          <c:extLst>
            <c:ext xmlns:c16="http://schemas.microsoft.com/office/drawing/2014/chart" uri="{C3380CC4-5D6E-409C-BE32-E72D297353CC}">
              <c16:uniqueId val="{00000001-88E9-804D-8874-ECF6FC58B885}"/>
            </c:ext>
          </c:extLst>
        </c:ser>
        <c:ser>
          <c:idx val="2"/>
          <c:order val="2"/>
          <c:tx>
            <c:strRef>
              <c:f>Sheet1!$D$1</c:f>
              <c:strCache>
                <c:ptCount val="1"/>
                <c:pt idx="0">
                  <c:v>Aroma</c:v>
                </c:pt>
              </c:strCache>
            </c:strRef>
          </c:tx>
          <c:invertIfNegative val="0"/>
          <c:cat>
            <c:strRef>
              <c:f>Sheet1!$A$2:$A$5</c:f>
              <c:strCache>
                <c:ptCount val="3"/>
                <c:pt idx="0">
                  <c:v>F1</c:v>
                </c:pt>
                <c:pt idx="1">
                  <c:v>F2</c:v>
                </c:pt>
                <c:pt idx="2">
                  <c:v>F3</c:v>
                </c:pt>
              </c:strCache>
            </c:strRef>
          </c:cat>
          <c:val>
            <c:numRef>
              <c:f>Sheet1!$D$2:$D$5</c:f>
              <c:numCache>
                <c:formatCode>General</c:formatCode>
                <c:ptCount val="4"/>
                <c:pt idx="0">
                  <c:v>7</c:v>
                </c:pt>
                <c:pt idx="1">
                  <c:v>2</c:v>
                </c:pt>
                <c:pt idx="2">
                  <c:v>1</c:v>
                </c:pt>
              </c:numCache>
            </c:numRef>
          </c:val>
          <c:extLst>
            <c:ext xmlns:c16="http://schemas.microsoft.com/office/drawing/2014/chart" uri="{C3380CC4-5D6E-409C-BE32-E72D297353CC}">
              <c16:uniqueId val="{00000002-88E9-804D-8874-ECF6FC58B885}"/>
            </c:ext>
          </c:extLst>
        </c:ser>
        <c:dLbls>
          <c:showLegendKey val="0"/>
          <c:showVal val="0"/>
          <c:showCatName val="0"/>
          <c:showSerName val="0"/>
          <c:showPercent val="0"/>
          <c:showBubbleSize val="0"/>
        </c:dLbls>
        <c:gapWidth val="150"/>
        <c:axId val="156015616"/>
        <c:axId val="156033792"/>
      </c:barChart>
      <c:catAx>
        <c:axId val="156015616"/>
        <c:scaling>
          <c:orientation val="minMax"/>
        </c:scaling>
        <c:delete val="0"/>
        <c:axPos val="b"/>
        <c:numFmt formatCode="General" sourceLinked="0"/>
        <c:majorTickMark val="out"/>
        <c:minorTickMark val="none"/>
        <c:tickLblPos val="nextTo"/>
        <c:crossAx val="156033792"/>
        <c:crosses val="autoZero"/>
        <c:auto val="1"/>
        <c:lblAlgn val="ctr"/>
        <c:lblOffset val="100"/>
        <c:noMultiLvlLbl val="0"/>
      </c:catAx>
      <c:valAx>
        <c:axId val="156033792"/>
        <c:scaling>
          <c:orientation val="minMax"/>
        </c:scaling>
        <c:delete val="0"/>
        <c:axPos val="l"/>
        <c:majorGridlines/>
        <c:numFmt formatCode="General" sourceLinked="1"/>
        <c:majorTickMark val="out"/>
        <c:minorTickMark val="none"/>
        <c:tickLblPos val="nextTo"/>
        <c:crossAx val="156015616"/>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071DB1-C84F-4CE4-A939-5D8CF9CC6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2972</Words>
  <Characters>16943</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Meiryakmaradhina</cp:lastModifiedBy>
  <cp:revision>2</cp:revision>
  <dcterms:created xsi:type="dcterms:W3CDTF">2023-07-27T04:55:00Z</dcterms:created>
  <dcterms:modified xsi:type="dcterms:W3CDTF">2023-07-27T04:55:00Z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11th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8b5a4924-ff37-3479-a8b6-80719c185fa7</vt:lpwstr>
  </property>
  <property fmtid="{D5CDD505-2E9C-101B-9397-08002B2CF9AE}" pid="24" name="Mendeley Citation Style_1">
    <vt:lpwstr>http://www.zotero.org/styles/apa</vt:lpwstr>
  </property>
</Properties>
</file>